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F317" w14:textId="22EEADFA" w:rsidR="00B37703" w:rsidRPr="00C12718" w:rsidRDefault="00B666AB" w:rsidP="00C12718">
      <w:pPr>
        <w:pStyle w:val="Heading1"/>
        <w:jc w:val="center"/>
        <w:rPr>
          <w:rFonts w:cs="Arial"/>
          <w:b/>
          <w:color w:val="auto"/>
        </w:rPr>
      </w:pPr>
      <w:bookmarkStart w:id="0" w:name="_Toc40183150"/>
      <w:r>
        <w:rPr>
          <w:rFonts w:cs="Arial"/>
          <w:b/>
          <w:color w:val="auto"/>
        </w:rPr>
        <w:t xml:space="preserve"> </w:t>
      </w:r>
      <w:r w:rsidR="00A63FB8">
        <w:rPr>
          <w:rFonts w:cs="Arial"/>
          <w:b/>
          <w:color w:val="auto"/>
        </w:rPr>
        <w:t xml:space="preserve">  </w:t>
      </w:r>
      <w:r w:rsidR="001C0E6E" w:rsidRPr="00C12718">
        <w:rPr>
          <w:rFonts w:cs="Arial"/>
          <w:b/>
          <w:color w:val="auto"/>
        </w:rPr>
        <w:t xml:space="preserve">COVID-19: </w:t>
      </w:r>
      <w:r w:rsidR="00F5067E" w:rsidRPr="00C12718">
        <w:rPr>
          <w:rFonts w:cs="Arial"/>
          <w:b/>
          <w:color w:val="auto"/>
        </w:rPr>
        <w:t>O</w:t>
      </w:r>
      <w:r w:rsidR="001C0E6E" w:rsidRPr="00C12718">
        <w:rPr>
          <w:rFonts w:cs="Arial"/>
          <w:b/>
          <w:color w:val="auto"/>
        </w:rPr>
        <w:t>perat</w:t>
      </w:r>
      <w:r w:rsidR="00C12718" w:rsidRPr="00C12718">
        <w:rPr>
          <w:rFonts w:cs="Arial"/>
          <w:b/>
          <w:color w:val="auto"/>
        </w:rPr>
        <w:t xml:space="preserve">ional risk assessment for the </w:t>
      </w:r>
      <w:bookmarkEnd w:id="0"/>
      <w:r w:rsidR="0071440C">
        <w:rPr>
          <w:rFonts w:cs="Arial"/>
          <w:b/>
          <w:color w:val="auto"/>
        </w:rPr>
        <w:t>Kingsfield First</w:t>
      </w:r>
      <w:r w:rsidR="000F719E">
        <w:rPr>
          <w:rFonts w:cs="Arial"/>
          <w:b/>
          <w:color w:val="auto"/>
        </w:rPr>
        <w:t xml:space="preserve"> School</w:t>
      </w:r>
      <w:r w:rsidR="00192291">
        <w:rPr>
          <w:rFonts w:cs="Arial"/>
          <w:b/>
          <w:color w:val="auto"/>
        </w:rPr>
        <w:t xml:space="preserve"> January</w:t>
      </w:r>
      <w:r w:rsidR="002F17AF">
        <w:rPr>
          <w:rFonts w:cs="Arial"/>
          <w:b/>
          <w:color w:val="auto"/>
        </w:rPr>
        <w:t xml:space="preserve"> 2022</w:t>
      </w:r>
    </w:p>
    <w:p w14:paraId="237E80E0" w14:textId="76CA561B" w:rsidR="00320362" w:rsidRPr="00A978A2" w:rsidRDefault="001712FA" w:rsidP="00367F35">
      <w:pPr>
        <w:rPr>
          <w:rStyle w:val="Hyperlink"/>
          <w:color w:val="auto"/>
          <w:u w:val="none"/>
        </w:rPr>
      </w:pPr>
      <w:r w:rsidRPr="006F3A99">
        <w:rPr>
          <w:color w:val="auto"/>
        </w:rPr>
        <w:t>Please note: this risk assessment should be undertaken in co</w:t>
      </w:r>
      <w:r w:rsidR="006C3C4C">
        <w:rPr>
          <w:color w:val="auto"/>
        </w:rPr>
        <w:t>njunction with the guidance:</w:t>
      </w:r>
      <w:r w:rsidR="001D112A">
        <w:rPr>
          <w:color w:val="auto"/>
        </w:rPr>
        <w:t xml:space="preserve"> </w:t>
      </w:r>
      <w:r w:rsidR="00435431">
        <w:rPr>
          <w:color w:val="auto"/>
        </w:rPr>
        <w:t>Schools</w:t>
      </w:r>
      <w:r w:rsidR="0071440C">
        <w:rPr>
          <w:color w:val="auto"/>
        </w:rPr>
        <w:t xml:space="preserve"> (</w:t>
      </w:r>
      <w:r w:rsidR="006C3C4C">
        <w:rPr>
          <w:color w:val="auto"/>
        </w:rPr>
        <w:t>C</w:t>
      </w:r>
      <w:r w:rsidR="00435431">
        <w:rPr>
          <w:color w:val="auto"/>
        </w:rPr>
        <w:t>OVID19) operational guidance July 19th</w:t>
      </w:r>
      <w:r w:rsidR="006C3C4C">
        <w:rPr>
          <w:color w:val="auto"/>
        </w:rPr>
        <w:t xml:space="preserve"> 2021 </w:t>
      </w:r>
      <w:r w:rsidR="00891066">
        <w:rPr>
          <w:color w:val="auto"/>
        </w:rPr>
        <w:t>and all guidance provided on a daily basis since then.</w:t>
      </w:r>
    </w:p>
    <w:p w14:paraId="4722E675" w14:textId="77777777" w:rsidR="001712FA" w:rsidRPr="001712FA" w:rsidRDefault="001712FA" w:rsidP="001712FA">
      <w:pPr>
        <w:pStyle w:val="Maintext"/>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26B60EA1" w14:textId="77777777" w:rsidTr="00200F30">
        <w:trPr>
          <w:trHeight w:val="569"/>
        </w:trPr>
        <w:tc>
          <w:tcPr>
            <w:tcW w:w="662" w:type="pct"/>
            <w:shd w:val="clear" w:color="auto" w:fill="000000" w:themeFill="text1"/>
          </w:tcPr>
          <w:p w14:paraId="20EFE6DE" w14:textId="77777777" w:rsidR="00B37703" w:rsidRPr="00417B37" w:rsidRDefault="00B37703" w:rsidP="00DF28DB">
            <w:pPr>
              <w:rPr>
                <w:rFonts w:cs="Arial"/>
              </w:rPr>
            </w:pPr>
            <w:r w:rsidRPr="00346B5F">
              <w:rPr>
                <w:rFonts w:cs="Arial"/>
                <w:color w:val="FFFFFF" w:themeColor="background1"/>
              </w:rPr>
              <w:t xml:space="preserve">Assessment conducted by: </w:t>
            </w:r>
          </w:p>
        </w:tc>
        <w:tc>
          <w:tcPr>
            <w:tcW w:w="955" w:type="pct"/>
            <w:vAlign w:val="center"/>
          </w:tcPr>
          <w:p w14:paraId="2E78920A" w14:textId="1AC44E52" w:rsidR="00B37703" w:rsidRPr="00200F30" w:rsidRDefault="005205DE" w:rsidP="0071440C">
            <w:pPr>
              <w:rPr>
                <w:rFonts w:cs="Arial"/>
              </w:rPr>
            </w:pPr>
            <w:r>
              <w:rPr>
                <w:rFonts w:cs="Arial"/>
              </w:rPr>
              <w:t xml:space="preserve">Mrs </w:t>
            </w:r>
            <w:r w:rsidR="0071440C">
              <w:rPr>
                <w:rFonts w:cs="Arial"/>
              </w:rPr>
              <w:t>R Butler</w:t>
            </w:r>
          </w:p>
        </w:tc>
        <w:tc>
          <w:tcPr>
            <w:tcW w:w="627" w:type="pct"/>
            <w:shd w:val="clear" w:color="auto" w:fill="000000" w:themeFill="text1"/>
          </w:tcPr>
          <w:p w14:paraId="628756BB" w14:textId="77777777" w:rsidR="00B37703" w:rsidRPr="00417B37" w:rsidRDefault="00B37703" w:rsidP="00DF28DB">
            <w:pPr>
              <w:rPr>
                <w:rFonts w:cs="Arial"/>
              </w:rPr>
            </w:pPr>
            <w:r w:rsidRPr="00346B5F">
              <w:rPr>
                <w:rFonts w:cs="Arial"/>
                <w:color w:val="FFFFFF" w:themeColor="background1"/>
              </w:rPr>
              <w:t>Job title:</w:t>
            </w:r>
          </w:p>
        </w:tc>
        <w:tc>
          <w:tcPr>
            <w:tcW w:w="1123" w:type="pct"/>
            <w:vAlign w:val="center"/>
          </w:tcPr>
          <w:p w14:paraId="7D17409C" w14:textId="77FD6EFC" w:rsidR="00B37703" w:rsidRPr="00200F30" w:rsidRDefault="002F0AF5" w:rsidP="00200F30">
            <w:pPr>
              <w:rPr>
                <w:rFonts w:cs="Arial"/>
              </w:rPr>
            </w:pPr>
            <w:r>
              <w:rPr>
                <w:rFonts w:cs="Arial"/>
              </w:rPr>
              <w:t>Headteacher</w:t>
            </w:r>
          </w:p>
        </w:tc>
        <w:tc>
          <w:tcPr>
            <w:tcW w:w="664" w:type="pct"/>
            <w:shd w:val="clear" w:color="auto" w:fill="000000" w:themeFill="text1"/>
          </w:tcPr>
          <w:p w14:paraId="0016AA78" w14:textId="77777777" w:rsidR="00B37703" w:rsidRPr="00417B37" w:rsidRDefault="00B37703" w:rsidP="00DF28DB">
            <w:pPr>
              <w:rPr>
                <w:rFonts w:cs="Arial"/>
              </w:rPr>
            </w:pPr>
            <w:r w:rsidRPr="00346B5F">
              <w:rPr>
                <w:rFonts w:cs="Arial"/>
                <w:color w:val="FFFFFF" w:themeColor="background1"/>
              </w:rPr>
              <w:t>Covered by this assessment</w:t>
            </w:r>
            <w:r w:rsidRPr="00417B37">
              <w:rPr>
                <w:rFonts w:cs="Arial"/>
              </w:rPr>
              <w:t>:</w:t>
            </w:r>
          </w:p>
        </w:tc>
        <w:tc>
          <w:tcPr>
            <w:tcW w:w="969" w:type="pct"/>
            <w:tcBorders>
              <w:top w:val="single" w:sz="4" w:space="0" w:color="auto"/>
              <w:left w:val="single" w:sz="4" w:space="0" w:color="auto"/>
              <w:bottom w:val="single" w:sz="4" w:space="0" w:color="auto"/>
              <w:right w:val="single" w:sz="4" w:space="0" w:color="auto"/>
            </w:tcBorders>
          </w:tcPr>
          <w:p w14:paraId="00967292" w14:textId="77777777" w:rsidR="00B37703" w:rsidRPr="00417B37" w:rsidRDefault="00B37703" w:rsidP="00DF28DB">
            <w:pPr>
              <w:rPr>
                <w:rFonts w:cs="Arial"/>
              </w:rPr>
            </w:pPr>
            <w:r w:rsidRPr="00417B37">
              <w:rPr>
                <w:rFonts w:cs="Arial"/>
                <w:bCs/>
              </w:rPr>
              <w:t>Staff, pupils, contractors, visitors, volunteers</w:t>
            </w:r>
          </w:p>
        </w:tc>
      </w:tr>
    </w:tbl>
    <w:p w14:paraId="315BF17A" w14:textId="77777777" w:rsidR="00B37703" w:rsidRPr="001918D0" w:rsidRDefault="00B37703" w:rsidP="00B37703">
      <w:pPr>
        <w:rPr>
          <w:sz w:val="2"/>
          <w:szCs w:val="2"/>
        </w:rPr>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33E63AD8" w14:textId="77777777" w:rsidTr="00200F30">
        <w:trPr>
          <w:trHeight w:val="474"/>
        </w:trPr>
        <w:tc>
          <w:tcPr>
            <w:tcW w:w="662" w:type="pct"/>
            <w:shd w:val="clear" w:color="auto" w:fill="000000" w:themeFill="text1"/>
          </w:tcPr>
          <w:p w14:paraId="2F4B9FB0" w14:textId="77777777" w:rsidR="00B37703" w:rsidRPr="00417B37" w:rsidRDefault="00B37703" w:rsidP="00DF28DB">
            <w:pPr>
              <w:rPr>
                <w:rFonts w:cs="Arial"/>
              </w:rPr>
            </w:pPr>
            <w:r w:rsidRPr="00346B5F">
              <w:rPr>
                <w:rFonts w:cs="Arial"/>
                <w:color w:val="FFFFFF" w:themeColor="background1"/>
              </w:rPr>
              <w:t xml:space="preserve">Date of assessment: </w:t>
            </w:r>
          </w:p>
        </w:tc>
        <w:tc>
          <w:tcPr>
            <w:tcW w:w="955" w:type="pct"/>
            <w:vAlign w:val="center"/>
          </w:tcPr>
          <w:p w14:paraId="0339F447" w14:textId="3DE61C03" w:rsidR="00B37703" w:rsidRPr="00200F30" w:rsidRDefault="002F17AF" w:rsidP="00200F30">
            <w:pPr>
              <w:rPr>
                <w:rFonts w:cs="Arial"/>
              </w:rPr>
            </w:pPr>
            <w:r>
              <w:rPr>
                <w:rFonts w:cs="Arial"/>
              </w:rPr>
              <w:t>Version 7 01.01</w:t>
            </w:r>
            <w:r w:rsidR="007B0049">
              <w:rPr>
                <w:rFonts w:cs="Arial"/>
              </w:rPr>
              <w:t>.202</w:t>
            </w:r>
            <w:r>
              <w:rPr>
                <w:rFonts w:cs="Arial"/>
              </w:rPr>
              <w:t>2</w:t>
            </w:r>
          </w:p>
        </w:tc>
        <w:tc>
          <w:tcPr>
            <w:tcW w:w="627" w:type="pct"/>
            <w:shd w:val="clear" w:color="auto" w:fill="000000" w:themeFill="text1"/>
          </w:tcPr>
          <w:p w14:paraId="615CEEA4" w14:textId="77777777" w:rsidR="00B37703" w:rsidRPr="00417B37" w:rsidRDefault="00B37703" w:rsidP="00DF28DB">
            <w:pPr>
              <w:rPr>
                <w:rFonts w:cs="Arial"/>
              </w:rPr>
            </w:pPr>
            <w:r w:rsidRPr="00346B5F">
              <w:rPr>
                <w:rFonts w:cs="Arial"/>
                <w:color w:val="FFFFFF" w:themeColor="background1"/>
              </w:rPr>
              <w:t>Review interval:</w:t>
            </w:r>
          </w:p>
        </w:tc>
        <w:tc>
          <w:tcPr>
            <w:tcW w:w="1123" w:type="pct"/>
            <w:vAlign w:val="center"/>
          </w:tcPr>
          <w:p w14:paraId="453BFD88" w14:textId="77777777" w:rsidR="00B37703" w:rsidRPr="00200F30" w:rsidRDefault="00C12718" w:rsidP="00200F30">
            <w:pPr>
              <w:rPr>
                <w:rFonts w:cs="Arial"/>
              </w:rPr>
            </w:pPr>
            <w:r>
              <w:rPr>
                <w:rFonts w:cs="Arial"/>
              </w:rPr>
              <w:t>Daily</w:t>
            </w:r>
          </w:p>
        </w:tc>
        <w:tc>
          <w:tcPr>
            <w:tcW w:w="664" w:type="pct"/>
            <w:shd w:val="clear" w:color="auto" w:fill="000000" w:themeFill="text1"/>
          </w:tcPr>
          <w:p w14:paraId="297A2B71" w14:textId="77777777" w:rsidR="00B37703" w:rsidRPr="00417B37" w:rsidRDefault="00B37703" w:rsidP="00DF28DB">
            <w:pPr>
              <w:rPr>
                <w:rFonts w:cs="Arial"/>
              </w:rPr>
            </w:pPr>
            <w:r w:rsidRPr="00346B5F">
              <w:rPr>
                <w:rFonts w:cs="Arial"/>
                <w:color w:val="FFFFFF" w:themeColor="background1"/>
              </w:rPr>
              <w:t>Date of next review:</w:t>
            </w:r>
          </w:p>
        </w:tc>
        <w:tc>
          <w:tcPr>
            <w:tcW w:w="969" w:type="pct"/>
            <w:tcBorders>
              <w:top w:val="single" w:sz="4" w:space="0" w:color="auto"/>
            </w:tcBorders>
            <w:vAlign w:val="center"/>
          </w:tcPr>
          <w:p w14:paraId="4EE14A25" w14:textId="77777777" w:rsidR="00B37703" w:rsidRPr="00417B37" w:rsidRDefault="00C12718" w:rsidP="00200F30">
            <w:pPr>
              <w:rPr>
                <w:rFonts w:cs="Arial"/>
              </w:rPr>
            </w:pPr>
            <w:r>
              <w:rPr>
                <w:rFonts w:cs="Arial"/>
              </w:rPr>
              <w:t>Daily</w:t>
            </w:r>
          </w:p>
        </w:tc>
      </w:tr>
    </w:tbl>
    <w:p w14:paraId="226C3C4C" w14:textId="77777777" w:rsidR="00427040" w:rsidRPr="001918D0" w:rsidRDefault="00427040" w:rsidP="00B37703">
      <w:pPr>
        <w:rPr>
          <w:rFonts w:cs="Arial"/>
          <w:sz w:val="2"/>
          <w:szCs w:val="2"/>
        </w:rPr>
      </w:pPr>
    </w:p>
    <w:tbl>
      <w:tblPr>
        <w:tblStyle w:val="TableGrid"/>
        <w:tblW w:w="5000" w:type="pct"/>
        <w:tblLayout w:type="fixed"/>
        <w:tblLook w:val="04A0" w:firstRow="1" w:lastRow="0" w:firstColumn="1" w:lastColumn="0" w:noHBand="0" w:noVBand="1"/>
      </w:tblPr>
      <w:tblGrid>
        <w:gridCol w:w="3435"/>
        <w:gridCol w:w="11953"/>
      </w:tblGrid>
      <w:tr w:rsidR="00B37703" w:rsidRPr="00417B37" w14:paraId="3E38DE59" w14:textId="77777777" w:rsidTr="008B7F29">
        <w:trPr>
          <w:trHeight w:val="204"/>
        </w:trPr>
        <w:tc>
          <w:tcPr>
            <w:tcW w:w="5000" w:type="pct"/>
            <w:gridSpan w:val="2"/>
            <w:shd w:val="clear" w:color="auto" w:fill="000000" w:themeFill="text1"/>
            <w:vAlign w:val="center"/>
          </w:tcPr>
          <w:p w14:paraId="2D52028E" w14:textId="77777777" w:rsidR="00B37703" w:rsidRPr="00E90341" w:rsidRDefault="00B37703" w:rsidP="00DF28DB">
            <w:pPr>
              <w:spacing w:before="120" w:after="120"/>
              <w:jc w:val="center"/>
              <w:rPr>
                <w:rFonts w:cs="Arial"/>
                <w:bCs/>
                <w:color w:val="FFFFFF" w:themeColor="background1"/>
              </w:rPr>
            </w:pPr>
            <w:r w:rsidRPr="00E90341">
              <w:rPr>
                <w:rFonts w:cs="Arial"/>
                <w:bCs/>
                <w:color w:val="FFFFFF" w:themeColor="background1"/>
              </w:rPr>
              <w:t xml:space="preserve">Related documents </w:t>
            </w:r>
          </w:p>
        </w:tc>
      </w:tr>
      <w:tr w:rsidR="00B37703" w:rsidRPr="00417B37" w14:paraId="72C336F1" w14:textId="77777777" w:rsidTr="008B7F29">
        <w:trPr>
          <w:trHeight w:val="132"/>
        </w:trPr>
        <w:tc>
          <w:tcPr>
            <w:tcW w:w="1116" w:type="pct"/>
            <w:shd w:val="clear" w:color="auto" w:fill="auto"/>
          </w:tcPr>
          <w:p w14:paraId="26B6D13A" w14:textId="77777777" w:rsidR="00B37703" w:rsidRDefault="00A978A2" w:rsidP="00503463">
            <w:pPr>
              <w:spacing w:before="120"/>
              <w:rPr>
                <w:rFonts w:cs="Arial"/>
                <w:b/>
              </w:rPr>
            </w:pPr>
            <w:r>
              <w:rPr>
                <w:rFonts w:cs="Arial"/>
                <w:b/>
              </w:rPr>
              <w:t>CFLP</w:t>
            </w:r>
            <w:r w:rsidR="00B37703" w:rsidRPr="00E90341">
              <w:rPr>
                <w:rFonts w:cs="Arial"/>
                <w:b/>
              </w:rPr>
              <w:t xml:space="preserve"> documents:</w:t>
            </w:r>
          </w:p>
          <w:p w14:paraId="4E857031" w14:textId="77777777" w:rsidR="00320362" w:rsidRDefault="00320362" w:rsidP="00503463">
            <w:pPr>
              <w:spacing w:before="120"/>
              <w:rPr>
                <w:rFonts w:cs="Arial"/>
                <w:b/>
              </w:rPr>
            </w:pPr>
            <w:r>
              <w:rPr>
                <w:rFonts w:cs="Arial"/>
                <w:b/>
              </w:rPr>
              <w:t>Behaviour Policy appendix</w:t>
            </w:r>
          </w:p>
          <w:p w14:paraId="11CD566B" w14:textId="3965CBC0" w:rsidR="00B37703" w:rsidRPr="00417B37" w:rsidRDefault="00435431" w:rsidP="00435431">
            <w:pPr>
              <w:spacing w:before="120"/>
              <w:rPr>
                <w:rFonts w:cs="Arial"/>
                <w:color w:val="FF3399"/>
              </w:rPr>
            </w:pPr>
            <w:r>
              <w:rPr>
                <w:rFonts w:cs="Arial"/>
                <w:b/>
              </w:rPr>
              <w:t>Out break Management Plan</w:t>
            </w:r>
          </w:p>
        </w:tc>
        <w:tc>
          <w:tcPr>
            <w:tcW w:w="3884" w:type="pct"/>
          </w:tcPr>
          <w:p w14:paraId="0D790BA9" w14:textId="19538D7F" w:rsidR="00B37703" w:rsidRDefault="00B37703" w:rsidP="00043C9D">
            <w:pPr>
              <w:spacing w:before="120" w:after="120"/>
              <w:rPr>
                <w:rFonts w:cs="Arial"/>
                <w:b/>
              </w:rPr>
            </w:pPr>
            <w:r w:rsidRPr="00E90341">
              <w:rPr>
                <w:rFonts w:cs="Arial"/>
                <w:b/>
              </w:rPr>
              <w:t>Government guidance:</w:t>
            </w:r>
          </w:p>
          <w:p w14:paraId="61ACD06E" w14:textId="544545A6" w:rsidR="008D6438" w:rsidRPr="008D6438" w:rsidRDefault="00192291" w:rsidP="00435431">
            <w:pPr>
              <w:rPr>
                <w:color w:val="auto"/>
              </w:rPr>
            </w:pPr>
            <w:hyperlink r:id="rId11" w:history="1">
              <w:r w:rsidR="008D6438" w:rsidRPr="008D6438">
                <w:rPr>
                  <w:color w:val="auto"/>
                </w:rPr>
                <w:t>Schools COVID-19 operational guidance - GOV.UK (www.gov.uk)</w:t>
              </w:r>
            </w:hyperlink>
            <w:r w:rsidR="008D6438" w:rsidRPr="008D6438">
              <w:rPr>
                <w:color w:val="auto"/>
              </w:rPr>
              <w:t xml:space="preserve"> </w:t>
            </w:r>
          </w:p>
          <w:p w14:paraId="42F7F43B" w14:textId="1F80B705" w:rsidR="00435431" w:rsidRPr="008D6438" w:rsidRDefault="00192291" w:rsidP="00435431">
            <w:pPr>
              <w:rPr>
                <w:color w:val="EC008C"/>
                <w:u w:val="single"/>
              </w:rPr>
            </w:pPr>
            <w:hyperlink r:id="rId12" w:history="1">
              <w:r w:rsidR="00435431">
                <w:rPr>
                  <w:rStyle w:val="Hyperlink"/>
                </w:rPr>
                <w:t>Actions for schools during the coronavirus outbreak - GOV.UK (www.gov.uk)</w:t>
              </w:r>
            </w:hyperlink>
          </w:p>
          <w:p w14:paraId="3CAD0899" w14:textId="77777777" w:rsidR="00435431" w:rsidRDefault="00192291" w:rsidP="00435431">
            <w:hyperlink r:id="rId13" w:history="1">
              <w:r w:rsidR="00435431">
                <w:rPr>
                  <w:rStyle w:val="Hyperlink"/>
                </w:rPr>
                <w:t>COVID-19: cleaning of non-healthcare settings outside the home - GOV.UK (www.gov.uk)</w:t>
              </w:r>
            </w:hyperlink>
          </w:p>
          <w:p w14:paraId="1340FBD3" w14:textId="77777777" w:rsidR="008D6438" w:rsidRDefault="00192291" w:rsidP="00435431">
            <w:pPr>
              <w:rPr>
                <w:rStyle w:val="Hyperlink"/>
              </w:rPr>
            </w:pPr>
            <w:hyperlink r:id="rId14" w:history="1">
              <w:r w:rsidR="008D6438">
                <w:rPr>
                  <w:rStyle w:val="Hyperlink"/>
                </w:rPr>
                <w:t>Actions for early years and childcare providers during the COVID-19 pandemic (publishing.service.gov.uk)</w:t>
              </w:r>
            </w:hyperlink>
          </w:p>
          <w:p w14:paraId="54022E9E" w14:textId="4741D5F5" w:rsidR="00BE7D86" w:rsidRPr="001918D0" w:rsidRDefault="00192291" w:rsidP="00435431">
            <w:pPr>
              <w:rPr>
                <w:color w:val="EC008C"/>
                <w:u w:val="single"/>
              </w:rPr>
            </w:pPr>
            <w:hyperlink r:id="rId15" w:history="1">
              <w:r w:rsidR="00BE7D86">
                <w:rPr>
                  <w:rStyle w:val="Hyperlink"/>
                </w:rPr>
                <w:t>Step 4 Covid advice | Guidance from Swim England (swimming.org)</w:t>
              </w:r>
            </w:hyperlink>
          </w:p>
        </w:tc>
      </w:tr>
    </w:tbl>
    <w:p w14:paraId="2784D759" w14:textId="4A9A9F60" w:rsidR="00743A82" w:rsidRDefault="00743A82" w:rsidP="00E478C7">
      <w:pPr>
        <w:spacing w:before="160"/>
        <w:rPr>
          <w:b/>
          <w:bCs/>
        </w:rPr>
      </w:pPr>
    </w:p>
    <w:p w14:paraId="461FA9B2" w14:textId="187BB6A0" w:rsidR="00B37703" w:rsidRPr="001918D0" w:rsidRDefault="00B37703" w:rsidP="00E478C7">
      <w:pPr>
        <w:spacing w:before="160"/>
        <w:rPr>
          <w:b/>
          <w:bCs/>
        </w:rPr>
      </w:pPr>
      <w:r w:rsidRPr="001918D0">
        <w:rPr>
          <w:b/>
          <w:bCs/>
        </w:rPr>
        <w:t>Risk matrix</w:t>
      </w:r>
    </w:p>
    <w:tbl>
      <w:tblPr>
        <w:tblStyle w:val="TableGrid"/>
        <w:tblW w:w="5000" w:type="pct"/>
        <w:tblLook w:val="04A0" w:firstRow="1" w:lastRow="0" w:firstColumn="1" w:lastColumn="0" w:noHBand="0" w:noVBand="1"/>
      </w:tblPr>
      <w:tblGrid>
        <w:gridCol w:w="932"/>
        <w:gridCol w:w="6725"/>
        <w:gridCol w:w="2576"/>
        <w:gridCol w:w="2576"/>
        <w:gridCol w:w="2579"/>
      </w:tblGrid>
      <w:tr w:rsidR="00B37703" w:rsidRPr="00417B37" w14:paraId="5E951EBE" w14:textId="77777777" w:rsidTr="00525003">
        <w:trPr>
          <w:trHeight w:val="197"/>
        </w:trPr>
        <w:tc>
          <w:tcPr>
            <w:tcW w:w="2488" w:type="pct"/>
            <w:gridSpan w:val="2"/>
            <w:vMerge w:val="restart"/>
            <w:shd w:val="clear" w:color="auto" w:fill="000000" w:themeFill="text1"/>
            <w:vAlign w:val="center"/>
          </w:tcPr>
          <w:p w14:paraId="47BDEC1A" w14:textId="77777777" w:rsidR="00B37703" w:rsidRPr="004C58C3" w:rsidRDefault="00B37703" w:rsidP="00DF28DB">
            <w:pPr>
              <w:jc w:val="center"/>
              <w:rPr>
                <w:rFonts w:cs="Arial"/>
                <w:bCs/>
                <w:color w:val="FFFFFF" w:themeColor="background1"/>
              </w:rPr>
            </w:pPr>
            <w:r w:rsidRPr="004C58C3">
              <w:rPr>
                <w:rFonts w:cs="Arial"/>
                <w:bCs/>
                <w:color w:val="FFFFFF" w:themeColor="background1"/>
              </w:rPr>
              <w:t>Risk rating</w:t>
            </w:r>
          </w:p>
          <w:p w14:paraId="5C178480" w14:textId="77777777" w:rsidR="00B37703" w:rsidRPr="00417B37" w:rsidRDefault="00B37703" w:rsidP="00DF28DB">
            <w:pPr>
              <w:jc w:val="center"/>
              <w:rPr>
                <w:rFonts w:cs="Arial"/>
                <w:color w:val="FFFFFF" w:themeColor="background1"/>
              </w:rPr>
            </w:pPr>
            <w:r w:rsidRPr="00417B37">
              <w:rPr>
                <w:rFonts w:cs="Arial"/>
                <w:color w:val="FFFFFF" w:themeColor="background1"/>
              </w:rPr>
              <w:t>High (H), Medium (M), Low (L)</w:t>
            </w:r>
          </w:p>
        </w:tc>
        <w:tc>
          <w:tcPr>
            <w:tcW w:w="2512" w:type="pct"/>
            <w:gridSpan w:val="3"/>
            <w:shd w:val="clear" w:color="auto" w:fill="A6A6A6" w:themeFill="background1" w:themeFillShade="A6"/>
            <w:vAlign w:val="center"/>
          </w:tcPr>
          <w:p w14:paraId="0D43014A" w14:textId="77777777" w:rsidR="00B37703" w:rsidRPr="00417B37" w:rsidRDefault="00B37703" w:rsidP="00DF28DB">
            <w:pPr>
              <w:jc w:val="center"/>
              <w:rPr>
                <w:rFonts w:cs="Arial"/>
                <w:b/>
              </w:rPr>
            </w:pPr>
            <w:r w:rsidRPr="00417B37">
              <w:rPr>
                <w:rFonts w:cs="Arial"/>
                <w:b/>
              </w:rPr>
              <w:t>Likelihood of occurrence</w:t>
            </w:r>
          </w:p>
        </w:tc>
      </w:tr>
      <w:tr w:rsidR="00B37703" w:rsidRPr="00417B37" w14:paraId="0CF0E6F0" w14:textId="77777777" w:rsidTr="00525003">
        <w:trPr>
          <w:trHeight w:val="197"/>
        </w:trPr>
        <w:tc>
          <w:tcPr>
            <w:tcW w:w="2488" w:type="pct"/>
            <w:gridSpan w:val="2"/>
            <w:vMerge/>
            <w:shd w:val="clear" w:color="auto" w:fill="000000" w:themeFill="text1"/>
          </w:tcPr>
          <w:p w14:paraId="19C934F8" w14:textId="77777777" w:rsidR="00B37703" w:rsidRPr="00417B37" w:rsidRDefault="00B37703" w:rsidP="00DF28DB">
            <w:pPr>
              <w:jc w:val="center"/>
              <w:rPr>
                <w:rFonts w:cs="Arial"/>
              </w:rPr>
            </w:pPr>
          </w:p>
        </w:tc>
        <w:tc>
          <w:tcPr>
            <w:tcW w:w="837" w:type="pct"/>
            <w:shd w:val="clear" w:color="auto" w:fill="D9D9D9"/>
            <w:vAlign w:val="center"/>
          </w:tcPr>
          <w:p w14:paraId="5701CEAE" w14:textId="77777777" w:rsidR="00B37703" w:rsidRPr="00417B37" w:rsidRDefault="00B37703" w:rsidP="00DF28DB">
            <w:pPr>
              <w:jc w:val="center"/>
              <w:rPr>
                <w:rFonts w:cs="Arial"/>
                <w:b/>
              </w:rPr>
            </w:pPr>
            <w:r w:rsidRPr="00417B37">
              <w:rPr>
                <w:rFonts w:cs="Arial"/>
                <w:b/>
              </w:rPr>
              <w:t>Probable</w:t>
            </w:r>
          </w:p>
        </w:tc>
        <w:tc>
          <w:tcPr>
            <w:tcW w:w="837" w:type="pct"/>
            <w:shd w:val="clear" w:color="auto" w:fill="D9D9D9"/>
            <w:vAlign w:val="center"/>
          </w:tcPr>
          <w:p w14:paraId="7B62D913" w14:textId="77777777" w:rsidR="00B37703" w:rsidRPr="00417B37" w:rsidRDefault="00B37703" w:rsidP="00DF28DB">
            <w:pPr>
              <w:jc w:val="center"/>
              <w:rPr>
                <w:rFonts w:cs="Arial"/>
                <w:b/>
              </w:rPr>
            </w:pPr>
            <w:r w:rsidRPr="00417B37">
              <w:rPr>
                <w:rFonts w:cs="Arial"/>
                <w:b/>
              </w:rPr>
              <w:t>Possible</w:t>
            </w:r>
          </w:p>
        </w:tc>
        <w:tc>
          <w:tcPr>
            <w:tcW w:w="838" w:type="pct"/>
            <w:shd w:val="clear" w:color="auto" w:fill="D9D9D9"/>
            <w:vAlign w:val="center"/>
          </w:tcPr>
          <w:p w14:paraId="1A2EB560" w14:textId="77777777" w:rsidR="00B37703" w:rsidRPr="00417B37" w:rsidRDefault="00B37703" w:rsidP="00DF28DB">
            <w:pPr>
              <w:jc w:val="center"/>
              <w:rPr>
                <w:rFonts w:cs="Arial"/>
                <w:b/>
              </w:rPr>
            </w:pPr>
            <w:r w:rsidRPr="00417B37">
              <w:rPr>
                <w:rFonts w:cs="Arial"/>
                <w:b/>
              </w:rPr>
              <w:t>Remote</w:t>
            </w:r>
          </w:p>
        </w:tc>
      </w:tr>
      <w:tr w:rsidR="00B37703" w:rsidRPr="00417B37" w14:paraId="38EF502A" w14:textId="77777777" w:rsidTr="00525003">
        <w:trPr>
          <w:trHeight w:val="345"/>
        </w:trPr>
        <w:tc>
          <w:tcPr>
            <w:tcW w:w="303" w:type="pct"/>
            <w:vMerge w:val="restart"/>
            <w:shd w:val="clear" w:color="auto" w:fill="BFBFBF" w:themeFill="background1" w:themeFillShade="BF"/>
            <w:vAlign w:val="center"/>
          </w:tcPr>
          <w:p w14:paraId="10D84E78" w14:textId="77777777" w:rsidR="00B37703" w:rsidRPr="00417B37" w:rsidRDefault="00B37703" w:rsidP="00DF28DB">
            <w:pPr>
              <w:jc w:val="center"/>
              <w:rPr>
                <w:rFonts w:cs="Arial"/>
                <w:b/>
              </w:rPr>
            </w:pPr>
            <w:r w:rsidRPr="00417B37">
              <w:rPr>
                <w:rFonts w:cs="Arial"/>
                <w:b/>
              </w:rPr>
              <w:t>Likely impact</w:t>
            </w:r>
          </w:p>
        </w:tc>
        <w:tc>
          <w:tcPr>
            <w:tcW w:w="2185" w:type="pct"/>
            <w:shd w:val="clear" w:color="auto" w:fill="auto"/>
            <w:vAlign w:val="center"/>
          </w:tcPr>
          <w:p w14:paraId="55471DCB" w14:textId="77777777" w:rsidR="00B37703" w:rsidRPr="005C0EDB" w:rsidRDefault="00B37703" w:rsidP="00DF28DB">
            <w:pPr>
              <w:rPr>
                <w:rFonts w:cs="Arial"/>
                <w:b/>
              </w:rPr>
            </w:pPr>
            <w:r w:rsidRPr="00417B37">
              <w:rPr>
                <w:rFonts w:cs="Arial"/>
                <w:b/>
              </w:rPr>
              <w:t>Major</w:t>
            </w:r>
            <w:r>
              <w:rPr>
                <w:rFonts w:cs="Arial"/>
                <w:b/>
              </w:rPr>
              <w:t xml:space="preserve">: </w:t>
            </w:r>
            <w:r w:rsidRPr="00417B37">
              <w:rPr>
                <w:rFonts w:cs="Arial"/>
              </w:rPr>
              <w:t>Causes major physical injury, harm or ill-health.</w:t>
            </w:r>
          </w:p>
        </w:tc>
        <w:tc>
          <w:tcPr>
            <w:tcW w:w="837" w:type="pct"/>
            <w:shd w:val="clear" w:color="auto" w:fill="FF0000"/>
            <w:vAlign w:val="center"/>
          </w:tcPr>
          <w:p w14:paraId="244EEA89" w14:textId="77777777" w:rsidR="00B37703" w:rsidRPr="00417B37" w:rsidRDefault="00B37703" w:rsidP="00DF28DB">
            <w:pPr>
              <w:jc w:val="center"/>
              <w:rPr>
                <w:rFonts w:cs="Arial"/>
              </w:rPr>
            </w:pPr>
            <w:r w:rsidRPr="00417B37">
              <w:rPr>
                <w:rFonts w:cs="Arial"/>
              </w:rPr>
              <w:t>H</w:t>
            </w:r>
          </w:p>
        </w:tc>
        <w:tc>
          <w:tcPr>
            <w:tcW w:w="837" w:type="pct"/>
            <w:shd w:val="clear" w:color="auto" w:fill="FF0000"/>
            <w:vAlign w:val="center"/>
          </w:tcPr>
          <w:p w14:paraId="028851EE" w14:textId="77777777" w:rsidR="00B37703" w:rsidRPr="00417B37" w:rsidRDefault="00B37703" w:rsidP="00DF28DB">
            <w:pPr>
              <w:jc w:val="center"/>
              <w:rPr>
                <w:rFonts w:cs="Arial"/>
              </w:rPr>
            </w:pPr>
            <w:r w:rsidRPr="00417B37">
              <w:rPr>
                <w:rFonts w:cs="Arial"/>
              </w:rPr>
              <w:t>H</w:t>
            </w:r>
          </w:p>
        </w:tc>
        <w:tc>
          <w:tcPr>
            <w:tcW w:w="838" w:type="pct"/>
            <w:shd w:val="clear" w:color="auto" w:fill="FF0000"/>
            <w:vAlign w:val="center"/>
          </w:tcPr>
          <w:p w14:paraId="42BBC7DD" w14:textId="77777777" w:rsidR="00B37703" w:rsidRPr="00417B37" w:rsidRDefault="00B37703" w:rsidP="00DF28DB">
            <w:pPr>
              <w:jc w:val="center"/>
              <w:rPr>
                <w:rFonts w:cs="Arial"/>
              </w:rPr>
            </w:pPr>
            <w:r w:rsidRPr="00417B37">
              <w:rPr>
                <w:rFonts w:cs="Arial"/>
              </w:rPr>
              <w:t>H</w:t>
            </w:r>
          </w:p>
        </w:tc>
      </w:tr>
      <w:tr w:rsidR="00B37703" w:rsidRPr="00417B37" w14:paraId="7C176D85" w14:textId="77777777" w:rsidTr="00525003">
        <w:trPr>
          <w:trHeight w:val="358"/>
        </w:trPr>
        <w:tc>
          <w:tcPr>
            <w:tcW w:w="303" w:type="pct"/>
            <w:vMerge/>
            <w:shd w:val="clear" w:color="auto" w:fill="BFBFBF" w:themeFill="background1" w:themeFillShade="BF"/>
          </w:tcPr>
          <w:p w14:paraId="4FE334CC" w14:textId="77777777" w:rsidR="00B37703" w:rsidRPr="00417B37" w:rsidRDefault="00B37703" w:rsidP="00DF28DB">
            <w:pPr>
              <w:jc w:val="center"/>
              <w:rPr>
                <w:rFonts w:cs="Arial"/>
              </w:rPr>
            </w:pPr>
          </w:p>
        </w:tc>
        <w:tc>
          <w:tcPr>
            <w:tcW w:w="2185" w:type="pct"/>
            <w:shd w:val="clear" w:color="auto" w:fill="auto"/>
            <w:vAlign w:val="center"/>
          </w:tcPr>
          <w:p w14:paraId="5A6D5245" w14:textId="77777777" w:rsidR="00B37703" w:rsidRPr="005C0EDB" w:rsidRDefault="00B37703" w:rsidP="00DF28DB">
            <w:pPr>
              <w:rPr>
                <w:rFonts w:cs="Arial"/>
                <w:b/>
              </w:rPr>
            </w:pPr>
            <w:r w:rsidRPr="00417B37">
              <w:rPr>
                <w:rFonts w:cs="Arial"/>
                <w:b/>
              </w:rPr>
              <w:t>Severe</w:t>
            </w:r>
            <w:r>
              <w:rPr>
                <w:rFonts w:cs="Arial"/>
                <w:b/>
              </w:rPr>
              <w:t>:</w:t>
            </w:r>
            <w:r w:rsidR="00E163E7">
              <w:rPr>
                <w:rFonts w:cs="Arial"/>
                <w:b/>
              </w:rPr>
              <w:t xml:space="preserve"> </w:t>
            </w:r>
            <w:r w:rsidRPr="00417B37">
              <w:rPr>
                <w:rFonts w:cs="Arial"/>
              </w:rPr>
              <w:t>Causes physical injury or illness requiring first aid.</w:t>
            </w:r>
          </w:p>
        </w:tc>
        <w:tc>
          <w:tcPr>
            <w:tcW w:w="837" w:type="pct"/>
            <w:shd w:val="clear" w:color="auto" w:fill="FF0000"/>
            <w:vAlign w:val="center"/>
          </w:tcPr>
          <w:p w14:paraId="2EFA0AF1" w14:textId="77777777" w:rsidR="00B37703" w:rsidRPr="00417B37" w:rsidRDefault="00B37703" w:rsidP="00DF28DB">
            <w:pPr>
              <w:jc w:val="center"/>
              <w:rPr>
                <w:rFonts w:cs="Arial"/>
              </w:rPr>
            </w:pPr>
            <w:r w:rsidRPr="00417B37">
              <w:rPr>
                <w:rFonts w:cs="Arial"/>
              </w:rPr>
              <w:t>H</w:t>
            </w:r>
          </w:p>
        </w:tc>
        <w:tc>
          <w:tcPr>
            <w:tcW w:w="837" w:type="pct"/>
            <w:shd w:val="clear" w:color="auto" w:fill="FFC000"/>
            <w:vAlign w:val="center"/>
          </w:tcPr>
          <w:p w14:paraId="49828C47" w14:textId="77777777" w:rsidR="00B37703" w:rsidRPr="00417B37" w:rsidRDefault="00B37703" w:rsidP="00DF28DB">
            <w:pPr>
              <w:jc w:val="center"/>
              <w:rPr>
                <w:rFonts w:cs="Arial"/>
              </w:rPr>
            </w:pPr>
            <w:r w:rsidRPr="00417B37">
              <w:rPr>
                <w:rFonts w:cs="Arial"/>
              </w:rPr>
              <w:t>M</w:t>
            </w:r>
          </w:p>
        </w:tc>
        <w:tc>
          <w:tcPr>
            <w:tcW w:w="838" w:type="pct"/>
            <w:shd w:val="clear" w:color="auto" w:fill="92D050"/>
            <w:vAlign w:val="center"/>
          </w:tcPr>
          <w:p w14:paraId="304C59A2" w14:textId="77777777" w:rsidR="00B37703" w:rsidRPr="00417B37" w:rsidRDefault="00B37703" w:rsidP="00DF28DB">
            <w:pPr>
              <w:jc w:val="center"/>
              <w:rPr>
                <w:rFonts w:cs="Arial"/>
              </w:rPr>
            </w:pPr>
            <w:r w:rsidRPr="00417B37">
              <w:rPr>
                <w:rFonts w:cs="Arial"/>
              </w:rPr>
              <w:t>L</w:t>
            </w:r>
          </w:p>
        </w:tc>
      </w:tr>
      <w:tr w:rsidR="00B37703" w:rsidRPr="00417B37" w14:paraId="29803CF0" w14:textId="77777777" w:rsidTr="00525003">
        <w:trPr>
          <w:trHeight w:val="234"/>
        </w:trPr>
        <w:tc>
          <w:tcPr>
            <w:tcW w:w="303" w:type="pct"/>
            <w:vMerge/>
            <w:shd w:val="clear" w:color="auto" w:fill="BFBFBF" w:themeFill="background1" w:themeFillShade="BF"/>
          </w:tcPr>
          <w:p w14:paraId="29D18712" w14:textId="77777777" w:rsidR="00B37703" w:rsidRPr="00417B37" w:rsidRDefault="00B37703" w:rsidP="00DF28DB">
            <w:pPr>
              <w:jc w:val="center"/>
              <w:rPr>
                <w:rFonts w:cs="Arial"/>
              </w:rPr>
            </w:pPr>
          </w:p>
        </w:tc>
        <w:tc>
          <w:tcPr>
            <w:tcW w:w="2185" w:type="pct"/>
            <w:shd w:val="clear" w:color="auto" w:fill="auto"/>
            <w:vAlign w:val="center"/>
          </w:tcPr>
          <w:p w14:paraId="66378BD6" w14:textId="77777777" w:rsidR="00B37703" w:rsidRPr="005C0EDB" w:rsidRDefault="00B37703" w:rsidP="00DF28DB">
            <w:pPr>
              <w:rPr>
                <w:rFonts w:cs="Arial"/>
                <w:b/>
              </w:rPr>
            </w:pPr>
            <w:r w:rsidRPr="00417B37">
              <w:rPr>
                <w:rFonts w:cs="Arial"/>
                <w:b/>
              </w:rPr>
              <w:t>Minor</w:t>
            </w:r>
            <w:r>
              <w:rPr>
                <w:rFonts w:cs="Arial"/>
                <w:b/>
              </w:rPr>
              <w:t xml:space="preserve">: </w:t>
            </w:r>
            <w:r w:rsidRPr="00417B37">
              <w:rPr>
                <w:rFonts w:cs="Arial"/>
              </w:rPr>
              <w:t xml:space="preserve">Causes </w:t>
            </w:r>
            <w:r w:rsidRPr="00C452C2">
              <w:rPr>
                <w:rFonts w:cs="Arial"/>
              </w:rPr>
              <w:t>physical or</w:t>
            </w:r>
            <w:r w:rsidR="00C452C2">
              <w:rPr>
                <w:rFonts w:cs="Arial"/>
              </w:rPr>
              <w:t xml:space="preserve"> emotional discomfort.</w:t>
            </w:r>
          </w:p>
        </w:tc>
        <w:tc>
          <w:tcPr>
            <w:tcW w:w="837" w:type="pct"/>
            <w:shd w:val="clear" w:color="auto" w:fill="FFC000"/>
            <w:vAlign w:val="center"/>
          </w:tcPr>
          <w:p w14:paraId="7BFC89D3" w14:textId="77777777" w:rsidR="00B37703" w:rsidRPr="00417B37" w:rsidRDefault="00B37703" w:rsidP="00DF28DB">
            <w:pPr>
              <w:jc w:val="center"/>
              <w:rPr>
                <w:rFonts w:cs="Arial"/>
              </w:rPr>
            </w:pPr>
            <w:r w:rsidRPr="00417B37">
              <w:rPr>
                <w:rFonts w:cs="Arial"/>
              </w:rPr>
              <w:t>M</w:t>
            </w:r>
          </w:p>
        </w:tc>
        <w:tc>
          <w:tcPr>
            <w:tcW w:w="837" w:type="pct"/>
            <w:shd w:val="clear" w:color="auto" w:fill="92D050"/>
            <w:vAlign w:val="center"/>
          </w:tcPr>
          <w:p w14:paraId="224051E0" w14:textId="77777777" w:rsidR="00B37703" w:rsidRPr="00417B37" w:rsidRDefault="00B37703" w:rsidP="00DF28DB">
            <w:pPr>
              <w:jc w:val="center"/>
              <w:rPr>
                <w:rFonts w:cs="Arial"/>
              </w:rPr>
            </w:pPr>
            <w:r w:rsidRPr="00417B37">
              <w:rPr>
                <w:rFonts w:cs="Arial"/>
              </w:rPr>
              <w:t>L</w:t>
            </w:r>
          </w:p>
        </w:tc>
        <w:tc>
          <w:tcPr>
            <w:tcW w:w="838" w:type="pct"/>
            <w:shd w:val="clear" w:color="auto" w:fill="92D050"/>
            <w:vAlign w:val="center"/>
          </w:tcPr>
          <w:p w14:paraId="1891B959" w14:textId="77777777" w:rsidR="00B37703" w:rsidRPr="00417B37" w:rsidRDefault="00B37703" w:rsidP="00DF28DB">
            <w:pPr>
              <w:jc w:val="center"/>
              <w:rPr>
                <w:rFonts w:cs="Arial"/>
              </w:rPr>
            </w:pPr>
            <w:r w:rsidRPr="00417B37">
              <w:rPr>
                <w:rFonts w:cs="Arial"/>
              </w:rPr>
              <w:t xml:space="preserve">L </w:t>
            </w:r>
          </w:p>
        </w:tc>
      </w:tr>
    </w:tbl>
    <w:p w14:paraId="37AE801B" w14:textId="187F1B80" w:rsidR="00B37703" w:rsidRDefault="00B37703" w:rsidP="00B37703">
      <w:pPr>
        <w:spacing w:after="0"/>
        <w:rPr>
          <w:rFonts w:cs="Arial"/>
        </w:rPr>
      </w:pPr>
    </w:p>
    <w:p w14:paraId="37A65072" w14:textId="195D0305" w:rsidR="00581E98" w:rsidRDefault="00581E98" w:rsidP="00B37703">
      <w:pPr>
        <w:spacing w:after="0"/>
        <w:rPr>
          <w:rFonts w:cs="Arial"/>
        </w:rPr>
      </w:pPr>
    </w:p>
    <w:p w14:paraId="22CB4E32" w14:textId="53714E16" w:rsidR="00DD3F4E" w:rsidRDefault="00DD3F4E" w:rsidP="00DD3F4E">
      <w:pPr>
        <w:spacing w:after="0"/>
        <w:rPr>
          <w:rFonts w:cs="Arial"/>
        </w:rPr>
      </w:pPr>
    </w:p>
    <w:p w14:paraId="47124513" w14:textId="77777777" w:rsidR="008815CC" w:rsidRDefault="008815CC" w:rsidP="00DD3F4E">
      <w:pPr>
        <w:spacing w:after="0"/>
        <w:rPr>
          <w:rFonts w:cs="Arial"/>
          <w:b/>
        </w:rPr>
      </w:pPr>
    </w:p>
    <w:p w14:paraId="07253DA2" w14:textId="2C84E6F4" w:rsidR="008815CC" w:rsidRDefault="0071440C" w:rsidP="0071440C">
      <w:pPr>
        <w:tabs>
          <w:tab w:val="left" w:pos="4650"/>
        </w:tabs>
        <w:spacing w:after="0"/>
        <w:rPr>
          <w:rFonts w:cs="Arial"/>
          <w:b/>
        </w:rPr>
      </w:pPr>
      <w:r>
        <w:rPr>
          <w:rFonts w:cs="Arial"/>
          <w:b/>
        </w:rPr>
        <w:tab/>
      </w:r>
    </w:p>
    <w:p w14:paraId="1303D284" w14:textId="7C5BBC3B" w:rsidR="008815CC" w:rsidRDefault="00B74704" w:rsidP="00B74704">
      <w:pPr>
        <w:tabs>
          <w:tab w:val="left" w:pos="900"/>
        </w:tabs>
        <w:spacing w:after="0"/>
        <w:rPr>
          <w:rFonts w:cs="Arial"/>
          <w:b/>
        </w:rPr>
      </w:pPr>
      <w:r>
        <w:rPr>
          <w:rFonts w:cs="Arial"/>
          <w:b/>
        </w:rPr>
        <w:lastRenderedPageBreak/>
        <w:tab/>
      </w:r>
    </w:p>
    <w:p w14:paraId="38DC401D" w14:textId="1F367B7D" w:rsidR="008815CC" w:rsidRDefault="005845DE" w:rsidP="00DD3F4E">
      <w:pPr>
        <w:spacing w:after="0"/>
        <w:rPr>
          <w:rFonts w:cs="Arial"/>
          <w:b/>
        </w:rPr>
      </w:pPr>
      <w:r>
        <w:rPr>
          <w:noProof/>
          <w:lang w:eastAsia="en-GB"/>
        </w:rPr>
        <mc:AlternateContent>
          <mc:Choice Requires="wps">
            <w:drawing>
              <wp:anchor distT="0" distB="0" distL="118745" distR="118745" simplePos="0" relativeHeight="251663360" behindDoc="1" locked="0" layoutInCell="1" allowOverlap="0" wp14:anchorId="082C25C2" wp14:editId="20B1318F">
                <wp:simplePos x="0" y="0"/>
                <wp:positionH relativeFrom="margin">
                  <wp:posOffset>2565400</wp:posOffset>
                </wp:positionH>
                <wp:positionV relativeFrom="page">
                  <wp:posOffset>254000</wp:posOffset>
                </wp:positionV>
                <wp:extent cx="4997450" cy="12065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997450" cy="1206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543D1" w14:textId="418096D3" w:rsidR="00EA59C5" w:rsidRPr="005845DE" w:rsidRDefault="00EA59C5"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2C25C2" id="Rectangle 197" o:spid="_x0000_s1026" style="position:absolute;margin-left:202pt;margin-top:20pt;width:393.5pt;height:95pt;z-index:-25165312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" o:allowoverlap="f" fillcolor="#5b9bd5 [3204]" stroked="f" strokeweight="1pt">
                <v:textbox>
                  <w:txbxContent>
                    <w:p w14:paraId="3C3543D1" w14:textId="418096D3" w:rsidR="00EA59C5" w:rsidRPr="005845DE" w:rsidRDefault="00EA59C5"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v:textbox>
                <w10:wrap type="square" anchorx="margin" anchory="page"/>
              </v:rect>
            </w:pict>
          </mc:Fallback>
        </mc:AlternateContent>
      </w:r>
    </w:p>
    <w:p w14:paraId="7BDDF699" w14:textId="77777777" w:rsidR="008815CC" w:rsidRDefault="008815CC" w:rsidP="00DD3F4E">
      <w:pPr>
        <w:spacing w:after="0"/>
        <w:rPr>
          <w:rFonts w:cs="Arial"/>
          <w:b/>
        </w:rPr>
      </w:pPr>
    </w:p>
    <w:p w14:paraId="761C31D5" w14:textId="63C7B939" w:rsidR="008815CC" w:rsidRDefault="005845DE" w:rsidP="00DD3F4E">
      <w:pPr>
        <w:spacing w:after="0"/>
        <w:rPr>
          <w:rFonts w:cs="Arial"/>
          <w:b/>
        </w:rPr>
      </w:pPr>
      <w:r>
        <w:rPr>
          <w:noProof/>
          <w:lang w:eastAsia="en-GB"/>
        </w:rPr>
        <w:drawing>
          <wp:anchor distT="0" distB="0" distL="114300" distR="114300" simplePos="0" relativeHeight="251659264" behindDoc="0" locked="0" layoutInCell="1" allowOverlap="1" wp14:anchorId="0B773D35" wp14:editId="2BD74416">
            <wp:simplePos x="0" y="0"/>
            <wp:positionH relativeFrom="column">
              <wp:posOffset>1250066</wp:posOffset>
            </wp:positionH>
            <wp:positionV relativeFrom="paragraph">
              <wp:posOffset>156998</wp:posOffset>
            </wp:positionV>
            <wp:extent cx="7556500" cy="3270250"/>
            <wp:effectExtent l="0" t="0" r="63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40022553" w14:textId="78FED895" w:rsidR="008815CC" w:rsidRDefault="008815CC" w:rsidP="00DD3F4E">
      <w:pPr>
        <w:spacing w:after="0"/>
        <w:rPr>
          <w:rFonts w:cs="Arial"/>
          <w:b/>
        </w:rPr>
      </w:pPr>
    </w:p>
    <w:p w14:paraId="233336BC" w14:textId="77777777" w:rsidR="008815CC" w:rsidRDefault="008815CC" w:rsidP="00DD3F4E">
      <w:pPr>
        <w:spacing w:after="0"/>
        <w:rPr>
          <w:rFonts w:cs="Arial"/>
          <w:b/>
        </w:rPr>
      </w:pPr>
    </w:p>
    <w:p w14:paraId="4B470C04" w14:textId="77777777" w:rsidR="008815CC" w:rsidRDefault="008815CC" w:rsidP="00DD3F4E">
      <w:pPr>
        <w:spacing w:after="0"/>
        <w:rPr>
          <w:rFonts w:cs="Arial"/>
          <w:b/>
        </w:rPr>
      </w:pPr>
    </w:p>
    <w:p w14:paraId="72942C30" w14:textId="77777777" w:rsidR="008815CC" w:rsidRDefault="008815CC" w:rsidP="00DD3F4E">
      <w:pPr>
        <w:spacing w:after="0"/>
        <w:rPr>
          <w:rFonts w:cs="Arial"/>
          <w:b/>
        </w:rPr>
      </w:pPr>
    </w:p>
    <w:p w14:paraId="1F4341F3" w14:textId="77777777" w:rsidR="008815CC" w:rsidRDefault="008815CC" w:rsidP="00DD3F4E">
      <w:pPr>
        <w:spacing w:after="0"/>
        <w:rPr>
          <w:rFonts w:cs="Arial"/>
          <w:b/>
        </w:rPr>
      </w:pPr>
    </w:p>
    <w:p w14:paraId="791FE403" w14:textId="77777777" w:rsidR="008815CC" w:rsidRDefault="008815CC" w:rsidP="00DD3F4E">
      <w:pPr>
        <w:spacing w:after="0"/>
        <w:rPr>
          <w:rFonts w:cs="Arial"/>
          <w:b/>
        </w:rPr>
      </w:pPr>
    </w:p>
    <w:p w14:paraId="30A70BC5" w14:textId="77777777" w:rsidR="008815CC" w:rsidRDefault="008815CC" w:rsidP="00DD3F4E">
      <w:pPr>
        <w:spacing w:after="0"/>
        <w:rPr>
          <w:rFonts w:cs="Arial"/>
          <w:b/>
        </w:rPr>
      </w:pPr>
    </w:p>
    <w:p w14:paraId="7B2A1842" w14:textId="77777777" w:rsidR="008815CC" w:rsidRDefault="008815CC" w:rsidP="00DD3F4E">
      <w:pPr>
        <w:spacing w:after="0"/>
        <w:rPr>
          <w:rFonts w:cs="Arial"/>
          <w:b/>
        </w:rPr>
      </w:pPr>
    </w:p>
    <w:p w14:paraId="0563A0AB" w14:textId="77777777" w:rsidR="008815CC" w:rsidRDefault="008815CC" w:rsidP="00DD3F4E">
      <w:pPr>
        <w:spacing w:after="0"/>
        <w:rPr>
          <w:rFonts w:cs="Arial"/>
          <w:b/>
        </w:rPr>
      </w:pPr>
    </w:p>
    <w:p w14:paraId="52EB0D09" w14:textId="77777777" w:rsidR="008815CC" w:rsidRDefault="008815CC" w:rsidP="00DD3F4E">
      <w:pPr>
        <w:spacing w:after="0"/>
        <w:rPr>
          <w:rFonts w:cs="Arial"/>
          <w:b/>
        </w:rPr>
      </w:pPr>
    </w:p>
    <w:p w14:paraId="612E1D20" w14:textId="77777777" w:rsidR="008815CC" w:rsidRDefault="008815CC" w:rsidP="00DD3F4E">
      <w:pPr>
        <w:spacing w:after="0"/>
        <w:rPr>
          <w:rFonts w:cs="Arial"/>
          <w:b/>
        </w:rPr>
      </w:pPr>
    </w:p>
    <w:p w14:paraId="0ED94C69" w14:textId="77777777" w:rsidR="008815CC" w:rsidRDefault="008815CC" w:rsidP="00DD3F4E">
      <w:pPr>
        <w:spacing w:after="0"/>
        <w:rPr>
          <w:rFonts w:cs="Arial"/>
          <w:b/>
        </w:rPr>
      </w:pPr>
    </w:p>
    <w:p w14:paraId="74F997F5" w14:textId="77777777" w:rsidR="008815CC" w:rsidRDefault="008815CC" w:rsidP="00DD3F4E">
      <w:pPr>
        <w:spacing w:after="0"/>
        <w:rPr>
          <w:rFonts w:cs="Arial"/>
          <w:b/>
        </w:rPr>
      </w:pPr>
    </w:p>
    <w:p w14:paraId="23F45F3D" w14:textId="77777777" w:rsidR="008815CC" w:rsidRDefault="008815CC" w:rsidP="00DD3F4E">
      <w:pPr>
        <w:spacing w:after="0"/>
        <w:rPr>
          <w:rFonts w:cs="Arial"/>
          <w:b/>
        </w:rPr>
      </w:pPr>
    </w:p>
    <w:p w14:paraId="3AEDD81D" w14:textId="77777777" w:rsidR="008815CC" w:rsidRDefault="008815CC" w:rsidP="00DD3F4E">
      <w:pPr>
        <w:spacing w:after="0"/>
        <w:rPr>
          <w:rFonts w:cs="Arial"/>
          <w:b/>
        </w:rPr>
      </w:pPr>
    </w:p>
    <w:p w14:paraId="0205C1AC" w14:textId="77777777" w:rsidR="008815CC" w:rsidRDefault="008815CC" w:rsidP="00DD3F4E">
      <w:pPr>
        <w:spacing w:after="0"/>
        <w:rPr>
          <w:rFonts w:cs="Arial"/>
          <w:b/>
        </w:rPr>
      </w:pPr>
    </w:p>
    <w:p w14:paraId="03FCBE05" w14:textId="2242F424" w:rsidR="008815CC" w:rsidRDefault="008815CC" w:rsidP="00DD3F4E">
      <w:pPr>
        <w:spacing w:after="0"/>
        <w:rPr>
          <w:rFonts w:cs="Arial"/>
          <w:b/>
        </w:rPr>
      </w:pPr>
    </w:p>
    <w:p w14:paraId="7F6A8BD4" w14:textId="77777777" w:rsidR="005845DE" w:rsidRDefault="005845DE" w:rsidP="00DD3F4E">
      <w:pPr>
        <w:spacing w:after="0"/>
        <w:rPr>
          <w:rFonts w:cs="Arial"/>
          <w:b/>
        </w:rPr>
      </w:pPr>
    </w:p>
    <w:p w14:paraId="0977F7AD" w14:textId="77777777" w:rsidR="005845DE" w:rsidRDefault="005845DE" w:rsidP="00DD3F4E">
      <w:pPr>
        <w:spacing w:after="0"/>
        <w:rPr>
          <w:rFonts w:cs="Arial"/>
          <w:b/>
        </w:rPr>
      </w:pPr>
    </w:p>
    <w:p w14:paraId="7D5EF178" w14:textId="08A3A2A8" w:rsidR="005845DE" w:rsidRDefault="005845DE" w:rsidP="00DD3F4E">
      <w:pPr>
        <w:spacing w:after="0"/>
        <w:rPr>
          <w:rFonts w:cs="Arial"/>
          <w:b/>
        </w:rPr>
      </w:pPr>
      <w:r>
        <w:rPr>
          <w:noProof/>
          <w:lang w:eastAsia="en-GB"/>
        </w:rPr>
        <mc:AlternateContent>
          <mc:Choice Requires="wps">
            <w:drawing>
              <wp:anchor distT="0" distB="0" distL="114300" distR="114300" simplePos="0" relativeHeight="251661312" behindDoc="0" locked="0" layoutInCell="1" allowOverlap="1" wp14:anchorId="08A3C779" wp14:editId="26E85214">
                <wp:simplePos x="0" y="0"/>
                <wp:positionH relativeFrom="column">
                  <wp:posOffset>1927747</wp:posOffset>
                </wp:positionH>
                <wp:positionV relativeFrom="paragraph">
                  <wp:posOffset>106101</wp:posOffset>
                </wp:positionV>
                <wp:extent cx="6394450" cy="0"/>
                <wp:effectExtent l="0" t="152400" r="0" b="152400"/>
                <wp:wrapNone/>
                <wp:docPr id="7" name="Straight Arrow Connector 7"/>
                <wp:cNvGraphicFramePr/>
                <a:graphic xmlns:a="http://schemas.openxmlformats.org/drawingml/2006/main">
                  <a:graphicData uri="http://schemas.microsoft.com/office/word/2010/wordprocessingShape">
                    <wps:wsp>
                      <wps:cNvCnPr/>
                      <wps:spPr>
                        <a:xfrm>
                          <a:off x="0" y="0"/>
                          <a:ext cx="6394450" cy="0"/>
                        </a:xfrm>
                        <a:prstGeom prst="straightConnector1">
                          <a:avLst/>
                        </a:prstGeom>
                        <a:ln w="762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F1C9EE" id="_x0000_t32" coordsize="21600,21600" o:spt="32" o:oned="t" path="m,l21600,21600e" filled="f">
                <v:path arrowok="t" fillok="f" o:connecttype="none"/>
                <o:lock v:ext="edit" shapetype="t"/>
              </v:shapetype>
              <v:shape id="Straight Arrow Connector 7" o:spid="_x0000_s1026" type="#_x0000_t32" style="position:absolute;margin-left:151.8pt;margin-top:8.35pt;width:50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" strokecolor="#ffc000" strokeweight="6pt">
                <v:stroke startarrow="block" endarrow="block" joinstyle="miter"/>
              </v:shape>
            </w:pict>
          </mc:Fallback>
        </mc:AlternateContent>
      </w:r>
    </w:p>
    <w:p w14:paraId="203056A1" w14:textId="5A655AF3" w:rsidR="00DD3F4E" w:rsidRPr="00DD3F4E" w:rsidRDefault="00DD3F4E" w:rsidP="00DD3F4E">
      <w:pPr>
        <w:spacing w:after="0"/>
        <w:rPr>
          <w:rFonts w:cs="Arial"/>
          <w:b/>
        </w:rPr>
      </w:pPr>
      <w:r w:rsidRPr="00DD3F4E">
        <w:rPr>
          <w:rFonts w:cs="Arial"/>
          <w:b/>
        </w:rPr>
        <w:t>CONTEXT:</w:t>
      </w:r>
    </w:p>
    <w:p w14:paraId="0A0F8E86" w14:textId="3DCA9C2B" w:rsidR="00581E98" w:rsidRPr="00337320" w:rsidRDefault="008815CC" w:rsidP="00DD3F4E">
      <w:pPr>
        <w:spacing w:after="0"/>
        <w:rPr>
          <w:rFonts w:cs="Arial"/>
          <w:sz w:val="20"/>
          <w:szCs w:val="20"/>
        </w:rPr>
      </w:pPr>
      <w:r w:rsidRPr="008815CC">
        <w:rPr>
          <w:rFonts w:cs="Arial"/>
          <w:b/>
        </w:rPr>
        <w:t>Section 1</w:t>
      </w:r>
      <w:r w:rsidRPr="008815CC">
        <w:rPr>
          <w:rFonts w:cs="Arial"/>
        </w:rPr>
        <w:t xml:space="preserve"> of t</w:t>
      </w:r>
      <w:r w:rsidR="00581E98" w:rsidRPr="008815CC">
        <w:rPr>
          <w:rFonts w:cs="Arial"/>
          <w:sz w:val="20"/>
          <w:szCs w:val="20"/>
        </w:rPr>
        <w:t xml:space="preserve">his Risk Assessment is operational whilst the school remains at the lowest risk and therefore fulfils the </w:t>
      </w:r>
      <w:r w:rsidR="00581E98" w:rsidRPr="008815CC">
        <w:rPr>
          <w:rFonts w:cs="Arial"/>
          <w:b/>
          <w:sz w:val="20"/>
          <w:szCs w:val="20"/>
          <w:u w:val="single"/>
        </w:rPr>
        <w:t>Essential Controls</w:t>
      </w:r>
      <w:r w:rsidR="00581E98" w:rsidRPr="008815CC">
        <w:rPr>
          <w:rFonts w:cs="Arial"/>
          <w:sz w:val="20"/>
          <w:szCs w:val="20"/>
        </w:rPr>
        <w:t xml:space="preserve"> requirements</w:t>
      </w:r>
      <w:r w:rsidRPr="008815CC">
        <w:rPr>
          <w:rFonts w:cs="Arial"/>
          <w:sz w:val="20"/>
          <w:szCs w:val="20"/>
        </w:rPr>
        <w:t xml:space="preserve"> above</w:t>
      </w:r>
      <w:r w:rsidR="00581E98" w:rsidRPr="008815CC">
        <w:rPr>
          <w:rFonts w:cs="Arial"/>
          <w:sz w:val="20"/>
          <w:szCs w:val="20"/>
        </w:rPr>
        <w:t xml:space="preserve">. </w:t>
      </w:r>
      <w:r w:rsidR="00DD3F4E" w:rsidRPr="008815CC">
        <w:rPr>
          <w:rFonts w:cstheme="minorHAnsi"/>
          <w:bCs/>
          <w:iCs/>
          <w:sz w:val="20"/>
          <w:szCs w:val="20"/>
          <w:lang w:val="en-AU"/>
        </w:rPr>
        <w:t>This</w:t>
      </w:r>
      <w:r w:rsidRPr="008815CC">
        <w:rPr>
          <w:rFonts w:cstheme="minorHAnsi"/>
          <w:bCs/>
          <w:iCs/>
          <w:sz w:val="20"/>
          <w:szCs w:val="20"/>
          <w:lang w:val="en-AU"/>
        </w:rPr>
        <w:t xml:space="preserve"> section of the </w:t>
      </w:r>
      <w:r w:rsidR="00581E98" w:rsidRPr="008815CC">
        <w:rPr>
          <w:rFonts w:cstheme="minorHAnsi"/>
          <w:bCs/>
          <w:sz w:val="20"/>
          <w:szCs w:val="20"/>
          <w:lang w:val="en-AU"/>
        </w:rPr>
        <w:t>COVID-19 Risk Assessment details</w:t>
      </w:r>
      <w:r w:rsidR="00581E98" w:rsidRPr="008815CC">
        <w:rPr>
          <w:rFonts w:cstheme="minorHAnsi"/>
          <w:bCs/>
          <w:iCs/>
          <w:sz w:val="20"/>
          <w:szCs w:val="20"/>
          <w:lang w:val="en-AU"/>
        </w:rPr>
        <w:t xml:space="preserve"> how we will comply with the minimum standards for managing the risks of COVID-19, to keep employees, pu</w:t>
      </w:r>
      <w:r w:rsidR="00DD3F4E" w:rsidRPr="008815CC">
        <w:rPr>
          <w:rFonts w:cstheme="minorHAnsi"/>
          <w:bCs/>
          <w:iCs/>
          <w:sz w:val="20"/>
          <w:szCs w:val="20"/>
          <w:lang w:val="en-AU"/>
        </w:rPr>
        <w:t>pils and other people within our</w:t>
      </w:r>
      <w:r w:rsidR="00581E98" w:rsidRPr="008815CC">
        <w:rPr>
          <w:rFonts w:cstheme="minorHAnsi"/>
          <w:bCs/>
          <w:iCs/>
          <w:sz w:val="20"/>
          <w:szCs w:val="20"/>
          <w:lang w:val="en-AU"/>
        </w:rPr>
        <w:t xml:space="preserve"> setting safe</w:t>
      </w:r>
      <w:r w:rsidRPr="008815CC">
        <w:rPr>
          <w:rFonts w:cstheme="minorHAnsi"/>
          <w:bCs/>
          <w:iCs/>
          <w:sz w:val="20"/>
          <w:szCs w:val="20"/>
          <w:lang w:val="en-AU"/>
        </w:rPr>
        <w:t xml:space="preserve"> </w:t>
      </w:r>
      <w:r w:rsidRPr="00337320">
        <w:rPr>
          <w:rFonts w:cstheme="minorHAnsi"/>
          <w:bCs/>
          <w:iCs/>
          <w:sz w:val="20"/>
          <w:szCs w:val="20"/>
          <w:lang w:val="en-AU"/>
        </w:rPr>
        <w:t>ensuring preventative measures are well established and typical across our school</w:t>
      </w:r>
    </w:p>
    <w:p w14:paraId="44A4F7DC" w14:textId="27FEE8FF" w:rsidR="00581E98" w:rsidRPr="00337320" w:rsidRDefault="008815CC" w:rsidP="00DD3F4E">
      <w:pPr>
        <w:spacing w:after="120" w:line="300" w:lineRule="atLeast"/>
        <w:rPr>
          <w:rFonts w:cstheme="minorHAnsi"/>
          <w:sz w:val="20"/>
          <w:szCs w:val="20"/>
          <w:lang w:val="en-AU"/>
        </w:rPr>
      </w:pPr>
      <w:r w:rsidRPr="00337320">
        <w:rPr>
          <w:rFonts w:cs="Arial"/>
          <w:b/>
          <w:sz w:val="20"/>
          <w:szCs w:val="20"/>
        </w:rPr>
        <w:t>Section 2</w:t>
      </w:r>
      <w:r w:rsidR="00126739" w:rsidRPr="00337320">
        <w:rPr>
          <w:rFonts w:cs="Arial"/>
          <w:sz w:val="20"/>
          <w:szCs w:val="20"/>
        </w:rPr>
        <w:t xml:space="preserve"> of this Risk A</w:t>
      </w:r>
      <w:r w:rsidRPr="00337320">
        <w:rPr>
          <w:rFonts w:cs="Arial"/>
          <w:sz w:val="20"/>
          <w:szCs w:val="20"/>
        </w:rPr>
        <w:t>ssessment</w:t>
      </w:r>
      <w:r w:rsidR="00DD3F4E" w:rsidRPr="00337320">
        <w:rPr>
          <w:rFonts w:cs="Arial"/>
          <w:sz w:val="20"/>
          <w:szCs w:val="20"/>
        </w:rPr>
        <w:t>, following guidance set out above</w:t>
      </w:r>
      <w:r w:rsidRPr="00337320">
        <w:rPr>
          <w:rFonts w:cs="Arial"/>
          <w:sz w:val="20"/>
          <w:szCs w:val="20"/>
        </w:rPr>
        <w:t xml:space="preserve"> in the </w:t>
      </w:r>
      <w:r w:rsidRPr="00337320">
        <w:rPr>
          <w:rFonts w:cs="Arial"/>
          <w:b/>
          <w:sz w:val="20"/>
          <w:szCs w:val="20"/>
          <w:u w:val="single"/>
        </w:rPr>
        <w:t>Effective Controls</w:t>
      </w:r>
      <w:r w:rsidRPr="00337320">
        <w:rPr>
          <w:rFonts w:cs="Arial"/>
          <w:sz w:val="20"/>
          <w:szCs w:val="20"/>
        </w:rPr>
        <w:t xml:space="preserve"> requirements</w:t>
      </w:r>
      <w:r w:rsidR="00DD3F4E" w:rsidRPr="00337320">
        <w:rPr>
          <w:rFonts w:cs="Arial"/>
          <w:sz w:val="20"/>
          <w:szCs w:val="20"/>
        </w:rPr>
        <w:t xml:space="preserve">, </w:t>
      </w:r>
      <w:r w:rsidR="00581E98" w:rsidRPr="00337320">
        <w:rPr>
          <w:rFonts w:cs="Arial"/>
          <w:sz w:val="20"/>
          <w:szCs w:val="20"/>
        </w:rPr>
        <w:t>will take ef</w:t>
      </w:r>
      <w:r w:rsidR="009B4CF1" w:rsidRPr="00337320">
        <w:rPr>
          <w:rFonts w:cs="Arial"/>
          <w:sz w:val="20"/>
          <w:szCs w:val="20"/>
        </w:rPr>
        <w:t>fect</w:t>
      </w:r>
      <w:r w:rsidR="00337320" w:rsidRPr="00337320">
        <w:rPr>
          <w:rFonts w:cs="Arial"/>
          <w:sz w:val="20"/>
          <w:szCs w:val="20"/>
        </w:rPr>
        <w:t xml:space="preserve"> if our school has </w:t>
      </w:r>
      <w:r w:rsidR="00337320" w:rsidRPr="00337320">
        <w:rPr>
          <w:sz w:val="20"/>
          <w:szCs w:val="20"/>
        </w:rPr>
        <w:t>5 children, pupils, students or staff, who are likely to have mixed closely, test positive for COVID-19 within a 10-day period; or • 10% of children, pupils, students or staff who are likely to have mixed closely test positive for COVID-19 within a 10-day period</w:t>
      </w:r>
      <w:r w:rsidRPr="00337320">
        <w:rPr>
          <w:rFonts w:cs="Arial"/>
          <w:sz w:val="20"/>
          <w:szCs w:val="20"/>
        </w:rPr>
        <w:t xml:space="preserve"> If the school identifies an outbreak of COVID or is directed by the Local Outbreak Control Team due to increased cases in the community the school will establish controls set out above in the </w:t>
      </w:r>
      <w:r w:rsidRPr="00337320">
        <w:rPr>
          <w:rFonts w:cs="Arial"/>
          <w:b/>
          <w:sz w:val="20"/>
          <w:szCs w:val="20"/>
          <w:u w:val="single"/>
        </w:rPr>
        <w:t>Supportive control</w:t>
      </w:r>
      <w:r w:rsidRPr="00337320">
        <w:rPr>
          <w:rFonts w:cs="Arial"/>
          <w:sz w:val="20"/>
          <w:szCs w:val="20"/>
        </w:rPr>
        <w:t xml:space="preserve"> requirements and these additional measures are listed in </w:t>
      </w:r>
      <w:r w:rsidRPr="00337320">
        <w:rPr>
          <w:rFonts w:cs="Arial"/>
          <w:b/>
          <w:sz w:val="20"/>
          <w:szCs w:val="20"/>
        </w:rPr>
        <w:t>Section 3</w:t>
      </w:r>
      <w:r w:rsidR="00126739" w:rsidRPr="00337320">
        <w:rPr>
          <w:rFonts w:cs="Arial"/>
          <w:sz w:val="20"/>
          <w:szCs w:val="20"/>
        </w:rPr>
        <w:t xml:space="preserve"> of this Risk A</w:t>
      </w:r>
      <w:r w:rsidRPr="00337320">
        <w:rPr>
          <w:rFonts w:cs="Arial"/>
          <w:sz w:val="20"/>
          <w:szCs w:val="20"/>
        </w:rPr>
        <w:t>ssessment. The school will</w:t>
      </w:r>
      <w:r w:rsidR="00DD3F4E" w:rsidRPr="00337320">
        <w:rPr>
          <w:rFonts w:cstheme="minorHAnsi"/>
          <w:sz w:val="20"/>
          <w:szCs w:val="20"/>
          <w:lang w:val="en-AU"/>
        </w:rPr>
        <w:t xml:space="preserve"> step up and step back down the response measures according to the level of risk, effectiveness of response measures and availability of resources, in close collaboration with Local Outbreak Control Team,</w:t>
      </w:r>
      <w:r w:rsidR="00337320">
        <w:rPr>
          <w:rFonts w:cstheme="minorHAnsi"/>
          <w:sz w:val="20"/>
          <w:szCs w:val="20"/>
          <w:lang w:val="en-AU"/>
        </w:rPr>
        <w:t xml:space="preserve"> Variant of Concern (VOC)</w:t>
      </w:r>
      <w:r w:rsidR="00DD3F4E" w:rsidRPr="00337320">
        <w:rPr>
          <w:rFonts w:cstheme="minorHAnsi"/>
          <w:sz w:val="20"/>
          <w:szCs w:val="20"/>
          <w:lang w:val="en-AU"/>
        </w:rPr>
        <w:t xml:space="preserve"> Public Health England and DFE.</w:t>
      </w:r>
    </w:p>
    <w:p w14:paraId="4239F50E" w14:textId="447AE038" w:rsidR="00581E98" w:rsidRDefault="00581E98" w:rsidP="00B37703">
      <w:pPr>
        <w:spacing w:after="0"/>
        <w:rPr>
          <w:rFonts w:cs="Arial"/>
        </w:rPr>
      </w:pPr>
    </w:p>
    <w:p w14:paraId="38F89EC8" w14:textId="77777777" w:rsidR="00581E98" w:rsidRPr="00417B37" w:rsidRDefault="00581E98" w:rsidP="00B37703">
      <w:pPr>
        <w:spacing w:after="0"/>
        <w:rPr>
          <w:rFonts w:cs="Arial"/>
        </w:rPr>
      </w:pP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B37703" w:rsidRPr="007649EA" w14:paraId="7BC75DBC" w14:textId="77777777" w:rsidTr="006672F9">
        <w:trPr>
          <w:cnfStyle w:val="100000000000" w:firstRow="1" w:lastRow="0" w:firstColumn="0" w:lastColumn="0" w:oddVBand="0" w:evenVBand="0" w:oddHBand="0" w:evenHBand="0" w:firstRowFirstColumn="0" w:firstRowLastColumn="0" w:lastRowFirstColumn="0" w:lastRowLastColumn="0"/>
          <w:trHeight w:val="699"/>
          <w:tblHeader/>
        </w:trPr>
        <w:tc>
          <w:tcPr>
            <w:tcW w:w="782" w:type="pct"/>
            <w:tcBorders>
              <w:top w:val="none" w:sz="0" w:space="0" w:color="auto"/>
              <w:left w:val="none" w:sz="0" w:space="0" w:color="auto"/>
              <w:bottom w:val="none" w:sz="0" w:space="0" w:color="auto"/>
              <w:right w:val="none" w:sz="0" w:space="0" w:color="auto"/>
            </w:tcBorders>
            <w:shd w:val="clear" w:color="auto" w:fill="000000" w:themeFill="text1"/>
          </w:tcPr>
          <w:p w14:paraId="3C755923" w14:textId="77777777" w:rsidR="00B37703" w:rsidRPr="007649EA" w:rsidRDefault="00B37703" w:rsidP="00DF28DB">
            <w:pPr>
              <w:rPr>
                <w:rFonts w:cs="Arial"/>
                <w:b w:val="0"/>
                <w:bCs w:val="0"/>
                <w:color w:val="FFFFFF" w:themeColor="background1"/>
                <w:sz w:val="17"/>
                <w:szCs w:val="17"/>
              </w:rPr>
            </w:pPr>
            <w:r w:rsidRPr="001A7EEE">
              <w:rPr>
                <w:rFonts w:cs="Arial"/>
                <w:b w:val="0"/>
                <w:bCs w:val="0"/>
                <w:color w:val="FFFFFF" w:themeColor="background1"/>
                <w:sz w:val="20"/>
                <w:szCs w:val="20"/>
              </w:rPr>
              <w:t>Areas for concern</w:t>
            </w:r>
          </w:p>
        </w:tc>
        <w:tc>
          <w:tcPr>
            <w:tcW w:w="480" w:type="pct"/>
            <w:tcBorders>
              <w:top w:val="none" w:sz="0" w:space="0" w:color="auto"/>
              <w:left w:val="none" w:sz="0" w:space="0" w:color="auto"/>
              <w:bottom w:val="none" w:sz="0" w:space="0" w:color="auto"/>
              <w:right w:val="none" w:sz="0" w:space="0" w:color="auto"/>
            </w:tcBorders>
            <w:shd w:val="clear" w:color="auto" w:fill="000000" w:themeFill="text1"/>
          </w:tcPr>
          <w:p w14:paraId="7CE95892"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Risk rating prior to action</w:t>
            </w:r>
          </w:p>
          <w:p w14:paraId="1EF7D679"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(H/M/L)</w:t>
            </w:r>
          </w:p>
        </w:tc>
        <w:tc>
          <w:tcPr>
            <w:tcW w:w="1990" w:type="pct"/>
            <w:tcBorders>
              <w:top w:val="none" w:sz="0" w:space="0" w:color="auto"/>
              <w:left w:val="none" w:sz="0" w:space="0" w:color="auto"/>
              <w:bottom w:val="none" w:sz="0" w:space="0" w:color="auto"/>
              <w:right w:val="none" w:sz="0" w:space="0" w:color="auto"/>
            </w:tcBorders>
            <w:shd w:val="clear" w:color="auto" w:fill="000000" w:themeFill="text1"/>
          </w:tcPr>
          <w:p w14:paraId="24EB9622" w14:textId="77777777" w:rsidR="00B37703" w:rsidRPr="007649EA" w:rsidRDefault="003851B9" w:rsidP="00DF28DB">
            <w:pPr>
              <w:rPr>
                <w:rFonts w:cs="Arial"/>
                <w:b w:val="0"/>
                <w:bCs w:val="0"/>
                <w:color w:val="FFFFFF" w:themeColor="background1"/>
                <w:sz w:val="17"/>
                <w:szCs w:val="17"/>
              </w:rPr>
            </w:pPr>
            <w:r>
              <w:rPr>
                <w:rFonts w:cs="Arial"/>
                <w:b w:val="0"/>
                <w:bCs w:val="0"/>
                <w:color w:val="FFFFFF" w:themeColor="background1"/>
                <w:sz w:val="20"/>
                <w:szCs w:val="20"/>
              </w:rPr>
              <w:t>C</w:t>
            </w:r>
            <w:r w:rsidR="00B37703" w:rsidRPr="001A7EEE">
              <w:rPr>
                <w:rFonts w:cs="Arial"/>
                <w:b w:val="0"/>
                <w:bCs w:val="0"/>
                <w:color w:val="FFFFFF" w:themeColor="background1"/>
                <w:sz w:val="20"/>
                <w:szCs w:val="20"/>
              </w:rPr>
              <w:t>ontrol measures</w:t>
            </w:r>
          </w:p>
        </w:tc>
        <w:tc>
          <w:tcPr>
            <w:tcW w:w="340" w:type="pct"/>
            <w:tcBorders>
              <w:top w:val="none" w:sz="0" w:space="0" w:color="auto"/>
              <w:left w:val="none" w:sz="0" w:space="0" w:color="auto"/>
              <w:bottom w:val="none" w:sz="0" w:space="0" w:color="auto"/>
              <w:right w:val="none" w:sz="0" w:space="0" w:color="auto"/>
            </w:tcBorders>
            <w:shd w:val="clear" w:color="auto" w:fill="000000" w:themeFill="text1"/>
          </w:tcPr>
          <w:p w14:paraId="7CEB5656"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In place?</w:t>
            </w:r>
          </w:p>
          <w:p w14:paraId="6B5C2616"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(Yes/No)</w:t>
            </w:r>
          </w:p>
        </w:tc>
        <w:tc>
          <w:tcPr>
            <w:tcW w:w="971" w:type="pct"/>
            <w:tcBorders>
              <w:top w:val="none" w:sz="0" w:space="0" w:color="auto"/>
              <w:left w:val="none" w:sz="0" w:space="0" w:color="auto"/>
              <w:bottom w:val="none" w:sz="0" w:space="0" w:color="auto"/>
              <w:right w:val="none" w:sz="0" w:space="0" w:color="auto"/>
            </w:tcBorders>
            <w:shd w:val="clear" w:color="auto" w:fill="000000" w:themeFill="text1"/>
          </w:tcPr>
          <w:p w14:paraId="492E1C24"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Further action</w:t>
            </w:r>
            <w:r w:rsidR="0042449D">
              <w:rPr>
                <w:rFonts w:cs="Arial"/>
                <w:b w:val="0"/>
                <w:bCs w:val="0"/>
                <w:color w:val="FFFFFF" w:themeColor="background1"/>
                <w:sz w:val="20"/>
                <w:szCs w:val="20"/>
              </w:rPr>
              <w:t xml:space="preserve"> required</w:t>
            </w:r>
            <w:r w:rsidRPr="001A7EEE">
              <w:rPr>
                <w:rFonts w:cs="Arial"/>
                <w:b w:val="0"/>
                <w:bCs w:val="0"/>
                <w:color w:val="FFFFFF" w:themeColor="background1"/>
                <w:sz w:val="20"/>
                <w:szCs w:val="20"/>
              </w:rPr>
              <w:t>/comments</w:t>
            </w:r>
          </w:p>
        </w:tc>
        <w:tc>
          <w:tcPr>
            <w:tcW w:w="437" w:type="pct"/>
            <w:tcBorders>
              <w:top w:val="none" w:sz="0" w:space="0" w:color="auto"/>
              <w:left w:val="none" w:sz="0" w:space="0" w:color="auto"/>
              <w:bottom w:val="none" w:sz="0" w:space="0" w:color="auto"/>
              <w:right w:val="none" w:sz="0" w:space="0" w:color="auto"/>
            </w:tcBorders>
            <w:shd w:val="clear" w:color="auto" w:fill="000000" w:themeFill="text1"/>
          </w:tcPr>
          <w:p w14:paraId="08FA7E8D"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Residual risk rating</w:t>
            </w:r>
          </w:p>
          <w:p w14:paraId="0CD5A92A"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(H/M/L)</w:t>
            </w:r>
          </w:p>
        </w:tc>
      </w:tr>
      <w:tr w:rsidR="00FA5BF8" w:rsidRPr="007649EA" w14:paraId="229BCFF5" w14:textId="77777777" w:rsidTr="00FA5BF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85730F" w14:textId="3C820953" w:rsidR="00FA5BF8" w:rsidRPr="00FA5BF8" w:rsidRDefault="00FA5BF8" w:rsidP="00FA5BF8">
            <w:pPr>
              <w:jc w:val="center"/>
              <w:rPr>
                <w:rFonts w:cs="Arial"/>
                <w:b/>
                <w:bCs/>
                <w:sz w:val="36"/>
                <w:szCs w:val="36"/>
              </w:rPr>
            </w:pPr>
            <w:r w:rsidRPr="00FA5BF8">
              <w:rPr>
                <w:rFonts w:cs="Arial"/>
                <w:b/>
                <w:bCs/>
                <w:sz w:val="36"/>
                <w:szCs w:val="36"/>
              </w:rPr>
              <w:t>SECTION 1   ESSENTIAL CONTROLS</w:t>
            </w:r>
          </w:p>
        </w:tc>
      </w:tr>
      <w:tr w:rsidR="00FA5BF8" w:rsidRPr="007649EA" w14:paraId="2706E572" w14:textId="77777777" w:rsidTr="001E5994">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031DBDCC" w14:textId="60C388E2" w:rsidR="00FA5BF8" w:rsidRPr="00DB32D9" w:rsidRDefault="00FA5BF8" w:rsidP="00FA5BF8">
            <w:pPr>
              <w:rPr>
                <w:b/>
                <w:bCs/>
                <w:color w:val="FF3399"/>
              </w:rPr>
            </w:pPr>
            <w:bookmarkStart w:id="1" w:name="_Hlk39468862"/>
            <w:r>
              <w:rPr>
                <w:rFonts w:cs="Arial"/>
                <w:b/>
                <w:bCs/>
                <w:sz w:val="20"/>
                <w:szCs w:val="20"/>
              </w:rPr>
              <w:t>1.</w:t>
            </w:r>
            <w:r w:rsidRPr="00DB32D9">
              <w:rPr>
                <w:rFonts w:cs="Arial"/>
                <w:b/>
                <w:bCs/>
                <w:sz w:val="20"/>
                <w:szCs w:val="20"/>
              </w:rPr>
              <w:t xml:space="preserve"> </w:t>
            </w:r>
            <w:r>
              <w:rPr>
                <w:rFonts w:cs="Arial"/>
                <w:b/>
                <w:bCs/>
                <w:sz w:val="20"/>
                <w:szCs w:val="20"/>
              </w:rPr>
              <w:t>The Delivery of an Effective Curriculum</w:t>
            </w:r>
          </w:p>
        </w:tc>
      </w:tr>
      <w:tr w:rsidR="00FA5BF8" w:rsidRPr="00270690" w14:paraId="5A0771B3" w14:textId="77777777" w:rsidTr="00343281">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single" w:sz="4" w:space="0" w:color="auto"/>
              <w:right w:val="none" w:sz="0" w:space="0" w:color="auto"/>
            </w:tcBorders>
            <w:shd w:val="clear" w:color="auto" w:fill="00B0F0"/>
            <w:vAlign w:val="center"/>
          </w:tcPr>
          <w:p w14:paraId="268F1438" w14:textId="439DA8C6" w:rsidR="00FA5BF8" w:rsidRPr="00270690" w:rsidRDefault="00FA5BF8" w:rsidP="00FA5BF8">
            <w:pPr>
              <w:rPr>
                <w:b/>
                <w:bCs/>
                <w:sz w:val="17"/>
                <w:szCs w:val="17"/>
              </w:rPr>
            </w:pPr>
            <w:bookmarkStart w:id="2" w:name="_Toc39163456"/>
            <w:bookmarkStart w:id="3" w:name="_Toc39315794"/>
            <w:bookmarkEnd w:id="1"/>
            <w:r>
              <w:rPr>
                <w:b/>
                <w:bCs/>
                <w:sz w:val="20"/>
                <w:szCs w:val="20"/>
              </w:rPr>
              <w:t>1.1 Organisation of teaching spaces</w:t>
            </w:r>
          </w:p>
        </w:tc>
      </w:tr>
      <w:tr w:rsidR="00FA5BF8" w:rsidRPr="007649EA" w14:paraId="6ADDE12A" w14:textId="77777777" w:rsidTr="00343281">
        <w:trPr>
          <w:cnfStyle w:val="000000010000" w:firstRow="0" w:lastRow="0" w:firstColumn="0" w:lastColumn="0" w:oddVBand="0" w:evenVBand="0" w:oddHBand="0" w:evenHBand="1" w:firstRowFirstColumn="0" w:firstRowLastColumn="0" w:lastRowFirstColumn="0" w:lastRowLastColumn="0"/>
          <w:trHeight w:val="1205"/>
        </w:trPr>
        <w:tc>
          <w:tcPr>
            <w:tcW w:w="782" w:type="pct"/>
            <w:tcBorders>
              <w:top w:val="single" w:sz="4" w:space="0" w:color="auto"/>
              <w:left w:val="single" w:sz="4" w:space="0" w:color="auto"/>
              <w:bottom w:val="single" w:sz="4" w:space="0" w:color="auto"/>
              <w:right w:val="none" w:sz="0" w:space="0" w:color="auto"/>
            </w:tcBorders>
            <w:shd w:val="clear" w:color="auto" w:fill="FFFFFF" w:themeFill="background1"/>
          </w:tcPr>
          <w:p w14:paraId="37F2CBA4" w14:textId="77777777" w:rsidR="00FA5BF8" w:rsidRDefault="00FA5BF8" w:rsidP="00FA5BF8">
            <w:pPr>
              <w:rPr>
                <w:rFonts w:cs="Arial"/>
                <w:b/>
                <w:bCs/>
                <w:sz w:val="17"/>
                <w:szCs w:val="17"/>
              </w:rPr>
            </w:pPr>
            <w:r>
              <w:rPr>
                <w:rFonts w:cs="Arial"/>
                <w:b/>
                <w:bCs/>
                <w:sz w:val="17"/>
                <w:szCs w:val="17"/>
              </w:rPr>
              <w:t>Close contact in classrooms could increase the risk of the spread of COVID</w:t>
            </w:r>
          </w:p>
          <w:p w14:paraId="49B0E00B" w14:textId="3176DC6B" w:rsidR="00FA5BF8" w:rsidRDefault="00FA5BF8" w:rsidP="00FA5BF8">
            <w:pPr>
              <w:rPr>
                <w:rFonts w:cs="Arial"/>
                <w:b/>
                <w:bCs/>
                <w:sz w:val="17"/>
                <w:szCs w:val="17"/>
              </w:rPr>
            </w:pPr>
          </w:p>
        </w:tc>
        <w:tc>
          <w:tcPr>
            <w:tcW w:w="480" w:type="pct"/>
            <w:tcBorders>
              <w:top w:val="single" w:sz="4" w:space="0" w:color="auto"/>
              <w:left w:val="none" w:sz="0" w:space="0" w:color="auto"/>
              <w:bottom w:val="single" w:sz="4" w:space="0" w:color="auto"/>
              <w:right w:val="none" w:sz="0" w:space="0" w:color="auto"/>
            </w:tcBorders>
            <w:shd w:val="clear" w:color="auto" w:fill="FFFFFF" w:themeFill="background1"/>
          </w:tcPr>
          <w:p w14:paraId="218FF09F" w14:textId="518876EA" w:rsidR="00FA5BF8" w:rsidRDefault="00FA5BF8" w:rsidP="00FA5BF8">
            <w:pPr>
              <w:pStyle w:val="Maintext"/>
            </w:pPr>
            <w:r>
              <w:t>M</w:t>
            </w:r>
          </w:p>
        </w:tc>
        <w:tc>
          <w:tcPr>
            <w:tcW w:w="1990" w:type="pct"/>
            <w:tcBorders>
              <w:top w:val="single" w:sz="4" w:space="0" w:color="auto"/>
              <w:left w:val="none" w:sz="0" w:space="0" w:color="auto"/>
              <w:bottom w:val="single" w:sz="4" w:space="0" w:color="auto"/>
              <w:right w:val="none" w:sz="0" w:space="0" w:color="auto"/>
            </w:tcBorders>
            <w:shd w:val="clear" w:color="auto" w:fill="FFFFFF" w:themeFill="background1"/>
          </w:tcPr>
          <w:p w14:paraId="1392F6FE" w14:textId="7DCA9643"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Doors and windows to be left open to increase  ventilation</w:t>
            </w:r>
            <w:r>
              <w:rPr>
                <w:rFonts w:ascii="Arial" w:eastAsiaTheme="minorHAnsi" w:hAnsi="Arial" w:cs="Arial"/>
                <w:sz w:val="17"/>
                <w:szCs w:val="17"/>
                <w:lang w:eastAsia="en-US"/>
              </w:rPr>
              <w:t>- during very cold weather limited window opening but internal doors must remain open when occupied</w:t>
            </w:r>
          </w:p>
          <w:p w14:paraId="2A0EC972" w14:textId="0C7AFAE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and staff to be reminded and modelled the importance of good respiratory hygiene- bins and tissues in place </w:t>
            </w:r>
          </w:p>
        </w:tc>
        <w:tc>
          <w:tcPr>
            <w:tcW w:w="340" w:type="pct"/>
            <w:tcBorders>
              <w:top w:val="single" w:sz="4" w:space="0" w:color="auto"/>
              <w:left w:val="none" w:sz="0" w:space="0" w:color="auto"/>
              <w:bottom w:val="single" w:sz="4" w:space="0" w:color="auto"/>
              <w:right w:val="none" w:sz="0" w:space="0" w:color="auto"/>
            </w:tcBorders>
            <w:shd w:val="clear" w:color="auto" w:fill="FFFFFF" w:themeFill="background1"/>
          </w:tcPr>
          <w:p w14:paraId="1452F169" w14:textId="00FC8058" w:rsidR="00FA5BF8" w:rsidRDefault="00FA5BF8" w:rsidP="00FA5BF8">
            <w:pPr>
              <w:pStyle w:val="Maintext"/>
            </w:pPr>
            <w:r>
              <w:t>Y</w:t>
            </w:r>
          </w:p>
        </w:tc>
        <w:tc>
          <w:tcPr>
            <w:tcW w:w="971" w:type="pct"/>
            <w:tcBorders>
              <w:top w:val="single" w:sz="4" w:space="0" w:color="auto"/>
              <w:left w:val="none" w:sz="0" w:space="0" w:color="auto"/>
              <w:bottom w:val="single" w:sz="4" w:space="0" w:color="auto"/>
              <w:right w:val="none" w:sz="0" w:space="0" w:color="auto"/>
            </w:tcBorders>
            <w:shd w:val="clear" w:color="auto" w:fill="FFFFFF" w:themeFill="background1"/>
          </w:tcPr>
          <w:p w14:paraId="71D457C1" w14:textId="77777777" w:rsidR="00FA5BF8" w:rsidRDefault="00FA5BF8" w:rsidP="00FA5BF8"/>
          <w:p w14:paraId="7A377242" w14:textId="77777777" w:rsidR="00FA5BF8" w:rsidRPr="000C4B01" w:rsidRDefault="00FA5BF8" w:rsidP="00FA5BF8">
            <w:pPr>
              <w:pStyle w:val="ListParagraph"/>
              <w:numPr>
                <w:ilvl w:val="0"/>
                <w:numId w:val="55"/>
              </w:numPr>
              <w:rPr>
                <w:color w:val="auto"/>
              </w:rPr>
            </w:pPr>
            <w:r w:rsidRPr="000C4B01">
              <w:rPr>
                <w:color w:val="auto"/>
              </w:rPr>
              <w:t xml:space="preserve">Rooms prepared for re-opening – </w:t>
            </w:r>
          </w:p>
          <w:p w14:paraId="3C274FFA" w14:textId="77777777" w:rsidR="00FA5BF8" w:rsidRDefault="00FA5BF8" w:rsidP="00FA5BF8">
            <w:pPr>
              <w:pStyle w:val="ListParagraph"/>
              <w:numPr>
                <w:ilvl w:val="0"/>
                <w:numId w:val="55"/>
              </w:numPr>
              <w:rPr>
                <w:color w:val="auto"/>
              </w:rPr>
            </w:pPr>
            <w:r w:rsidRPr="000C4B01">
              <w:rPr>
                <w:color w:val="auto"/>
              </w:rPr>
              <w:t>Indoor and outdoor signage secured.</w:t>
            </w:r>
          </w:p>
          <w:p w14:paraId="4D03F833" w14:textId="6A7D5AD3" w:rsidR="00FA5BF8" w:rsidRDefault="00FA5BF8" w:rsidP="00FA5BF8">
            <w:pPr>
              <w:pStyle w:val="ListParagraph"/>
            </w:pPr>
          </w:p>
        </w:tc>
        <w:tc>
          <w:tcPr>
            <w:tcW w:w="437" w:type="pct"/>
            <w:tcBorders>
              <w:top w:val="single" w:sz="4" w:space="0" w:color="auto"/>
              <w:left w:val="none" w:sz="0" w:space="0" w:color="auto"/>
              <w:bottom w:val="single" w:sz="4" w:space="0" w:color="auto"/>
              <w:right w:val="single" w:sz="4" w:space="0" w:color="auto"/>
            </w:tcBorders>
            <w:shd w:val="clear" w:color="auto" w:fill="FFFFFF" w:themeFill="background1"/>
          </w:tcPr>
          <w:p w14:paraId="2C559911" w14:textId="0CA43AB8" w:rsidR="00FA5BF8" w:rsidRDefault="00FA5BF8" w:rsidP="00FA5BF8">
            <w:pPr>
              <w:pStyle w:val="Maintext"/>
            </w:pPr>
            <w:r>
              <w:t>L</w:t>
            </w:r>
          </w:p>
        </w:tc>
      </w:tr>
      <w:tr w:rsidR="00FA5BF8" w:rsidRPr="007649EA" w14:paraId="4C909995" w14:textId="77777777" w:rsidTr="00343281">
        <w:trPr>
          <w:cnfStyle w:val="000000100000" w:firstRow="0" w:lastRow="0" w:firstColumn="0" w:lastColumn="0" w:oddVBand="0" w:evenVBand="0" w:oddHBand="1" w:evenHBand="0" w:firstRowFirstColumn="0" w:firstRowLastColumn="0" w:lastRowFirstColumn="0" w:lastRowLastColumn="0"/>
          <w:trHeight w:val="1205"/>
        </w:trPr>
        <w:tc>
          <w:tcPr>
            <w:tcW w:w="782" w:type="pct"/>
            <w:tcBorders>
              <w:top w:val="none" w:sz="0" w:space="0" w:color="auto"/>
              <w:left w:val="single" w:sz="4" w:space="0" w:color="auto"/>
              <w:bottom w:val="single" w:sz="4" w:space="0" w:color="auto"/>
              <w:right w:val="none" w:sz="0" w:space="0" w:color="auto"/>
            </w:tcBorders>
            <w:shd w:val="clear" w:color="auto" w:fill="FFFFFF" w:themeFill="background1"/>
          </w:tcPr>
          <w:p w14:paraId="358B657E" w14:textId="7C586090" w:rsidR="00FA5BF8" w:rsidRDefault="00FA5BF8" w:rsidP="00FA5BF8">
            <w:pPr>
              <w:rPr>
                <w:rFonts w:cs="Arial"/>
                <w:b/>
                <w:bCs/>
                <w:sz w:val="17"/>
                <w:szCs w:val="17"/>
              </w:rPr>
            </w:pPr>
            <w:r>
              <w:rPr>
                <w:rFonts w:cs="Arial"/>
                <w:b/>
                <w:bCs/>
                <w:sz w:val="17"/>
                <w:szCs w:val="17"/>
              </w:rPr>
              <w:t>Close contact in cloakrooms could increase the risk of the spread of COVID</w:t>
            </w:r>
          </w:p>
          <w:p w14:paraId="5C4A81A8" w14:textId="77777777" w:rsidR="00FA5BF8" w:rsidRDefault="00FA5BF8" w:rsidP="00FA5BF8">
            <w:pPr>
              <w:rPr>
                <w:rFonts w:cs="Arial"/>
                <w:b/>
                <w:bCs/>
                <w:sz w:val="17"/>
                <w:szCs w:val="17"/>
              </w:rPr>
            </w:pPr>
          </w:p>
        </w:tc>
        <w:tc>
          <w:tcPr>
            <w:tcW w:w="480" w:type="pct"/>
            <w:tcBorders>
              <w:top w:val="none" w:sz="0" w:space="0" w:color="auto"/>
              <w:left w:val="none" w:sz="0" w:space="0" w:color="auto"/>
              <w:bottom w:val="single" w:sz="4" w:space="0" w:color="auto"/>
              <w:right w:val="none" w:sz="0" w:space="0" w:color="auto"/>
            </w:tcBorders>
            <w:shd w:val="clear" w:color="auto" w:fill="FFFFFF" w:themeFill="background1"/>
          </w:tcPr>
          <w:p w14:paraId="315CF22F" w14:textId="397D0178" w:rsidR="00FA5BF8" w:rsidRDefault="00FA5BF8" w:rsidP="00FA5BF8">
            <w:pPr>
              <w:pStyle w:val="Maintext"/>
            </w:pPr>
            <w:r>
              <w:t>M</w:t>
            </w:r>
          </w:p>
        </w:tc>
        <w:tc>
          <w:tcPr>
            <w:tcW w:w="1990" w:type="pct"/>
            <w:tcBorders>
              <w:top w:val="none" w:sz="0" w:space="0" w:color="auto"/>
              <w:left w:val="none" w:sz="0" w:space="0" w:color="auto"/>
              <w:bottom w:val="single" w:sz="4" w:space="0" w:color="auto"/>
              <w:right w:val="none" w:sz="0" w:space="0" w:color="auto"/>
            </w:tcBorders>
            <w:shd w:val="clear" w:color="auto" w:fill="FFFFFF" w:themeFill="background1"/>
          </w:tcPr>
          <w:p w14:paraId="0CE03FD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Doors and windows to be left open to increase  ventilation</w:t>
            </w:r>
            <w:r>
              <w:rPr>
                <w:rFonts w:ascii="Arial" w:eastAsiaTheme="minorHAnsi" w:hAnsi="Arial" w:cs="Arial"/>
                <w:sz w:val="17"/>
                <w:szCs w:val="17"/>
                <w:lang w:eastAsia="en-US"/>
              </w:rPr>
              <w:t>- during very cold weather limited window opening</w:t>
            </w:r>
          </w:p>
          <w:p w14:paraId="3990657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Send pupils in groups to reduce over crowding</w:t>
            </w:r>
          </w:p>
          <w:p w14:paraId="4D21386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PE kits to be worn on day of PE to reduce kit stored in cloakroom areas</w:t>
            </w:r>
          </w:p>
          <w:p w14:paraId="55C3BAFB" w14:textId="682C5A36" w:rsidR="00FA5BF8" w:rsidRPr="00AD1636" w:rsidRDefault="00192291"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w:t>
            </w:r>
            <w:r w:rsidR="00FA5BF8">
              <w:rPr>
                <w:rFonts w:ascii="Arial" w:eastAsiaTheme="minorHAnsi" w:hAnsi="Arial" w:cs="Arial"/>
                <w:sz w:val="17"/>
                <w:szCs w:val="17"/>
                <w:lang w:eastAsia="en-US"/>
              </w:rPr>
              <w:t>r masks if they feel this is appropriate when area is busy</w:t>
            </w:r>
          </w:p>
        </w:tc>
        <w:tc>
          <w:tcPr>
            <w:tcW w:w="340" w:type="pct"/>
            <w:tcBorders>
              <w:top w:val="none" w:sz="0" w:space="0" w:color="auto"/>
              <w:left w:val="none" w:sz="0" w:space="0" w:color="auto"/>
              <w:bottom w:val="single" w:sz="4" w:space="0" w:color="auto"/>
              <w:right w:val="none" w:sz="0" w:space="0" w:color="auto"/>
            </w:tcBorders>
            <w:shd w:val="clear" w:color="auto" w:fill="FFFFFF" w:themeFill="background1"/>
          </w:tcPr>
          <w:p w14:paraId="50E91B14" w14:textId="0BAE373B" w:rsidR="00FA5BF8" w:rsidRDefault="00FA5BF8" w:rsidP="00FA5BF8">
            <w:pPr>
              <w:pStyle w:val="Maintext"/>
            </w:pPr>
            <w:r>
              <w:t>Y</w:t>
            </w:r>
          </w:p>
        </w:tc>
        <w:tc>
          <w:tcPr>
            <w:tcW w:w="971" w:type="pct"/>
            <w:tcBorders>
              <w:top w:val="none" w:sz="0" w:space="0" w:color="auto"/>
              <w:left w:val="none" w:sz="0" w:space="0" w:color="auto"/>
              <w:bottom w:val="single" w:sz="4" w:space="0" w:color="auto"/>
              <w:right w:val="none" w:sz="0" w:space="0" w:color="auto"/>
            </w:tcBorders>
            <w:shd w:val="clear" w:color="auto" w:fill="FFFFFF" w:themeFill="background1"/>
          </w:tcPr>
          <w:p w14:paraId="19C0BDB0" w14:textId="3A8446B4" w:rsidR="00FA5BF8" w:rsidRDefault="00FA5BF8" w:rsidP="00FA5BF8">
            <w:pPr>
              <w:pStyle w:val="ListParagraph"/>
              <w:numPr>
                <w:ilvl w:val="0"/>
                <w:numId w:val="58"/>
              </w:numPr>
            </w:pPr>
            <w:r>
              <w:t>Monitor and refine organisation at pinch point times as required</w:t>
            </w:r>
          </w:p>
        </w:tc>
        <w:tc>
          <w:tcPr>
            <w:tcW w:w="437" w:type="pct"/>
            <w:tcBorders>
              <w:top w:val="none" w:sz="0" w:space="0" w:color="auto"/>
              <w:left w:val="none" w:sz="0" w:space="0" w:color="auto"/>
              <w:bottom w:val="single" w:sz="4" w:space="0" w:color="auto"/>
              <w:right w:val="single" w:sz="4" w:space="0" w:color="auto"/>
            </w:tcBorders>
            <w:shd w:val="clear" w:color="auto" w:fill="FFFFFF" w:themeFill="background1"/>
          </w:tcPr>
          <w:p w14:paraId="1239C03D" w14:textId="358995B8" w:rsidR="00FA5BF8" w:rsidRDefault="00FA5BF8" w:rsidP="00FA5BF8">
            <w:pPr>
              <w:pStyle w:val="Maintext"/>
            </w:pPr>
            <w:r>
              <w:t>L</w:t>
            </w:r>
          </w:p>
        </w:tc>
      </w:tr>
      <w:tr w:rsidR="00FA5BF8" w:rsidRPr="007649EA" w14:paraId="3166F30F" w14:textId="77777777" w:rsidTr="00491D9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single" w:sz="4" w:space="0" w:color="auto"/>
              <w:left w:val="none" w:sz="0" w:space="0" w:color="auto"/>
              <w:bottom w:val="none" w:sz="0" w:space="0" w:color="auto"/>
              <w:right w:val="none" w:sz="0" w:space="0" w:color="auto"/>
            </w:tcBorders>
            <w:shd w:val="clear" w:color="auto" w:fill="00B0F0"/>
            <w:vAlign w:val="center"/>
          </w:tcPr>
          <w:p w14:paraId="3C695ECF" w14:textId="0DC907BD" w:rsidR="00FA5BF8" w:rsidRPr="00935400" w:rsidRDefault="00FA5BF8" w:rsidP="00FA5BF8">
            <w:pPr>
              <w:rPr>
                <w:b/>
                <w:bCs/>
                <w:sz w:val="20"/>
                <w:szCs w:val="20"/>
              </w:rPr>
            </w:pPr>
            <w:bookmarkStart w:id="4" w:name="_Hlk39420186"/>
            <w:bookmarkEnd w:id="2"/>
            <w:bookmarkEnd w:id="3"/>
            <w:r>
              <w:rPr>
                <w:b/>
                <w:bCs/>
                <w:sz w:val="20"/>
                <w:szCs w:val="20"/>
              </w:rPr>
              <w:t>1</w:t>
            </w:r>
            <w:r w:rsidRPr="001E5994">
              <w:rPr>
                <w:b/>
                <w:bCs/>
                <w:sz w:val="20"/>
                <w:szCs w:val="20"/>
                <w:shd w:val="clear" w:color="auto" w:fill="00B0F0"/>
              </w:rPr>
              <w:t>.2 Availability of staff</w:t>
            </w:r>
          </w:p>
        </w:tc>
      </w:tr>
      <w:bookmarkEnd w:id="4"/>
      <w:tr w:rsidR="00FA5BF8" w:rsidRPr="007649EA" w14:paraId="2AFAFF3B" w14:textId="77777777" w:rsidTr="00343281">
        <w:trPr>
          <w:cnfStyle w:val="000000100000" w:firstRow="0" w:lastRow="0" w:firstColumn="0" w:lastColumn="0" w:oddVBand="0" w:evenVBand="0" w:oddHBand="1" w:evenHBand="0" w:firstRowFirstColumn="0" w:firstRowLastColumn="0" w:lastRowFirstColumn="0" w:lastRowLastColumn="0"/>
          <w:trHeight w:val="401"/>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3710DAD" w14:textId="4CAC6E09" w:rsidR="00FA5BF8" w:rsidRDefault="00FA5BF8" w:rsidP="00FA5BF8">
            <w:pPr>
              <w:rPr>
                <w:rFonts w:cs="Arial"/>
                <w:b/>
                <w:bCs/>
                <w:sz w:val="17"/>
                <w:szCs w:val="17"/>
              </w:rPr>
            </w:pPr>
            <w:r>
              <w:rPr>
                <w:rFonts w:cs="Arial"/>
                <w:b/>
                <w:bCs/>
                <w:sz w:val="17"/>
                <w:szCs w:val="17"/>
              </w:rPr>
              <w:t xml:space="preserve">The number of staff who are available is lower than that required to teach classes in school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332681DC" w14:textId="0E063D31"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0664630" w14:textId="09F16B5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The health status and availability of every member of staff is known and is regularly updated so that deployment can be planned.</w:t>
            </w:r>
          </w:p>
          <w:p w14:paraId="0DAF33B6" w14:textId="088DA98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LFT ing to be promoted to all staff </w:t>
            </w:r>
            <w:r w:rsidR="002F17AF" w:rsidRPr="002F17AF">
              <w:rPr>
                <w:rFonts w:ascii="Arial" w:eastAsiaTheme="minorHAnsi" w:hAnsi="Arial" w:cs="Arial"/>
                <w:color w:val="FF0000"/>
                <w:sz w:val="17"/>
                <w:szCs w:val="17"/>
                <w:lang w:eastAsia="en-US"/>
              </w:rPr>
              <w:t xml:space="preserve">at least </w:t>
            </w:r>
            <w:r>
              <w:rPr>
                <w:rFonts w:ascii="Arial" w:eastAsiaTheme="minorHAnsi" w:hAnsi="Arial" w:cs="Arial"/>
                <w:sz w:val="17"/>
                <w:szCs w:val="17"/>
                <w:lang w:eastAsia="en-US"/>
              </w:rPr>
              <w:t>twice weekly</w:t>
            </w:r>
          </w:p>
          <w:p w14:paraId="0E9F5A8F" w14:textId="3CF8585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Flexible and responsive use of teaching assistants and other staff to lead classes is in place.</w:t>
            </w:r>
          </w:p>
          <w:p w14:paraId="1261DF7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Full use is made of test track and trace system to inform staff deployment.</w:t>
            </w:r>
          </w:p>
          <w:p w14:paraId="6750B0DB" w14:textId="1E629784" w:rsidR="00FA5BF8"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D9DBCE5" w14:textId="1118F56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58A3819" w14:textId="4F3BD4C9" w:rsidR="00FA5BF8" w:rsidRPr="006E393D" w:rsidRDefault="00FA5BF8" w:rsidP="00FA5BF8">
            <w:pPr>
              <w:rPr>
                <w:color w:val="auto"/>
              </w:rPr>
            </w:pPr>
          </w:p>
          <w:p w14:paraId="2296D0DB" w14:textId="77777777" w:rsidR="00FA5BF8" w:rsidRPr="00AD1636" w:rsidRDefault="00FA5BF8" w:rsidP="00FA5BF8">
            <w:pPr>
              <w:pStyle w:val="ListParagraph"/>
              <w:numPr>
                <w:ilvl w:val="0"/>
                <w:numId w:val="55"/>
              </w:numPr>
              <w:rPr>
                <w:color w:val="auto"/>
              </w:rPr>
            </w:pPr>
            <w:r w:rsidRPr="00AD1636">
              <w:rPr>
                <w:color w:val="auto"/>
              </w:rPr>
              <w:t>Temp Checks to commence for all staff on arrival</w:t>
            </w:r>
          </w:p>
          <w:p w14:paraId="47644FEB" w14:textId="77777777" w:rsidR="00FA5BF8" w:rsidRPr="0053215B"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E5AC315" w14:textId="6C90E8F7" w:rsidR="00FA5BF8" w:rsidRDefault="00FA5BF8" w:rsidP="00FA5BF8">
            <w:pPr>
              <w:pStyle w:val="Maintext"/>
              <w:jc w:val="center"/>
            </w:pPr>
            <w:r>
              <w:t>L</w:t>
            </w:r>
          </w:p>
        </w:tc>
      </w:tr>
      <w:tr w:rsidR="00FA5BF8" w:rsidRPr="00935400" w14:paraId="369F3833"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F0"/>
            <w:vAlign w:val="center"/>
          </w:tcPr>
          <w:p w14:paraId="13797C38" w14:textId="34E99892" w:rsidR="00FA5BF8" w:rsidRPr="00935400" w:rsidRDefault="00FA5BF8" w:rsidP="00FA5BF8">
            <w:pPr>
              <w:rPr>
                <w:b/>
                <w:bCs/>
                <w:sz w:val="20"/>
                <w:szCs w:val="20"/>
              </w:rPr>
            </w:pPr>
            <w:bookmarkStart w:id="5" w:name="_Hlk39421059"/>
            <w:r w:rsidRPr="00935400">
              <w:rPr>
                <w:b/>
                <w:bCs/>
                <w:sz w:val="20"/>
                <w:szCs w:val="20"/>
              </w:rPr>
              <w:t>1.</w:t>
            </w:r>
            <w:r>
              <w:rPr>
                <w:b/>
                <w:bCs/>
                <w:sz w:val="20"/>
                <w:szCs w:val="20"/>
              </w:rPr>
              <w:t>3 Curriculum provision</w:t>
            </w:r>
          </w:p>
        </w:tc>
      </w:tr>
      <w:bookmarkEnd w:id="5"/>
      <w:tr w:rsidR="00FA5BF8" w:rsidRPr="007649EA" w14:paraId="357F14B4" w14:textId="77777777" w:rsidTr="00343281">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2FF9D2B" w14:textId="4D730D98" w:rsidR="00FA5BF8" w:rsidRDefault="00FA5BF8" w:rsidP="00FA5BF8">
            <w:pPr>
              <w:rPr>
                <w:rFonts w:cs="Arial"/>
                <w:b/>
                <w:bCs/>
                <w:sz w:val="17"/>
                <w:szCs w:val="17"/>
              </w:rPr>
            </w:pPr>
            <w:r w:rsidRPr="00ED5AF2">
              <w:rPr>
                <w:rFonts w:cs="Arial"/>
                <w:b/>
                <w:bCs/>
                <w:sz w:val="17"/>
                <w:szCs w:val="17"/>
              </w:rPr>
              <w:t xml:space="preserve">Pupils will have fallen behind in their learning during school closures and achievement gaps will have </w:t>
            </w:r>
            <w:r>
              <w:rPr>
                <w:rFonts w:cs="Arial"/>
                <w:b/>
                <w:bCs/>
                <w:sz w:val="17"/>
                <w:szCs w:val="17"/>
              </w:rPr>
              <w:t>widened</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33D427B" w14:textId="2670BED9"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6AEE24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Strong AfL procedures in place</w:t>
            </w:r>
          </w:p>
          <w:p w14:paraId="6E2B65E1"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Recovery plans in place support staff to concentrate on knowledge gaps missed due to school lockdown</w:t>
            </w:r>
          </w:p>
          <w:p w14:paraId="11F0496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support to target those who do not close gaps quickly</w:t>
            </w:r>
          </w:p>
          <w:p w14:paraId="4A3C8DD2"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transition meetings to take place to identify children at greater risk of falling behind</w:t>
            </w:r>
          </w:p>
          <w:p w14:paraId="10197AD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Subject leaders to support teachers to plan effectively to support pupils to catch up.</w:t>
            </w:r>
          </w:p>
          <w:p w14:paraId="302C2394" w14:textId="3C8B7EB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lastRenderedPageBreak/>
              <w:t>Additional assessment opportunities and planning clinics to be led by subject leaders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85DB5C4" w14:textId="4E896482"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E12E13E" w14:textId="07E1BF40" w:rsidR="00FA5BF8" w:rsidRPr="00AD1636" w:rsidRDefault="00FA5BF8" w:rsidP="00FA5BF8">
            <w:pPr>
              <w:pStyle w:val="ListParagraph"/>
              <w:rPr>
                <w:color w:val="auto"/>
              </w:rPr>
            </w:pPr>
            <w:r>
              <w:rPr>
                <w:color w:val="auto"/>
              </w:rPr>
              <w:t>Await funding guidance to support catch up programme- recruit and deploy staff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57D47A" w14:textId="7A729C90" w:rsidR="00FA5BF8" w:rsidRDefault="00FA5BF8" w:rsidP="00FA5BF8">
            <w:pPr>
              <w:pStyle w:val="Maintext"/>
              <w:jc w:val="center"/>
            </w:pPr>
            <w:r>
              <w:t>M</w:t>
            </w:r>
          </w:p>
        </w:tc>
      </w:tr>
      <w:tr w:rsidR="00FA5BF8" w:rsidRPr="007649EA" w14:paraId="619CA336"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1AE6706" w14:textId="3DCEF8AC" w:rsidR="00FA5BF8" w:rsidRPr="00C316A5" w:rsidRDefault="0071440C" w:rsidP="00FA5BF8">
            <w:pPr>
              <w:rPr>
                <w:rFonts w:cs="Arial"/>
                <w:b/>
                <w:bCs/>
                <w:color w:val="auto"/>
                <w:sz w:val="17"/>
                <w:szCs w:val="17"/>
              </w:rPr>
            </w:pPr>
            <w:r>
              <w:rPr>
                <w:rFonts w:cs="Arial"/>
                <w:b/>
                <w:bCs/>
                <w:color w:val="auto"/>
                <w:sz w:val="17"/>
                <w:szCs w:val="17"/>
              </w:rPr>
              <w:t>Extra-curricular</w:t>
            </w:r>
            <w:r w:rsidR="00FA5BF8">
              <w:rPr>
                <w:rFonts w:cs="Arial"/>
                <w:b/>
                <w:bCs/>
                <w:color w:val="auto"/>
                <w:sz w:val="17"/>
                <w:szCs w:val="17"/>
              </w:rPr>
              <w:t xml:space="preserve"> provision may increase contact with a wider number of pupils  across the school and visiting coaches etc</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AB32C39" w14:textId="0A3666C0"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48C5350" w14:textId="3EC8F81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Visitors/Coaches to LFT and remain off site if unwell.</w:t>
            </w:r>
          </w:p>
          <w:p w14:paraId="5D02B9B0" w14:textId="5CC78BB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Site of club-.if ind</w:t>
            </w:r>
            <w:r w:rsidRPr="00AD1636">
              <w:rPr>
                <w:rFonts w:ascii="Arial" w:eastAsiaTheme="minorHAnsi" w:hAnsi="Arial" w:cs="Arial"/>
                <w:sz w:val="17"/>
                <w:szCs w:val="17"/>
                <w:lang w:eastAsia="en-US"/>
              </w:rPr>
              <w:t>oors</w:t>
            </w:r>
            <w:r>
              <w:rPr>
                <w:rFonts w:ascii="Arial" w:eastAsiaTheme="minorHAnsi" w:hAnsi="Arial" w:cs="Arial"/>
                <w:sz w:val="17"/>
                <w:szCs w:val="17"/>
                <w:lang w:eastAsia="en-US"/>
              </w:rPr>
              <w:t>, doors</w:t>
            </w:r>
            <w:r w:rsidRPr="00AD1636">
              <w:rPr>
                <w:rFonts w:ascii="Arial" w:eastAsiaTheme="minorHAnsi" w:hAnsi="Arial" w:cs="Arial"/>
                <w:sz w:val="17"/>
                <w:szCs w:val="17"/>
                <w:lang w:eastAsia="en-US"/>
              </w:rPr>
              <w:t xml:space="preserve"> and windows to be left open to increase  ventilation</w:t>
            </w:r>
            <w:r>
              <w:rPr>
                <w:rFonts w:ascii="Arial" w:eastAsiaTheme="minorHAnsi" w:hAnsi="Arial" w:cs="Arial"/>
                <w:sz w:val="17"/>
                <w:szCs w:val="17"/>
                <w:lang w:eastAsia="en-US"/>
              </w:rPr>
              <w:t>- during very cold weather limited window opening but internal doors must remain open when occupied</w:t>
            </w:r>
          </w:p>
          <w:p w14:paraId="49B8D08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and staff to be reminded and modelled the importance of good respiratory hygiene- bins and tissues in place</w:t>
            </w:r>
          </w:p>
          <w:p w14:paraId="6E0FA30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Clean equipment after use. Children to use same equipment throughout club if possible.</w:t>
            </w:r>
          </w:p>
          <w:p w14:paraId="16B42E6C" w14:textId="1776A738"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Registers to be kept to enable contact to be monitored</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965A30E" w14:textId="64107EAF"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2CFDF1" w14:textId="7ACC126C" w:rsidR="00FA5BF8" w:rsidRPr="003B0BFD" w:rsidRDefault="00FA5BF8" w:rsidP="00FA5BF8">
            <w:pPr>
              <w:pStyle w:val="ListParagraph"/>
              <w:rPr>
                <w:color w:val="auto"/>
              </w:rPr>
            </w:pPr>
            <w:r>
              <w:rPr>
                <w:color w:val="auto"/>
              </w:rPr>
              <w:t>Club lead to liaise with all coaches after each session to review practice- amend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816E6AF" w14:textId="67D8DC7C" w:rsidR="00FA5BF8" w:rsidRPr="003B0BFD" w:rsidRDefault="00FA5BF8" w:rsidP="00FA5BF8">
            <w:pPr>
              <w:pStyle w:val="Maintext"/>
              <w:jc w:val="center"/>
              <w:rPr>
                <w:color w:val="auto"/>
              </w:rPr>
            </w:pPr>
            <w:r>
              <w:rPr>
                <w:color w:val="auto"/>
              </w:rPr>
              <w:t>L</w:t>
            </w:r>
          </w:p>
        </w:tc>
      </w:tr>
      <w:tr w:rsidR="00FA5BF8" w:rsidRPr="007649EA" w14:paraId="67D7648A"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9D258BB" w14:textId="4147D680" w:rsidR="00FA5BF8" w:rsidRPr="00C316A5" w:rsidRDefault="0071440C" w:rsidP="00FA5BF8">
            <w:pPr>
              <w:rPr>
                <w:rFonts w:cs="Arial"/>
                <w:b/>
                <w:bCs/>
                <w:color w:val="auto"/>
                <w:sz w:val="17"/>
                <w:szCs w:val="17"/>
              </w:rPr>
            </w:pPr>
            <w:r>
              <w:rPr>
                <w:rFonts w:cs="Arial"/>
                <w:b/>
                <w:bCs/>
                <w:color w:val="auto"/>
                <w:sz w:val="17"/>
                <w:szCs w:val="17"/>
              </w:rPr>
              <w:t>Swimming lessons or visits (</w:t>
            </w:r>
            <w:r w:rsidR="00FA5BF8">
              <w:rPr>
                <w:rFonts w:cs="Arial"/>
                <w:b/>
                <w:bCs/>
                <w:color w:val="auto"/>
                <w:sz w:val="17"/>
                <w:szCs w:val="17"/>
              </w:rPr>
              <w:t>off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5A2EB1B" w14:textId="5E64896F" w:rsidR="00FA5BF8" w:rsidRPr="003B0BFD" w:rsidRDefault="00FA5BF8" w:rsidP="00FA5BF8">
            <w:pPr>
              <w:pStyle w:val="Maintext"/>
              <w:jc w:val="center"/>
              <w:rPr>
                <w:color w:val="auto"/>
              </w:rPr>
            </w:pPr>
            <w:r>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2009FE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all staff are familiar with pool/visit site risk assessment and pupils adhere to it at all times</w:t>
            </w:r>
          </w:p>
          <w:p w14:paraId="7863787B" w14:textId="199B3DD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Reduce contact with members of the public as much as possible</w:t>
            </w:r>
          </w:p>
          <w:p w14:paraId="213B3BAC" w14:textId="4FA7EE08" w:rsidR="00FA5BF8" w:rsidRPr="00C30F6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appropriate handwashing/sanitising of staff and pupils</w:t>
            </w:r>
          </w:p>
          <w:p w14:paraId="424EC29E" w14:textId="5EE46D8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Travel to and from pool/visit site- ventilate bus as much as is possible.</w:t>
            </w:r>
          </w:p>
          <w:p w14:paraId="1C03DA2D"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bus driver is well and LFT is frequent</w:t>
            </w:r>
          </w:p>
          <w:p w14:paraId="26223750" w14:textId="7F9A992E"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on coach/as and when they feel it necessary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9B0BD00" w14:textId="51F945BC"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C4F60AC" w14:textId="1BF3432B" w:rsidR="00FA5BF8" w:rsidRPr="003B0BFD" w:rsidRDefault="00FA5BF8" w:rsidP="00FA5BF8">
            <w:pPr>
              <w:pStyle w:val="ListParagraph"/>
              <w:rPr>
                <w:color w:val="auto"/>
              </w:rPr>
            </w:pPr>
            <w:r>
              <w:rPr>
                <w:color w:val="auto"/>
              </w:rPr>
              <w:t>Ensure lead staff member has contact with pool the day of the lesson- cases on site? Assess risk etc</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C3C7EBF" w14:textId="62F5120A" w:rsidR="00FA5BF8" w:rsidRPr="003B0BFD" w:rsidRDefault="00FA5BF8" w:rsidP="00FA5BF8">
            <w:pPr>
              <w:pStyle w:val="Maintext"/>
              <w:jc w:val="center"/>
              <w:rPr>
                <w:color w:val="auto"/>
              </w:rPr>
            </w:pPr>
            <w:r>
              <w:rPr>
                <w:color w:val="auto"/>
              </w:rPr>
              <w:t>M</w:t>
            </w:r>
          </w:p>
        </w:tc>
      </w:tr>
      <w:tr w:rsidR="00FA5BF8" w:rsidRPr="007649EA" w14:paraId="50E97FB2" w14:textId="77777777" w:rsidTr="00343281">
        <w:trPr>
          <w:cnfStyle w:val="000000010000" w:firstRow="0" w:lastRow="0" w:firstColumn="0" w:lastColumn="0" w:oddVBand="0" w:evenVBand="0" w:oddHBand="0" w:evenHBand="1" w:firstRowFirstColumn="0" w:firstRowLastColumn="0" w:lastRowFirstColumn="0" w:lastRowLastColumn="0"/>
          <w:trHeight w:val="543"/>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D803F47" w14:textId="4C1F5A32" w:rsidR="00FA5BF8" w:rsidRDefault="00FA5BF8" w:rsidP="00FA5BF8">
            <w:pPr>
              <w:rPr>
                <w:rFonts w:cs="Arial"/>
                <w:b/>
                <w:bCs/>
                <w:sz w:val="17"/>
                <w:szCs w:val="17"/>
              </w:rPr>
            </w:pPr>
            <w:r w:rsidRPr="00C316A5">
              <w:rPr>
                <w:rFonts w:cs="Arial"/>
                <w:b/>
                <w:bCs/>
                <w:color w:val="auto"/>
                <w:sz w:val="17"/>
                <w:szCs w:val="17"/>
              </w:rPr>
              <w:t xml:space="preserve">Children </w:t>
            </w:r>
            <w:r w:rsidR="0071440C" w:rsidRPr="00C316A5">
              <w:rPr>
                <w:rFonts w:cs="Arial"/>
                <w:b/>
                <w:bCs/>
                <w:color w:val="auto"/>
                <w:sz w:val="17"/>
                <w:szCs w:val="17"/>
              </w:rPr>
              <w:t>cannot</w:t>
            </w:r>
            <w:r w:rsidR="00DE180C">
              <w:rPr>
                <w:rFonts w:cs="Arial"/>
                <w:b/>
                <w:bCs/>
                <w:color w:val="auto"/>
                <w:sz w:val="17"/>
                <w:szCs w:val="17"/>
              </w:rPr>
              <w:t xml:space="preserve"> attend school due to a cohort </w:t>
            </w:r>
            <w:r w:rsidRPr="00C316A5">
              <w:rPr>
                <w:rFonts w:cs="Arial"/>
                <w:b/>
                <w:bCs/>
                <w:color w:val="auto"/>
                <w:sz w:val="17"/>
                <w:szCs w:val="17"/>
              </w:rPr>
              <w:t xml:space="preserve">closure or need to </w:t>
            </w:r>
            <w:r w:rsidR="0071440C" w:rsidRPr="00C316A5">
              <w:rPr>
                <w:rFonts w:cs="Arial"/>
                <w:b/>
                <w:bCs/>
                <w:color w:val="auto"/>
                <w:sz w:val="17"/>
                <w:szCs w:val="17"/>
              </w:rPr>
              <w:t>self-isolate</w:t>
            </w:r>
            <w:r w:rsidRPr="00C316A5">
              <w:rPr>
                <w:rFonts w:cs="Arial"/>
                <w:b/>
                <w:bCs/>
                <w:color w:val="auto"/>
                <w:sz w:val="17"/>
                <w:szCs w:val="17"/>
              </w:rPr>
              <w:t xml:space="preserve"> and therefore </w:t>
            </w:r>
            <w:r w:rsidR="0071440C" w:rsidRPr="00C316A5">
              <w:rPr>
                <w:rFonts w:cs="Arial"/>
                <w:b/>
                <w:bCs/>
                <w:color w:val="auto"/>
                <w:sz w:val="17"/>
                <w:szCs w:val="17"/>
              </w:rPr>
              <w:t>cannot</w:t>
            </w:r>
            <w:r w:rsidRPr="00C316A5">
              <w:rPr>
                <w:rFonts w:cs="Arial"/>
                <w:b/>
                <w:bCs/>
                <w:color w:val="auto"/>
                <w:sz w:val="17"/>
                <w:szCs w:val="17"/>
              </w:rPr>
              <w:t xml:space="preserve"> access learning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C086B45" w14:textId="48CFC41D" w:rsidR="00FA5BF8" w:rsidRDefault="00FA5BF8" w:rsidP="00FA5BF8">
            <w:pPr>
              <w:pStyle w:val="Maintext"/>
              <w:jc w:val="center"/>
            </w:pPr>
            <w:r w:rsidRPr="003B0BFD">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5A36B8B" w14:textId="77777777"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children to be allocated email addresses to provide access to Microsoft teams</w:t>
            </w:r>
          </w:p>
          <w:p w14:paraId="496199A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Clear code of conduct and access support materials to be provided to all parents by email and also via COVID Website area </w:t>
            </w:r>
          </w:p>
          <w:p w14:paraId="404F58B4" w14:textId="77777777" w:rsidR="00FA5BF8" w:rsidRPr="00937AD0"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E-safety rules shared with pupils and parents </w:t>
            </w:r>
          </w:p>
          <w:p w14:paraId="3F0AD97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Clarity re internet and hardware access to be gained and staff aware of who needs paper based work.</w:t>
            </w:r>
          </w:p>
          <w:p w14:paraId="1E458F89" w14:textId="77777777" w:rsidR="00FA5BF8" w:rsidRPr="0053215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DfE Laptops allocated if a vulnerable child is self-isolating </w:t>
            </w:r>
          </w:p>
          <w:p w14:paraId="6A082628" w14:textId="6DA0446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Non negotiables established</w:t>
            </w:r>
            <w:r>
              <w:rPr>
                <w:rFonts w:ascii="Arial" w:eastAsiaTheme="minorHAnsi" w:hAnsi="Arial" w:cs="Arial"/>
                <w:sz w:val="17"/>
                <w:szCs w:val="17"/>
                <w:lang w:eastAsia="en-US"/>
              </w:rPr>
              <w:t xml:space="preserve"> and discussed with parent</w:t>
            </w:r>
            <w:r w:rsidRPr="003B0BFD">
              <w:rPr>
                <w:rFonts w:ascii="Arial" w:eastAsiaTheme="minorHAnsi" w:hAnsi="Arial" w:cs="Arial"/>
                <w:sz w:val="17"/>
                <w:szCs w:val="17"/>
                <w:lang w:eastAsia="en-US"/>
              </w:rPr>
              <w:t xml:space="preserve"> t</w:t>
            </w:r>
            <w:r>
              <w:rPr>
                <w:rFonts w:ascii="Arial" w:eastAsiaTheme="minorHAnsi" w:hAnsi="Arial" w:cs="Arial"/>
                <w:sz w:val="17"/>
                <w:szCs w:val="17"/>
                <w:lang w:eastAsia="en-US"/>
              </w:rPr>
              <w:t>o provide consistent and realistic online learning for their child if self -isolating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5ACC28B" w14:textId="386DD247" w:rsidR="00FA5BF8" w:rsidRDefault="00FA5BF8" w:rsidP="00FA5BF8">
            <w:pPr>
              <w:pStyle w:val="Maintext"/>
              <w:jc w:val="cente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828CF1F" w14:textId="77777777" w:rsidR="00FA5BF8" w:rsidRDefault="00FA5BF8" w:rsidP="00FA5BF8">
            <w:pPr>
              <w:pStyle w:val="ListParagraph"/>
              <w:rPr>
                <w:color w:val="auto"/>
              </w:rPr>
            </w:pPr>
            <w:r w:rsidRPr="003B0BFD">
              <w:rPr>
                <w:color w:val="auto"/>
              </w:rPr>
              <w:t>Ensure parents inform us if contact details change or needs change.</w:t>
            </w:r>
          </w:p>
          <w:p w14:paraId="009ED698" w14:textId="77777777" w:rsidR="00FA5BF8" w:rsidRPr="003B0BFD" w:rsidRDefault="00FA5BF8" w:rsidP="00FA5BF8">
            <w:pPr>
              <w:pStyle w:val="ListParagraph"/>
              <w:rPr>
                <w:color w:val="auto"/>
              </w:rPr>
            </w:pPr>
            <w:r>
              <w:rPr>
                <w:color w:val="auto"/>
              </w:rPr>
              <w:t>Inform parents of restrictions of online learning provision if individual children are self-isolating</w:t>
            </w:r>
          </w:p>
          <w:p w14:paraId="5FB02B8E" w14:textId="69D4134B" w:rsidR="00FA5BF8" w:rsidRDefault="00FA5BF8" w:rsidP="00FA5BF8">
            <w:pPr>
              <w:pStyle w:val="ListParagraph"/>
              <w:rPr>
                <w:color w:val="auto"/>
              </w:rPr>
            </w:pPr>
            <w:r w:rsidRPr="003B0BFD">
              <w:rPr>
                <w:color w:val="auto"/>
              </w:rPr>
              <w:t xml:space="preserve">Ensure </w:t>
            </w:r>
            <w:r>
              <w:rPr>
                <w:color w:val="auto"/>
              </w:rPr>
              <w:t>staff are clear as the expectation of</w:t>
            </w:r>
            <w:r w:rsidR="00003856">
              <w:rPr>
                <w:color w:val="auto"/>
              </w:rPr>
              <w:t xml:space="preserve"> home learning when class c</w:t>
            </w:r>
            <w:r w:rsidR="0071440C">
              <w:rPr>
                <w:color w:val="auto"/>
              </w:rPr>
              <w:t>o</w:t>
            </w:r>
            <w:r w:rsidR="00003856">
              <w:rPr>
                <w:color w:val="auto"/>
              </w:rPr>
              <w:t>hort</w:t>
            </w:r>
            <w:r>
              <w:rPr>
                <w:color w:val="auto"/>
              </w:rPr>
              <w:t xml:space="preserve"> is in school but individuals are self-isolating</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483D75B" w14:textId="2745060B" w:rsidR="00FA5BF8" w:rsidRDefault="00FA5BF8" w:rsidP="00FA5BF8">
            <w:pPr>
              <w:pStyle w:val="Maintext"/>
              <w:jc w:val="center"/>
            </w:pPr>
            <w:r w:rsidRPr="003B0BFD">
              <w:rPr>
                <w:color w:val="auto"/>
              </w:rPr>
              <w:t>M</w:t>
            </w:r>
          </w:p>
        </w:tc>
      </w:tr>
      <w:tr w:rsidR="00FA5BF8" w:rsidRPr="007649EA" w14:paraId="368C03D0"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96D1D88" w14:textId="10096ADD" w:rsidR="00FA5BF8" w:rsidRPr="00ED5AF2" w:rsidRDefault="00FA5BF8" w:rsidP="00FA5BF8">
            <w:pPr>
              <w:rPr>
                <w:rFonts w:cs="Arial"/>
                <w:b/>
                <w:bCs/>
                <w:sz w:val="17"/>
                <w:szCs w:val="17"/>
              </w:rPr>
            </w:pPr>
            <w:r>
              <w:rPr>
                <w:rFonts w:cs="Arial"/>
                <w:b/>
                <w:bCs/>
                <w:sz w:val="17"/>
                <w:szCs w:val="17"/>
              </w:rPr>
              <w:t>Frequent use of equipment and teaching resources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A12D57B" w14:textId="77777777" w:rsidR="00FA5BF8" w:rsidRDefault="00FA5BF8" w:rsidP="00FA5BF8">
            <w:pPr>
              <w:pStyle w:val="Maintext"/>
              <w:jc w:val="center"/>
            </w:pP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3FA748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Tables in classrooms to be cleaned at least twice during the school day</w:t>
            </w:r>
          </w:p>
          <w:p w14:paraId="0654EFD2" w14:textId="51B900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to continue to have their own basic resource kit with them</w:t>
            </w:r>
          </w:p>
          <w:p w14:paraId="7CAD7C2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Pupils with SEN to have own learning resources</w:t>
            </w:r>
          </w:p>
          <w:p w14:paraId="122DCE6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Shared equipment to be wiped when possible</w:t>
            </w:r>
          </w:p>
          <w:p w14:paraId="1ABADAC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computing suite to be wiped down after use</w:t>
            </w:r>
          </w:p>
          <w:p w14:paraId="5F9498D0" w14:textId="1DB163D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hall after activities such as PE to be wiped down</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2B74830" w14:textId="415B40F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C595778" w14:textId="14312622" w:rsidR="00FA5BF8" w:rsidRDefault="00FA5BF8" w:rsidP="00FA5BF8">
            <w:pPr>
              <w:pStyle w:val="ListParagraph"/>
              <w:rPr>
                <w:color w:val="auto"/>
              </w:rPr>
            </w:pPr>
            <w:r>
              <w:rPr>
                <w:color w:val="auto"/>
              </w:rPr>
              <w:t xml:space="preserve">Review regularly- does this restrict outcomes? </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A7D5DFF" w14:textId="77777777" w:rsidR="00FA5BF8" w:rsidRDefault="00FA5BF8" w:rsidP="00FA5BF8">
            <w:pPr>
              <w:pStyle w:val="Maintext"/>
              <w:jc w:val="center"/>
            </w:pPr>
          </w:p>
        </w:tc>
      </w:tr>
      <w:tr w:rsidR="00FA5BF8" w:rsidRPr="00935400" w14:paraId="7D1F8148"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3707AB0" w14:textId="25C73556" w:rsidR="00FA5BF8" w:rsidRPr="00935400" w:rsidRDefault="00FA5BF8" w:rsidP="00FA5BF8">
            <w:pPr>
              <w:rPr>
                <w:b/>
                <w:bCs/>
                <w:sz w:val="20"/>
                <w:szCs w:val="20"/>
              </w:rPr>
            </w:pPr>
            <w:bookmarkStart w:id="6" w:name="_Hlk39421740"/>
            <w:r>
              <w:rPr>
                <w:b/>
                <w:bCs/>
                <w:sz w:val="20"/>
                <w:szCs w:val="20"/>
              </w:rPr>
              <w:lastRenderedPageBreak/>
              <w:t>2 The School Day</w:t>
            </w:r>
          </w:p>
        </w:tc>
      </w:tr>
      <w:tr w:rsidR="00FA5BF8" w:rsidRPr="00935400" w14:paraId="0BA15AAA" w14:textId="77777777" w:rsidTr="00A30A28">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42B3ED3F" w14:textId="4C26CF73" w:rsidR="00FA5BF8" w:rsidRPr="00935400" w:rsidRDefault="00FA5BF8" w:rsidP="00FA5BF8">
            <w:pPr>
              <w:rPr>
                <w:b/>
                <w:bCs/>
                <w:sz w:val="20"/>
                <w:szCs w:val="20"/>
              </w:rPr>
            </w:pPr>
            <w:bookmarkStart w:id="7" w:name="_Hlk39423196"/>
            <w:bookmarkEnd w:id="6"/>
            <w:r>
              <w:rPr>
                <w:b/>
                <w:bCs/>
                <w:sz w:val="20"/>
                <w:szCs w:val="20"/>
              </w:rPr>
              <w:t>2.1 Planning movement around the school</w:t>
            </w:r>
          </w:p>
        </w:tc>
      </w:tr>
      <w:bookmarkEnd w:id="7"/>
      <w:tr w:rsidR="00FA5BF8" w:rsidRPr="007649EA" w14:paraId="7C2418C4" w14:textId="77777777" w:rsidTr="00E47A4F">
        <w:trPr>
          <w:cnfStyle w:val="000000010000" w:firstRow="0" w:lastRow="0" w:firstColumn="0" w:lastColumn="0" w:oddVBand="0" w:evenVBand="0" w:oddHBand="0" w:evenHBand="1" w:firstRowFirstColumn="0" w:firstRowLastColumn="0" w:lastRowFirstColumn="0" w:lastRowLastColumn="0"/>
          <w:trHeight w:val="539"/>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81FD7E4" w14:textId="474B894C" w:rsidR="00FA5BF8" w:rsidRPr="007649EA" w:rsidRDefault="00FA5BF8" w:rsidP="00FA5BF8">
            <w:pPr>
              <w:rPr>
                <w:rFonts w:cs="Arial"/>
                <w:b/>
                <w:bCs/>
                <w:sz w:val="17"/>
                <w:szCs w:val="17"/>
              </w:rPr>
            </w:pPr>
            <w:r>
              <w:rPr>
                <w:rFonts w:cs="Arial"/>
                <w:b/>
                <w:bCs/>
                <w:sz w:val="17"/>
                <w:szCs w:val="17"/>
              </w:rPr>
              <w:t>Movement around the school could cause overcrowding and close contact if not well managed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A1F25" w14:textId="16F5C7C5" w:rsidR="00FA5BF8" w:rsidRPr="007649EA" w:rsidRDefault="00FA5BF8" w:rsidP="00FA5BF8">
            <w:pPr>
              <w:pStyle w:val="Maintext"/>
            </w:pPr>
            <w:r>
              <w:t xml:space="preserve">         L</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184085" w14:textId="77777777" w:rsidR="00FA5BF8" w:rsidRPr="005A2470" w:rsidRDefault="00FA5BF8" w:rsidP="00FA5BF8">
            <w:pPr>
              <w:pStyle w:val="NormalWeb"/>
              <w:numPr>
                <w:ilvl w:val="0"/>
                <w:numId w:val="3"/>
              </w:numPr>
              <w:spacing w:before="120" w:beforeAutospacing="0" w:after="120" w:afterAutospacing="0"/>
              <w:contextualSpacing/>
              <w:rPr>
                <w:rFonts w:ascii="Arial" w:eastAsiaTheme="minorHAnsi" w:hAnsi="Arial" w:cs="Arial"/>
                <w:color w:val="000000" w:themeColor="text1"/>
                <w:sz w:val="17"/>
                <w:szCs w:val="17"/>
                <w:lang w:eastAsia="en-US"/>
              </w:rPr>
            </w:pPr>
            <w:r w:rsidRPr="005A2470">
              <w:rPr>
                <w:rFonts w:ascii="Arial" w:eastAsiaTheme="minorHAnsi" w:hAnsi="Arial" w:cs="Arial"/>
                <w:color w:val="000000" w:themeColor="text1"/>
                <w:sz w:val="17"/>
                <w:szCs w:val="17"/>
                <w:lang w:eastAsia="en-US"/>
              </w:rPr>
              <w:t>Corridors are divided where feasible</w:t>
            </w:r>
            <w:r>
              <w:rPr>
                <w:rFonts w:ascii="Arial" w:eastAsiaTheme="minorHAnsi" w:hAnsi="Arial" w:cs="Arial"/>
                <w:color w:val="000000" w:themeColor="text1"/>
                <w:sz w:val="17"/>
                <w:szCs w:val="17"/>
                <w:lang w:eastAsia="en-US"/>
              </w:rPr>
              <w:t>.</w:t>
            </w:r>
          </w:p>
          <w:p w14:paraId="37AABD04" w14:textId="6E55E2EB" w:rsidR="00FA5BF8" w:rsidRPr="00C568F0"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w:t>
            </w:r>
            <w:r w:rsidRPr="007649EA">
              <w:rPr>
                <w:rFonts w:ascii="Arial" w:eastAsiaTheme="minorHAnsi" w:hAnsi="Arial" w:cs="Arial"/>
                <w:sz w:val="17"/>
                <w:szCs w:val="17"/>
                <w:lang w:eastAsia="en-US"/>
              </w:rPr>
              <w:t>inch</w:t>
            </w:r>
            <w:r>
              <w:rPr>
                <w:rFonts w:ascii="Arial" w:eastAsiaTheme="minorHAnsi" w:hAnsi="Arial" w:cs="Arial"/>
                <w:sz w:val="17"/>
                <w:szCs w:val="17"/>
                <w:lang w:eastAsia="en-US"/>
              </w:rPr>
              <w:t xml:space="preserve"> </w:t>
            </w:r>
            <w:r w:rsidRPr="007649EA">
              <w:rPr>
                <w:rFonts w:ascii="Arial" w:eastAsiaTheme="minorHAnsi" w:hAnsi="Arial" w:cs="Arial"/>
                <w:sz w:val="17"/>
                <w:szCs w:val="17"/>
                <w:lang w:eastAsia="en-US"/>
              </w:rPr>
              <w:t>points</w:t>
            </w:r>
            <w:r>
              <w:rPr>
                <w:rFonts w:ascii="Arial" w:eastAsiaTheme="minorHAnsi" w:hAnsi="Arial" w:cs="Arial"/>
                <w:sz w:val="17"/>
                <w:szCs w:val="17"/>
                <w:lang w:eastAsia="en-US"/>
              </w:rPr>
              <w:t xml:space="preserve"> and </w:t>
            </w:r>
            <w:r w:rsidRPr="007649EA">
              <w:rPr>
                <w:rFonts w:ascii="Arial" w:eastAsiaTheme="minorHAnsi" w:hAnsi="Arial" w:cs="Arial"/>
                <w:sz w:val="17"/>
                <w:szCs w:val="17"/>
                <w:lang w:eastAsia="en-US"/>
              </w:rPr>
              <w:t xml:space="preserve">bottle necks </w:t>
            </w:r>
            <w:r>
              <w:rPr>
                <w:rFonts w:ascii="Arial" w:eastAsiaTheme="minorHAnsi" w:hAnsi="Arial" w:cs="Arial"/>
                <w:sz w:val="17"/>
                <w:szCs w:val="17"/>
                <w:lang w:eastAsia="en-US"/>
              </w:rPr>
              <w:t xml:space="preserve">are </w:t>
            </w:r>
            <w:r w:rsidRPr="007649EA">
              <w:rPr>
                <w:rFonts w:ascii="Arial" w:eastAsiaTheme="minorHAnsi" w:hAnsi="Arial" w:cs="Arial"/>
                <w:sz w:val="17"/>
                <w:szCs w:val="17"/>
                <w:lang w:eastAsia="en-US"/>
              </w:rPr>
              <w:t>identifie</w:t>
            </w:r>
            <w:r>
              <w:rPr>
                <w:rFonts w:ascii="Arial" w:eastAsiaTheme="minorHAnsi" w:hAnsi="Arial" w:cs="Arial"/>
                <w:sz w:val="17"/>
                <w:szCs w:val="17"/>
                <w:lang w:eastAsia="en-US"/>
              </w:rPr>
              <w:t>d</w:t>
            </w:r>
            <w:r w:rsidRPr="007649EA">
              <w:rPr>
                <w:rFonts w:ascii="Arial" w:eastAsiaTheme="minorHAnsi" w:hAnsi="Arial" w:cs="Arial"/>
                <w:sz w:val="17"/>
                <w:szCs w:val="17"/>
                <w:lang w:eastAsia="en-US"/>
              </w:rPr>
              <w:t xml:space="preserve"> and managed accordingly</w:t>
            </w:r>
            <w:r>
              <w:rPr>
                <w:rFonts w:ascii="Arial" w:eastAsiaTheme="minorHAnsi" w:hAnsi="Arial" w:cs="Arial"/>
                <w:sz w:val="17"/>
                <w:szCs w:val="17"/>
                <w:lang w:eastAsia="en-US"/>
              </w:rPr>
              <w:t>.</w:t>
            </w:r>
            <w:r w:rsidRPr="00C568F0">
              <w:rPr>
                <w:rFonts w:ascii="Arial" w:eastAsiaTheme="minorHAnsi" w:hAnsi="Arial" w:cs="Arial"/>
                <w:sz w:val="17"/>
                <w:szCs w:val="17"/>
                <w:lang w:eastAsia="en-US"/>
              </w:rPr>
              <w:t>.</w:t>
            </w:r>
          </w:p>
          <w:p w14:paraId="0D7FC3C6" w14:textId="66D7750C" w:rsidR="00FA5BF8" w:rsidRPr="003B0BFD"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Staff to</w:t>
            </w:r>
            <w:r>
              <w:rPr>
                <w:rFonts w:ascii="Arial" w:eastAsiaTheme="minorHAnsi" w:hAnsi="Arial" w:cs="Arial"/>
                <w:sz w:val="17"/>
                <w:szCs w:val="17"/>
                <w:lang w:eastAsia="en-US"/>
              </w:rPr>
              <w:t xml:space="preserve"> be advised</w:t>
            </w:r>
            <w:r w:rsidRPr="003B0BFD">
              <w:rPr>
                <w:rFonts w:ascii="Arial" w:eastAsiaTheme="minorHAnsi" w:hAnsi="Arial" w:cs="Arial"/>
                <w:sz w:val="17"/>
                <w:szCs w:val="17"/>
                <w:lang w:eastAsia="en-US"/>
              </w:rPr>
              <w:t xml:space="preserve"> wear masks in</w:t>
            </w:r>
            <w:r>
              <w:rPr>
                <w:rFonts w:ascii="Arial" w:eastAsiaTheme="minorHAnsi" w:hAnsi="Arial" w:cs="Arial"/>
                <w:sz w:val="17"/>
                <w:szCs w:val="17"/>
                <w:lang w:eastAsia="en-US"/>
              </w:rPr>
              <w:t xml:space="preserve"> busy</w:t>
            </w:r>
            <w:r w:rsidRPr="003B0BFD">
              <w:rPr>
                <w:rFonts w:ascii="Arial" w:eastAsiaTheme="minorHAnsi" w:hAnsi="Arial" w:cs="Arial"/>
                <w:sz w:val="17"/>
                <w:szCs w:val="17"/>
                <w:lang w:eastAsia="en-US"/>
              </w:rPr>
              <w:t xml:space="preserve"> corridors.</w:t>
            </w:r>
            <w:r>
              <w:rPr>
                <w:rFonts w:ascii="Arial" w:eastAsiaTheme="minorHAnsi" w:hAnsi="Arial" w:cs="Arial"/>
                <w:sz w:val="17"/>
                <w:szCs w:val="17"/>
                <w:lang w:eastAsia="en-US"/>
              </w:rPr>
              <w:t>(Optional)</w:t>
            </w:r>
          </w:p>
          <w:p w14:paraId="33C0F9A0" w14:textId="5A456B7E"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Pupils</w:t>
            </w:r>
            <w:r>
              <w:rPr>
                <w:rFonts w:ascii="Arial" w:eastAsiaTheme="minorHAnsi" w:hAnsi="Arial" w:cs="Arial"/>
                <w:sz w:val="17"/>
                <w:szCs w:val="17"/>
                <w:lang w:eastAsia="en-US"/>
              </w:rPr>
              <w:t xml:space="preserve"> are regularly</w:t>
            </w:r>
            <w:r w:rsidRPr="007649EA">
              <w:rPr>
                <w:rFonts w:ascii="Arial" w:eastAsiaTheme="minorHAnsi" w:hAnsi="Arial" w:cs="Arial"/>
                <w:sz w:val="17"/>
                <w:szCs w:val="17"/>
                <w:lang w:eastAsia="en-US"/>
              </w:rPr>
              <w:t xml:space="preserve"> briefed regarding observing social distancing guidance</w:t>
            </w:r>
            <w:r>
              <w:rPr>
                <w:rFonts w:ascii="Arial" w:eastAsiaTheme="minorHAnsi" w:hAnsi="Arial" w:cs="Arial"/>
                <w:sz w:val="17"/>
                <w:szCs w:val="17"/>
                <w:lang w:eastAsia="en-US"/>
              </w:rPr>
              <w:t xml:space="preserve"> when indoors as a good practice guide</w:t>
            </w:r>
          </w:p>
          <w:p w14:paraId="0D3545AC" w14:textId="34399F56" w:rsidR="00FA5BF8" w:rsidRPr="00EE5541" w:rsidRDefault="00FA5BF8" w:rsidP="00FA5BF8">
            <w:pPr>
              <w:pStyle w:val="NormalWeb"/>
              <w:spacing w:before="120" w:beforeAutospacing="0" w:after="120" w:afterAutospacing="0"/>
              <w:ind w:left="227"/>
              <w:contextualSpacing/>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BE831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B7FE9E" w14:textId="77777777" w:rsidR="00FA5BF8" w:rsidRDefault="00FA5BF8" w:rsidP="00FA5BF8">
            <w:pPr>
              <w:pStyle w:val="ListParagraph"/>
            </w:pPr>
            <w:r>
              <w:t>Social and emotional support for pupils to adjust to new way of school life</w:t>
            </w:r>
          </w:p>
          <w:p w14:paraId="5FAFD780" w14:textId="77777777" w:rsidR="00FA5BF8" w:rsidRDefault="00FA5BF8" w:rsidP="00FA5BF8">
            <w:pPr>
              <w:pStyle w:val="ListParagraph"/>
            </w:pPr>
            <w:r>
              <w:t>Spend time sharing and explaining new class rules</w:t>
            </w:r>
          </w:p>
          <w:p w14:paraId="77EB3D1C" w14:textId="77777777" w:rsidR="00FA5BF8" w:rsidRDefault="00FA5BF8" w:rsidP="00FA5BF8">
            <w:pPr>
              <w:pStyle w:val="ListParagraph"/>
            </w:pPr>
            <w:r>
              <w:t xml:space="preserve">Welcome back posters created </w:t>
            </w:r>
          </w:p>
          <w:p w14:paraId="169465CB" w14:textId="77777777" w:rsidR="00FA5BF8" w:rsidRPr="00F45730" w:rsidRDefault="00FA5BF8" w:rsidP="00FA5BF8">
            <w:pPr>
              <w:pStyle w:val="ListParagraph"/>
              <w:rPr>
                <w:color w:val="auto"/>
              </w:rPr>
            </w:pPr>
            <w:r w:rsidRPr="00F45730">
              <w:rPr>
                <w:color w:val="auto"/>
              </w:rPr>
              <w:t>Observe daily and review as required</w:t>
            </w:r>
          </w:p>
          <w:p w14:paraId="5611D1B8" w14:textId="77777777" w:rsidR="00FA5BF8" w:rsidRPr="00F45730" w:rsidRDefault="00FA5BF8" w:rsidP="00FA5BF8">
            <w:pPr>
              <w:pStyle w:val="ListParagraph"/>
              <w:rPr>
                <w:color w:val="auto"/>
              </w:rPr>
            </w:pPr>
            <w:r w:rsidRPr="00F45730">
              <w:rPr>
                <w:color w:val="auto"/>
              </w:rPr>
              <w:t>Ensure curriculum supports training of pupils</w:t>
            </w:r>
          </w:p>
          <w:p w14:paraId="04A769CC" w14:textId="37DF116F" w:rsidR="00FA5BF8" w:rsidRPr="004C1B74" w:rsidRDefault="00FA5BF8" w:rsidP="00FA5BF8">
            <w:pPr>
              <w:pStyle w:val="ListParagraph"/>
              <w:rPr>
                <w:color w:val="7030A0"/>
              </w:rPr>
            </w:pPr>
          </w:p>
        </w:tc>
        <w:tc>
          <w:tcPr>
            <w:tcW w:w="437" w:type="pct"/>
            <w:tcBorders>
              <w:top w:val="none" w:sz="0" w:space="0" w:color="auto"/>
              <w:left w:val="none" w:sz="0" w:space="0" w:color="auto"/>
              <w:bottom w:val="none" w:sz="0" w:space="0" w:color="auto"/>
              <w:right w:val="single" w:sz="4" w:space="0" w:color="auto"/>
            </w:tcBorders>
            <w:vAlign w:val="center"/>
          </w:tcPr>
          <w:p w14:paraId="25926471" w14:textId="77777777" w:rsidR="00FA5BF8" w:rsidRPr="007649EA" w:rsidRDefault="00FA5BF8" w:rsidP="00FA5BF8">
            <w:pPr>
              <w:pStyle w:val="Maintext"/>
              <w:jc w:val="center"/>
            </w:pPr>
            <w:r>
              <w:t>L</w:t>
            </w:r>
          </w:p>
        </w:tc>
      </w:tr>
      <w:tr w:rsidR="00FA5BF8" w:rsidRPr="00935400" w14:paraId="487ECFFA" w14:textId="77777777" w:rsidTr="00A30A28">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FD70F9E" w14:textId="1874277B" w:rsidR="00FA5BF8" w:rsidRPr="00935400" w:rsidRDefault="00FA5BF8" w:rsidP="00FA5BF8">
            <w:pPr>
              <w:rPr>
                <w:b/>
                <w:bCs/>
                <w:sz w:val="20"/>
                <w:szCs w:val="20"/>
              </w:rPr>
            </w:pPr>
            <w:bookmarkStart w:id="8" w:name="_Hlk39424318"/>
            <w:r>
              <w:rPr>
                <w:b/>
                <w:bCs/>
                <w:sz w:val="20"/>
                <w:szCs w:val="20"/>
              </w:rPr>
              <w:t>2.2 Staff workspaces</w:t>
            </w:r>
          </w:p>
        </w:tc>
      </w:tr>
      <w:bookmarkEnd w:id="8"/>
      <w:tr w:rsidR="00FA5BF8" w:rsidRPr="007649EA" w14:paraId="5E9456D0" w14:textId="77777777" w:rsidTr="00E47A4F">
        <w:trPr>
          <w:cnfStyle w:val="000000010000" w:firstRow="0" w:lastRow="0" w:firstColumn="0" w:lastColumn="0" w:oddVBand="0" w:evenVBand="0" w:oddHBand="0" w:evenHBand="1"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3FD90C6" w14:textId="6E406FCD" w:rsidR="00FA5BF8" w:rsidRPr="007649EA" w:rsidRDefault="00FA5BF8" w:rsidP="00FA5BF8">
            <w:pPr>
              <w:rPr>
                <w:rFonts w:cs="Arial"/>
                <w:b/>
                <w:bCs/>
                <w:sz w:val="17"/>
                <w:szCs w:val="17"/>
              </w:rPr>
            </w:pPr>
            <w:r>
              <w:rPr>
                <w:rFonts w:cs="Arial"/>
                <w:b/>
                <w:bCs/>
                <w:sz w:val="17"/>
                <w:szCs w:val="17"/>
              </w:rPr>
              <w:t>Staff rooms and offices could become overcrowded and increase close contact if not managed well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A7C56E" w14:textId="57C5F8DB"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EF84A" w14:textId="06443861" w:rsidR="00FA5BF8" w:rsidRDefault="00FA5BF8" w:rsidP="00FA5BF8">
            <w:pPr>
              <w:pStyle w:val="ListParagraph"/>
              <w:numPr>
                <w:ilvl w:val="0"/>
                <w:numId w:val="1"/>
              </w:numPr>
              <w:spacing w:before="120" w:after="120"/>
              <w:rPr>
                <w:rFonts w:cs="Arial"/>
                <w:szCs w:val="17"/>
              </w:rPr>
            </w:pPr>
            <w:r>
              <w:rPr>
                <w:rFonts w:cs="Arial"/>
                <w:szCs w:val="17"/>
              </w:rPr>
              <w:t xml:space="preserve">Staff have been briefed on the use of these rooms.( Updated expectations shared and on display) </w:t>
            </w:r>
          </w:p>
          <w:p w14:paraId="0DF17845" w14:textId="77777777" w:rsidR="00FA5BF8" w:rsidRPr="003B0BFD" w:rsidRDefault="00FA5BF8" w:rsidP="00FA5BF8">
            <w:pPr>
              <w:pStyle w:val="ListParagraph"/>
              <w:numPr>
                <w:ilvl w:val="0"/>
                <w:numId w:val="1"/>
              </w:numPr>
              <w:spacing w:before="120" w:after="120"/>
              <w:rPr>
                <w:rFonts w:cs="Arial"/>
                <w:color w:val="auto"/>
                <w:szCs w:val="17"/>
              </w:rPr>
            </w:pPr>
            <w:r w:rsidRPr="003B0BFD">
              <w:rPr>
                <w:rFonts w:cs="Arial"/>
                <w:color w:val="auto"/>
                <w:szCs w:val="17"/>
              </w:rPr>
              <w:t>Touch points are cleaned after use by staff- handles, work surfaces etc.</w:t>
            </w:r>
          </w:p>
          <w:p w14:paraId="023387E8" w14:textId="003FFCF5" w:rsidR="00FA5BF8" w:rsidRDefault="00FA5BF8" w:rsidP="00FA5BF8">
            <w:pPr>
              <w:pStyle w:val="ListParagraph"/>
              <w:numPr>
                <w:ilvl w:val="0"/>
                <w:numId w:val="1"/>
              </w:numPr>
              <w:spacing w:before="120" w:after="120"/>
              <w:rPr>
                <w:rFonts w:cs="Arial"/>
                <w:szCs w:val="17"/>
              </w:rPr>
            </w:pPr>
            <w:r>
              <w:rPr>
                <w:rFonts w:cs="Arial"/>
                <w:szCs w:val="17"/>
              </w:rPr>
              <w:t>Additional areas identified for those staff who feel vulnerable /uncomfy with lack of social distancing</w:t>
            </w:r>
          </w:p>
          <w:p w14:paraId="7076A7AA" w14:textId="14BD719F" w:rsidR="00FA5BF8" w:rsidRDefault="00FA5BF8" w:rsidP="00FA5BF8">
            <w:pPr>
              <w:pStyle w:val="ListParagraph"/>
              <w:numPr>
                <w:ilvl w:val="0"/>
                <w:numId w:val="1"/>
              </w:numPr>
              <w:spacing w:before="120" w:after="120"/>
              <w:rPr>
                <w:rFonts w:cs="Arial"/>
                <w:szCs w:val="17"/>
              </w:rPr>
            </w:pPr>
            <w:r>
              <w:rPr>
                <w:rFonts w:cs="Arial"/>
                <w:szCs w:val="17"/>
              </w:rPr>
              <w:t>Windows and doors to be opened for good ventilation- when weather cold at reduce number of windows open and always ensure internal door is open</w:t>
            </w:r>
          </w:p>
          <w:p w14:paraId="6A72A962" w14:textId="6B9FE942" w:rsidR="00FA5BF8" w:rsidRPr="007649EA" w:rsidRDefault="00FA5BF8" w:rsidP="00FA5BF8">
            <w:pPr>
              <w:pStyle w:val="ListParagraph"/>
              <w:numPr>
                <w:ilvl w:val="0"/>
                <w:numId w:val="1"/>
              </w:numPr>
              <w:spacing w:before="120" w:after="120"/>
              <w:rPr>
                <w:rFonts w:cs="Arial"/>
                <w:szCs w:val="17"/>
              </w:rPr>
            </w:pPr>
            <w:r>
              <w:rPr>
                <w:rFonts w:cs="Arial"/>
                <w:szCs w:val="17"/>
              </w:rPr>
              <w:t>Staggered lunchtimes to be allocated ( first 2 weeks and review)-each key stage</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9043F" w14:textId="77777777" w:rsidR="00FA5BF8" w:rsidRPr="008D0E06"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84B116" w14:textId="45C725DD" w:rsidR="00FA5BF8" w:rsidRPr="0006251E" w:rsidRDefault="00FA5BF8" w:rsidP="00FA5BF8">
            <w:pPr>
              <w:rPr>
                <w:sz w:val="17"/>
                <w:szCs w:val="17"/>
              </w:rPr>
            </w:pPr>
            <w:r w:rsidRPr="00042182">
              <w:rPr>
                <w:color w:val="auto"/>
                <w:sz w:val="17"/>
                <w:szCs w:val="17"/>
              </w:rPr>
              <w:t xml:space="preserve"> </w:t>
            </w:r>
            <w:r>
              <w:rPr>
                <w:color w:val="auto"/>
                <w:sz w:val="17"/>
                <w:szCs w:val="17"/>
              </w:rPr>
              <w:t>Review in 2 weeks in relation to cases, staff views- consult staff daily</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08A8EC9" w14:textId="7BA31F7C" w:rsidR="00FA5BF8" w:rsidRPr="008D0E06" w:rsidRDefault="00FA5BF8" w:rsidP="00FA5BF8">
            <w:pPr>
              <w:pStyle w:val="Maintext"/>
              <w:jc w:val="center"/>
            </w:pPr>
            <w:r>
              <w:t>L</w:t>
            </w:r>
          </w:p>
        </w:tc>
      </w:tr>
      <w:tr w:rsidR="00FA5BF8" w:rsidRPr="007649EA" w14:paraId="6D088129" w14:textId="77777777" w:rsidTr="00343281">
        <w:trPr>
          <w:cnfStyle w:val="000000100000" w:firstRow="0" w:lastRow="0" w:firstColumn="0" w:lastColumn="0" w:oddVBand="0" w:evenVBand="0" w:oddHBand="1" w:evenHBand="0" w:firstRowFirstColumn="0" w:firstRowLastColumn="0" w:lastRowFirstColumn="0" w:lastRowLastColumn="0"/>
          <w:trHeight w:val="351"/>
        </w:trPr>
        <w:tc>
          <w:tcPr>
            <w:tcW w:w="5000" w:type="pct"/>
            <w:gridSpan w:val="6"/>
            <w:tcBorders>
              <w:top w:val="none" w:sz="0" w:space="0" w:color="auto"/>
              <w:left w:val="single" w:sz="4" w:space="0" w:color="auto"/>
              <w:bottom w:val="none" w:sz="0" w:space="0" w:color="auto"/>
              <w:right w:val="single" w:sz="4" w:space="0" w:color="auto"/>
            </w:tcBorders>
            <w:shd w:val="clear" w:color="auto" w:fill="00B050"/>
            <w:vAlign w:val="center"/>
          </w:tcPr>
          <w:p w14:paraId="0FAD0893" w14:textId="00DC04DC" w:rsidR="00FA5BF8" w:rsidRPr="001E5994" w:rsidRDefault="00FA5BF8" w:rsidP="00FA5BF8">
            <w:pPr>
              <w:pStyle w:val="Maintext"/>
            </w:pPr>
            <w:r>
              <w:rPr>
                <w:b/>
                <w:bCs/>
                <w:sz w:val="20"/>
                <w:szCs w:val="20"/>
              </w:rPr>
              <w:t>2.3 Managing Whole School Events</w:t>
            </w:r>
            <w:r>
              <w:t xml:space="preserve"> </w:t>
            </w:r>
          </w:p>
        </w:tc>
      </w:tr>
      <w:tr w:rsidR="00FA5BF8" w:rsidRPr="007649EA" w14:paraId="0DFD16F3"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4836555" w14:textId="04908FA9" w:rsidR="00FA5BF8" w:rsidRDefault="00FA5BF8" w:rsidP="00FA5BF8">
            <w:pPr>
              <w:rPr>
                <w:rFonts w:cs="Arial"/>
                <w:b/>
                <w:bCs/>
                <w:sz w:val="17"/>
                <w:szCs w:val="17"/>
              </w:rPr>
            </w:pPr>
            <w:r>
              <w:rPr>
                <w:rFonts w:cs="Arial"/>
                <w:b/>
                <w:bCs/>
                <w:sz w:val="17"/>
                <w:szCs w:val="17"/>
              </w:rPr>
              <w:t>Assemblies increase risk of close contact and over crowding</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355A8" w14:textId="4047D5E7"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B6190B" w14:textId="0681AB8A" w:rsidR="00FA5BF8" w:rsidRDefault="00FA5BF8" w:rsidP="00FA5BF8">
            <w:pPr>
              <w:pStyle w:val="ListParagraph"/>
              <w:numPr>
                <w:ilvl w:val="0"/>
                <w:numId w:val="1"/>
              </w:numPr>
              <w:spacing w:before="120" w:after="120"/>
              <w:rPr>
                <w:rFonts w:cs="Arial"/>
                <w:szCs w:val="17"/>
              </w:rPr>
            </w:pPr>
            <w:r>
              <w:rPr>
                <w:rFonts w:cs="Arial"/>
                <w:szCs w:val="17"/>
              </w:rPr>
              <w:t>Classes to spread out as much as possible, consideration given to whole key stage assemblies first to support pupil well being</w:t>
            </w:r>
          </w:p>
          <w:p w14:paraId="7DB539E2" w14:textId="0C4EAB9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38D8840D" w14:textId="0E1CE039" w:rsidR="00FA5BF8" w:rsidRDefault="00FA5BF8" w:rsidP="00FA5BF8">
            <w:pPr>
              <w:pStyle w:val="ListParagraph"/>
              <w:numPr>
                <w:ilvl w:val="0"/>
                <w:numId w:val="1"/>
              </w:numPr>
              <w:spacing w:before="120" w:after="120"/>
              <w:rPr>
                <w:rFonts w:cs="Arial"/>
                <w:szCs w:val="17"/>
              </w:rPr>
            </w:pPr>
            <w:r>
              <w:rPr>
                <w:rFonts w:cs="Arial"/>
                <w:szCs w:val="17"/>
              </w:rPr>
              <w:t>Length of assemblies to be monitored</w:t>
            </w:r>
          </w:p>
          <w:p w14:paraId="04D295A5" w14:textId="3A5BCAA2" w:rsidR="00FA5BF8" w:rsidRPr="00683882"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0989D777" w14:textId="4B22F332" w:rsidR="00FA5BF8"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1BA402" w14:textId="70049B50"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6FA7E9" w14:textId="300715BF" w:rsidR="00FA5BF8" w:rsidRPr="00042182" w:rsidRDefault="00FA5BF8" w:rsidP="00FA5BF8">
            <w:pPr>
              <w:rPr>
                <w:color w:val="auto"/>
                <w:sz w:val="17"/>
                <w:szCs w:val="17"/>
              </w:rPr>
            </w:pPr>
            <w:r>
              <w:rPr>
                <w:color w:val="auto"/>
                <w:sz w:val="17"/>
                <w:szCs w:val="17"/>
              </w:rPr>
              <w:t>Review and respond daily gain feedback from pupils and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1895E8E" w14:textId="27108686" w:rsidR="00FA5BF8" w:rsidRDefault="00FA5BF8" w:rsidP="00FA5BF8">
            <w:pPr>
              <w:pStyle w:val="Maintext"/>
              <w:jc w:val="center"/>
            </w:pPr>
            <w:r>
              <w:t>L</w:t>
            </w:r>
          </w:p>
        </w:tc>
      </w:tr>
      <w:tr w:rsidR="00FA5BF8" w:rsidRPr="007649EA" w14:paraId="48A605AB"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CC3396E" w14:textId="6C023239" w:rsidR="00FA5BF8" w:rsidRDefault="00FA5BF8" w:rsidP="00FA5BF8">
            <w:pPr>
              <w:rPr>
                <w:rFonts w:cs="Arial"/>
                <w:b/>
                <w:bCs/>
                <w:sz w:val="17"/>
                <w:szCs w:val="17"/>
              </w:rPr>
            </w:pPr>
            <w:r>
              <w:rPr>
                <w:rFonts w:cs="Arial"/>
                <w:b/>
                <w:bCs/>
                <w:sz w:val="17"/>
                <w:szCs w:val="17"/>
              </w:rPr>
              <w:lastRenderedPageBreak/>
              <w:t>Lunchtimes increase risk of close contact and over crowding in school hall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7F2553" w14:textId="1EE5C6B4"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8C3F76" w14:textId="77777777" w:rsidR="00FA5BF8" w:rsidRDefault="00FA5BF8" w:rsidP="00FA5BF8">
            <w:pPr>
              <w:pStyle w:val="ListParagraph"/>
              <w:numPr>
                <w:ilvl w:val="0"/>
                <w:numId w:val="56"/>
              </w:numPr>
              <w:spacing w:before="120" w:after="120"/>
              <w:rPr>
                <w:rFonts w:cs="Arial"/>
                <w:szCs w:val="17"/>
              </w:rPr>
            </w:pPr>
            <w:r>
              <w:rPr>
                <w:rFonts w:cs="Arial"/>
                <w:szCs w:val="17"/>
              </w:rPr>
              <w:t>Time in hall to be as short as possible</w:t>
            </w:r>
          </w:p>
          <w:p w14:paraId="0409F667" w14:textId="55962368"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7BD93A66" w14:textId="7F058C10" w:rsidR="00FA5BF8" w:rsidRDefault="00FA5BF8" w:rsidP="00FA5BF8">
            <w:pPr>
              <w:pStyle w:val="ListParagraph"/>
              <w:numPr>
                <w:ilvl w:val="0"/>
                <w:numId w:val="56"/>
              </w:numPr>
              <w:spacing w:before="120" w:after="120"/>
              <w:rPr>
                <w:rFonts w:cs="Arial"/>
                <w:szCs w:val="17"/>
              </w:rPr>
            </w:pPr>
            <w:r>
              <w:rPr>
                <w:rFonts w:cs="Arial"/>
                <w:szCs w:val="17"/>
              </w:rPr>
              <w:t>Pupils to wash hands/sanitise before lunch</w:t>
            </w:r>
          </w:p>
          <w:p w14:paraId="0D3E86BE" w14:textId="32C3D8C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1E601526" w14:textId="0DE62C88" w:rsidR="00FA5BF8"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50C7BE5D" w14:textId="18A5BEDE" w:rsidR="00FA5BF8" w:rsidRPr="00343281"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ECE21" w14:textId="7BC7478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968163" w14:textId="69976D6C" w:rsidR="00FA5BF8" w:rsidRPr="00042182" w:rsidRDefault="00FA5BF8" w:rsidP="00FA5BF8">
            <w:pPr>
              <w:rPr>
                <w:color w:val="auto"/>
                <w:sz w:val="17"/>
                <w:szCs w:val="17"/>
              </w:rPr>
            </w:pPr>
            <w:r>
              <w:rPr>
                <w:color w:val="auto"/>
                <w:sz w:val="17"/>
                <w:szCs w:val="17"/>
              </w:rPr>
              <w:t>Review and respond daily gain feedback from pupils and staff- including kitchen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FEE6BB0" w14:textId="4005933A" w:rsidR="00FA5BF8" w:rsidRDefault="00FA5BF8" w:rsidP="00FA5BF8">
            <w:pPr>
              <w:pStyle w:val="Maintext"/>
              <w:jc w:val="center"/>
            </w:pPr>
            <w:r>
              <w:t>L</w:t>
            </w:r>
          </w:p>
        </w:tc>
      </w:tr>
      <w:tr w:rsidR="00FA5BF8" w:rsidRPr="007649EA" w14:paraId="461544DF"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03C9F23" w14:textId="49BD4993" w:rsidR="00FA5BF8" w:rsidRDefault="00FA5BF8" w:rsidP="00FA5BF8">
            <w:pPr>
              <w:rPr>
                <w:rFonts w:cs="Arial"/>
                <w:b/>
                <w:bCs/>
                <w:sz w:val="17"/>
                <w:szCs w:val="17"/>
              </w:rPr>
            </w:pPr>
            <w:r>
              <w:rPr>
                <w:rFonts w:cs="Arial"/>
                <w:b/>
                <w:bCs/>
                <w:sz w:val="17"/>
                <w:szCs w:val="17"/>
              </w:rPr>
              <w:t>Parent events increase numbers on site and risk of transmission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B1E73E" w14:textId="0F5D75C9"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478BA3" w14:textId="77777777" w:rsidR="00FA5BF8" w:rsidRDefault="00FA5BF8" w:rsidP="00FA5BF8">
            <w:pPr>
              <w:pStyle w:val="ListParagraph"/>
              <w:numPr>
                <w:ilvl w:val="0"/>
                <w:numId w:val="56"/>
              </w:numPr>
              <w:spacing w:before="120" w:after="120"/>
              <w:rPr>
                <w:rFonts w:cs="Arial"/>
                <w:szCs w:val="17"/>
              </w:rPr>
            </w:pPr>
            <w:r>
              <w:rPr>
                <w:rFonts w:cs="Arial"/>
                <w:szCs w:val="17"/>
              </w:rPr>
              <w:t xml:space="preserve">Ventilate rooms </w:t>
            </w:r>
          </w:p>
          <w:p w14:paraId="01782207" w14:textId="77777777" w:rsidR="00FA5BF8" w:rsidRDefault="00FA5BF8" w:rsidP="00FA5BF8">
            <w:pPr>
              <w:pStyle w:val="ListParagraph"/>
              <w:numPr>
                <w:ilvl w:val="0"/>
                <w:numId w:val="56"/>
              </w:numPr>
              <w:spacing w:before="120" w:after="120"/>
              <w:rPr>
                <w:rFonts w:cs="Arial"/>
                <w:szCs w:val="17"/>
              </w:rPr>
            </w:pPr>
            <w:r>
              <w:rPr>
                <w:rFonts w:cs="Arial"/>
                <w:szCs w:val="17"/>
              </w:rPr>
              <w:t>Communicate use of hand sanitiser</w:t>
            </w:r>
          </w:p>
          <w:p w14:paraId="402FD8B0" w14:textId="0B351B1A" w:rsidR="00FA5BF8" w:rsidRDefault="00FA5BF8" w:rsidP="00FA5BF8">
            <w:pPr>
              <w:pStyle w:val="ListParagraph"/>
              <w:numPr>
                <w:ilvl w:val="0"/>
                <w:numId w:val="56"/>
              </w:numPr>
              <w:spacing w:before="120" w:after="120"/>
              <w:rPr>
                <w:rFonts w:cs="Arial"/>
                <w:szCs w:val="17"/>
              </w:rPr>
            </w:pPr>
            <w:r>
              <w:rPr>
                <w:rFonts w:cs="Arial"/>
                <w:szCs w:val="17"/>
              </w:rPr>
              <w:t>Ensure parents clear as to how to identify symptoms and remain off site if unwell.</w:t>
            </w:r>
          </w:p>
          <w:p w14:paraId="5B847D5A" w14:textId="5DA01E92" w:rsidR="00FA5BF8" w:rsidRDefault="00FA5BF8" w:rsidP="00FA5BF8">
            <w:pPr>
              <w:pStyle w:val="ListParagraph"/>
              <w:numPr>
                <w:ilvl w:val="0"/>
                <w:numId w:val="56"/>
              </w:numPr>
              <w:spacing w:before="120" w:after="120"/>
              <w:rPr>
                <w:rFonts w:cs="Arial"/>
                <w:szCs w:val="17"/>
              </w:rPr>
            </w:pPr>
            <w:r>
              <w:rPr>
                <w:rFonts w:cs="Arial"/>
                <w:szCs w:val="17"/>
              </w:rPr>
              <w:t>Encourage LFT to whole school community</w:t>
            </w:r>
          </w:p>
          <w:p w14:paraId="04011416" w14:textId="7CD8504A" w:rsidR="00FA5BF8" w:rsidRPr="00581E98" w:rsidRDefault="00FA5BF8" w:rsidP="00FA5BF8">
            <w:pPr>
              <w:pStyle w:val="ListParagraph"/>
              <w:numPr>
                <w:ilvl w:val="0"/>
                <w:numId w:val="56"/>
              </w:numPr>
              <w:spacing w:before="120" w:after="120"/>
              <w:rPr>
                <w:rFonts w:cs="Arial"/>
                <w:szCs w:val="17"/>
              </w:rPr>
            </w:pPr>
            <w:r>
              <w:rPr>
                <w:rFonts w:cs="Arial"/>
                <w:szCs w:val="17"/>
              </w:rPr>
              <w:t>Actively promote use of masks at indoor events ( provide if required)</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6C4C4F" w14:textId="0F7C627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DB85502" w14:textId="2A70C889" w:rsidR="00FA5BF8" w:rsidRDefault="00FA5BF8" w:rsidP="00FA5BF8">
            <w:pPr>
              <w:rPr>
                <w:color w:val="auto"/>
                <w:sz w:val="17"/>
                <w:szCs w:val="17"/>
              </w:rPr>
            </w:pPr>
            <w:r>
              <w:rPr>
                <w:color w:val="auto"/>
                <w:sz w:val="17"/>
                <w:szCs w:val="17"/>
              </w:rPr>
              <w:t>Complete an event RA prior to inviting parents on site</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13A1ED32" w14:textId="31DAE6F2" w:rsidR="00FA5BF8" w:rsidRDefault="00FA5BF8" w:rsidP="00FA5BF8">
            <w:pPr>
              <w:pStyle w:val="Maintext"/>
              <w:jc w:val="center"/>
            </w:pPr>
            <w:r>
              <w:t>M</w:t>
            </w:r>
          </w:p>
        </w:tc>
      </w:tr>
      <w:tr w:rsidR="00FA5BF8" w:rsidRPr="007649EA" w14:paraId="2D880436"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31F5D5F" w14:textId="1AD71DC6" w:rsidR="00FA5BF8" w:rsidRDefault="00FA5BF8" w:rsidP="00FA5BF8">
            <w:pPr>
              <w:rPr>
                <w:rFonts w:cs="Arial"/>
                <w:b/>
                <w:bCs/>
                <w:sz w:val="17"/>
                <w:szCs w:val="17"/>
              </w:rPr>
            </w:pPr>
            <w:r>
              <w:rPr>
                <w:rFonts w:cs="Arial"/>
                <w:b/>
                <w:bCs/>
                <w:sz w:val="17"/>
                <w:szCs w:val="17"/>
              </w:rPr>
              <w:t>Close contact in care club could increase the risk of the spread of COVID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4DEF76" w14:textId="504BAE76"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4C0D60" w14:textId="34506BDA" w:rsidR="00FA5BF8" w:rsidRDefault="00FA5BF8" w:rsidP="00FA5BF8">
            <w:pPr>
              <w:pStyle w:val="ListParagraph"/>
              <w:numPr>
                <w:ilvl w:val="0"/>
                <w:numId w:val="56"/>
              </w:numPr>
              <w:spacing w:before="120" w:after="120"/>
              <w:rPr>
                <w:rFonts w:cs="Arial"/>
                <w:szCs w:val="17"/>
              </w:rPr>
            </w:pPr>
            <w:r>
              <w:rPr>
                <w:rFonts w:cs="Arial"/>
                <w:szCs w:val="17"/>
              </w:rPr>
              <w:t xml:space="preserve">Rooms to be well ventilated </w:t>
            </w:r>
          </w:p>
          <w:p w14:paraId="03056D5E" w14:textId="77777777" w:rsidR="00FA5BF8" w:rsidRDefault="00FA5BF8" w:rsidP="00FA5BF8">
            <w:pPr>
              <w:pStyle w:val="ListParagraph"/>
              <w:numPr>
                <w:ilvl w:val="0"/>
                <w:numId w:val="56"/>
              </w:numPr>
              <w:spacing w:before="120" w:after="120"/>
              <w:rPr>
                <w:rFonts w:cs="Arial"/>
                <w:szCs w:val="17"/>
              </w:rPr>
            </w:pPr>
            <w:r>
              <w:rPr>
                <w:rFonts w:cs="Arial"/>
                <w:szCs w:val="17"/>
              </w:rPr>
              <w:t>Continue to promote high standards of respiratory hygiene ( provide tissues and bin in hall)</w:t>
            </w:r>
          </w:p>
          <w:p w14:paraId="02416A45" w14:textId="77777777"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33331A67" w14:textId="77777777" w:rsidR="00FA5BF8" w:rsidRDefault="00FA5BF8" w:rsidP="00FA5BF8">
            <w:pPr>
              <w:pStyle w:val="ListParagraph"/>
              <w:numPr>
                <w:ilvl w:val="0"/>
                <w:numId w:val="56"/>
              </w:numPr>
              <w:spacing w:before="120" w:after="120"/>
              <w:rPr>
                <w:rFonts w:cs="Arial"/>
                <w:szCs w:val="17"/>
              </w:rPr>
            </w:pPr>
            <w:r>
              <w:rPr>
                <w:rFonts w:cs="Arial"/>
                <w:szCs w:val="17"/>
              </w:rPr>
              <w:t>Hand washing/sanitising to be promoted</w:t>
            </w:r>
          </w:p>
          <w:p w14:paraId="59E85590" w14:textId="67B87B0D" w:rsidR="00FA5BF8" w:rsidRDefault="00FA5BF8" w:rsidP="00FA5BF8">
            <w:pPr>
              <w:pStyle w:val="ListParagraph"/>
              <w:numPr>
                <w:ilvl w:val="0"/>
                <w:numId w:val="56"/>
              </w:numPr>
              <w:spacing w:before="120" w:after="120"/>
              <w:rPr>
                <w:rFonts w:cs="Arial"/>
                <w:szCs w:val="17"/>
              </w:rPr>
            </w:pPr>
            <w:r>
              <w:rPr>
                <w:rFonts w:cs="Arial"/>
                <w:szCs w:val="17"/>
              </w:rPr>
              <w:t>Equipment to be wiped frequently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274B08" w14:textId="2B5588D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643F5" w14:textId="038184FA" w:rsidR="00FA5BF8" w:rsidRDefault="00FA5BF8" w:rsidP="00FA5BF8">
            <w:pPr>
              <w:rPr>
                <w:color w:val="auto"/>
                <w:sz w:val="17"/>
                <w:szCs w:val="17"/>
              </w:rPr>
            </w:pPr>
            <w:r>
              <w:rPr>
                <w:color w:val="auto"/>
                <w:sz w:val="17"/>
                <w:szCs w:val="17"/>
              </w:rPr>
              <w:t>Review provision daily and address as required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2319BD83" w14:textId="0B6EDE19" w:rsidR="00FA5BF8" w:rsidRDefault="00FA5BF8" w:rsidP="00FA5BF8">
            <w:pPr>
              <w:pStyle w:val="Maintext"/>
              <w:jc w:val="center"/>
            </w:pPr>
            <w:r>
              <w:t>L</w:t>
            </w:r>
          </w:p>
        </w:tc>
      </w:tr>
      <w:tr w:rsidR="0020104B" w:rsidRPr="007649EA" w14:paraId="383C2265"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left w:val="single" w:sz="4" w:space="0" w:color="auto"/>
            </w:tcBorders>
            <w:shd w:val="clear" w:color="auto" w:fill="FFFFFF" w:themeFill="background1"/>
            <w:vAlign w:val="center"/>
          </w:tcPr>
          <w:p w14:paraId="0AD4D5FF" w14:textId="7C4FFDE2" w:rsidR="0020104B" w:rsidRPr="0020104B" w:rsidRDefault="0020104B" w:rsidP="0020104B">
            <w:pPr>
              <w:rPr>
                <w:rFonts w:cs="Arial"/>
                <w:b/>
                <w:bCs/>
                <w:sz w:val="17"/>
                <w:szCs w:val="17"/>
              </w:rPr>
            </w:pPr>
            <w:r w:rsidRPr="0020104B">
              <w:rPr>
                <w:rFonts w:cs="Arial"/>
                <w:b/>
                <w:bCs/>
                <w:sz w:val="17"/>
                <w:szCs w:val="17"/>
              </w:rPr>
              <w:t>The start and end of the school day creates risks of additional contact between staff and parents</w:t>
            </w:r>
          </w:p>
        </w:tc>
        <w:tc>
          <w:tcPr>
            <w:tcW w:w="480" w:type="pct"/>
            <w:shd w:val="clear" w:color="auto" w:fill="FFFFFF" w:themeFill="background1"/>
            <w:vAlign w:val="center"/>
          </w:tcPr>
          <w:p w14:paraId="23CBBFAA" w14:textId="77777777" w:rsidR="0020104B" w:rsidRPr="0020104B" w:rsidRDefault="0020104B" w:rsidP="0020104B">
            <w:pPr>
              <w:pStyle w:val="Maintext"/>
              <w:jc w:val="center"/>
              <w:rPr>
                <w:szCs w:val="17"/>
              </w:rPr>
            </w:pPr>
          </w:p>
          <w:p w14:paraId="5A849A46" w14:textId="77777777" w:rsidR="0020104B" w:rsidRPr="0020104B" w:rsidRDefault="0020104B" w:rsidP="0020104B">
            <w:pPr>
              <w:pStyle w:val="Maintext"/>
              <w:jc w:val="center"/>
              <w:rPr>
                <w:szCs w:val="17"/>
              </w:rPr>
            </w:pPr>
          </w:p>
          <w:p w14:paraId="2C1F4E24" w14:textId="77777777" w:rsidR="0020104B" w:rsidRPr="0020104B" w:rsidRDefault="0020104B" w:rsidP="0020104B">
            <w:pPr>
              <w:pStyle w:val="Maintext"/>
              <w:jc w:val="center"/>
              <w:rPr>
                <w:szCs w:val="17"/>
              </w:rPr>
            </w:pPr>
          </w:p>
          <w:p w14:paraId="48058555" w14:textId="77777777" w:rsidR="0020104B" w:rsidRPr="0020104B" w:rsidRDefault="0020104B" w:rsidP="0020104B">
            <w:pPr>
              <w:pStyle w:val="Maintext"/>
              <w:jc w:val="center"/>
              <w:rPr>
                <w:szCs w:val="17"/>
              </w:rPr>
            </w:pPr>
          </w:p>
          <w:p w14:paraId="16D8E7F2" w14:textId="77777777" w:rsidR="0020104B" w:rsidRPr="0020104B" w:rsidRDefault="0020104B" w:rsidP="0020104B">
            <w:pPr>
              <w:pStyle w:val="Maintext"/>
              <w:jc w:val="center"/>
              <w:rPr>
                <w:szCs w:val="17"/>
              </w:rPr>
            </w:pPr>
            <w:r w:rsidRPr="0020104B">
              <w:rPr>
                <w:szCs w:val="17"/>
              </w:rPr>
              <w:t>H</w:t>
            </w:r>
          </w:p>
          <w:p w14:paraId="1A46EF21" w14:textId="77777777" w:rsidR="0020104B" w:rsidRPr="0020104B" w:rsidRDefault="0020104B" w:rsidP="0020104B">
            <w:pPr>
              <w:pStyle w:val="Maintext"/>
              <w:rPr>
                <w:szCs w:val="17"/>
              </w:rPr>
            </w:pPr>
          </w:p>
          <w:p w14:paraId="2E509204" w14:textId="77777777" w:rsidR="0020104B" w:rsidRPr="0020104B" w:rsidRDefault="0020104B" w:rsidP="0020104B">
            <w:pPr>
              <w:pStyle w:val="Maintext"/>
              <w:jc w:val="center"/>
              <w:rPr>
                <w:szCs w:val="17"/>
              </w:rPr>
            </w:pPr>
          </w:p>
          <w:p w14:paraId="63FE72CD" w14:textId="77777777" w:rsidR="0020104B" w:rsidRPr="0020104B" w:rsidRDefault="0020104B" w:rsidP="0020104B">
            <w:pPr>
              <w:pStyle w:val="Maintext"/>
              <w:jc w:val="center"/>
              <w:rPr>
                <w:szCs w:val="17"/>
              </w:rPr>
            </w:pPr>
          </w:p>
          <w:p w14:paraId="33870A06" w14:textId="77777777" w:rsidR="0020104B" w:rsidRPr="0020104B" w:rsidRDefault="0020104B" w:rsidP="0020104B">
            <w:pPr>
              <w:pStyle w:val="Maintext"/>
              <w:jc w:val="center"/>
              <w:rPr>
                <w:szCs w:val="17"/>
              </w:rPr>
            </w:pPr>
          </w:p>
          <w:p w14:paraId="5E986311" w14:textId="77777777" w:rsidR="0020104B" w:rsidRPr="0020104B" w:rsidRDefault="0020104B" w:rsidP="0020104B">
            <w:pPr>
              <w:pStyle w:val="Maintext"/>
              <w:jc w:val="center"/>
              <w:rPr>
                <w:szCs w:val="17"/>
              </w:rPr>
            </w:pPr>
          </w:p>
          <w:p w14:paraId="22224379" w14:textId="77777777" w:rsidR="0020104B" w:rsidRPr="0020104B" w:rsidRDefault="0020104B" w:rsidP="0020104B">
            <w:pPr>
              <w:pStyle w:val="Maintext"/>
              <w:jc w:val="center"/>
              <w:rPr>
                <w:szCs w:val="17"/>
              </w:rPr>
            </w:pPr>
          </w:p>
        </w:tc>
        <w:tc>
          <w:tcPr>
            <w:tcW w:w="1990" w:type="pct"/>
            <w:shd w:val="clear" w:color="auto" w:fill="FFFFFF" w:themeFill="background1"/>
            <w:vAlign w:val="center"/>
          </w:tcPr>
          <w:p w14:paraId="171D69AE" w14:textId="77777777" w:rsidR="0020104B" w:rsidRPr="0020104B" w:rsidRDefault="0020104B" w:rsidP="0020104B">
            <w:pPr>
              <w:pStyle w:val="ListParagraph"/>
              <w:numPr>
                <w:ilvl w:val="0"/>
                <w:numId w:val="3"/>
              </w:numPr>
              <w:spacing w:before="120" w:after="120"/>
              <w:rPr>
                <w:rFonts w:cs="Arial"/>
                <w:szCs w:val="17"/>
              </w:rPr>
            </w:pPr>
            <w:r w:rsidRPr="0020104B">
              <w:rPr>
                <w:rFonts w:cs="Arial"/>
                <w:szCs w:val="17"/>
              </w:rPr>
              <w:t>The number of entrances and exits to be used is maximised.</w:t>
            </w:r>
          </w:p>
          <w:p w14:paraId="5E6BFE44"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Floor markings are visible where it is necessary to manage any queuing.</w:t>
            </w:r>
          </w:p>
          <w:p w14:paraId="70067089"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Staff to wear mask on door</w:t>
            </w:r>
          </w:p>
          <w:p w14:paraId="42181EF2" w14:textId="77777777" w:rsidR="0020104B" w:rsidRPr="0020104B" w:rsidRDefault="0020104B" w:rsidP="0020104B">
            <w:pPr>
              <w:pStyle w:val="ListParagraph"/>
              <w:numPr>
                <w:ilvl w:val="0"/>
                <w:numId w:val="3"/>
              </w:numPr>
              <w:rPr>
                <w:szCs w:val="17"/>
              </w:rPr>
            </w:pPr>
            <w:r w:rsidRPr="0020104B">
              <w:rPr>
                <w:szCs w:val="17"/>
              </w:rPr>
              <w:t>Communicate expectations with parents</w:t>
            </w:r>
          </w:p>
          <w:p w14:paraId="32680866"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Previous on way system to be encouraged</w:t>
            </w:r>
          </w:p>
          <w:p w14:paraId="5C170CC4"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Mask wearing by parents to be encouraged</w:t>
            </w:r>
          </w:p>
          <w:p w14:paraId="7B51A1A0" w14:textId="21411CFF" w:rsidR="0020104B" w:rsidRPr="0020104B" w:rsidRDefault="0020104B" w:rsidP="0020104B">
            <w:pPr>
              <w:pStyle w:val="ListParagraph"/>
              <w:numPr>
                <w:ilvl w:val="0"/>
                <w:numId w:val="3"/>
              </w:numPr>
              <w:spacing w:before="120"/>
              <w:rPr>
                <w:rFonts w:cs="Arial"/>
                <w:szCs w:val="17"/>
              </w:rPr>
            </w:pPr>
            <w:r w:rsidRPr="0020104B">
              <w:rPr>
                <w:rFonts w:cs="Arial"/>
                <w:szCs w:val="17"/>
              </w:rPr>
              <w:t>Social distancing  between parents</w:t>
            </w:r>
            <w:r w:rsidR="000A0B9C">
              <w:rPr>
                <w:rFonts w:cs="Arial"/>
                <w:szCs w:val="17"/>
              </w:rPr>
              <w:t xml:space="preserve"> </w:t>
            </w:r>
            <w:r w:rsidRPr="0020104B">
              <w:rPr>
                <w:rFonts w:cs="Arial"/>
                <w:szCs w:val="17"/>
              </w:rPr>
              <w:t>at peak times to be encouraged</w:t>
            </w:r>
          </w:p>
          <w:p w14:paraId="17833667" w14:textId="77777777" w:rsidR="0020104B" w:rsidRPr="0020104B" w:rsidRDefault="0020104B" w:rsidP="0020104B">
            <w:pPr>
              <w:pStyle w:val="ListParagraph"/>
              <w:numPr>
                <w:ilvl w:val="0"/>
                <w:numId w:val="56"/>
              </w:numPr>
              <w:spacing w:before="120" w:after="120"/>
              <w:rPr>
                <w:rFonts w:cs="Arial"/>
                <w:szCs w:val="17"/>
              </w:rPr>
            </w:pPr>
          </w:p>
        </w:tc>
        <w:tc>
          <w:tcPr>
            <w:tcW w:w="340" w:type="pct"/>
            <w:shd w:val="clear" w:color="auto" w:fill="FFFFFF" w:themeFill="background1"/>
            <w:vAlign w:val="center"/>
          </w:tcPr>
          <w:p w14:paraId="1FCABECC" w14:textId="05B282F2" w:rsidR="0020104B" w:rsidRPr="0020104B" w:rsidRDefault="0020104B" w:rsidP="0020104B">
            <w:pPr>
              <w:pStyle w:val="Maintext"/>
              <w:jc w:val="center"/>
              <w:rPr>
                <w:szCs w:val="17"/>
              </w:rPr>
            </w:pPr>
            <w:r w:rsidRPr="0020104B">
              <w:rPr>
                <w:szCs w:val="17"/>
              </w:rPr>
              <w:t>Y</w:t>
            </w:r>
          </w:p>
        </w:tc>
        <w:tc>
          <w:tcPr>
            <w:tcW w:w="971" w:type="pct"/>
            <w:shd w:val="clear" w:color="auto" w:fill="FFFFFF" w:themeFill="background1"/>
            <w:vAlign w:val="center"/>
          </w:tcPr>
          <w:p w14:paraId="4006667C" w14:textId="2C562F4B" w:rsidR="0020104B" w:rsidRPr="0020104B" w:rsidRDefault="0020104B" w:rsidP="0020104B">
            <w:pPr>
              <w:rPr>
                <w:color w:val="auto"/>
                <w:sz w:val="17"/>
                <w:szCs w:val="17"/>
              </w:rPr>
            </w:pPr>
            <w:r w:rsidRPr="0020104B">
              <w:rPr>
                <w:sz w:val="17"/>
                <w:szCs w:val="17"/>
              </w:rPr>
              <w:t>SLT to observe and adjust as required</w:t>
            </w:r>
          </w:p>
        </w:tc>
        <w:tc>
          <w:tcPr>
            <w:tcW w:w="437" w:type="pct"/>
            <w:tcBorders>
              <w:right w:val="single" w:sz="4" w:space="0" w:color="auto"/>
            </w:tcBorders>
            <w:shd w:val="clear" w:color="auto" w:fill="FFFFFF" w:themeFill="background1"/>
            <w:vAlign w:val="center"/>
          </w:tcPr>
          <w:p w14:paraId="50967CBC" w14:textId="5A02343B" w:rsidR="0020104B" w:rsidRDefault="000A0B9C" w:rsidP="0020104B">
            <w:pPr>
              <w:pStyle w:val="Maintext"/>
              <w:jc w:val="center"/>
            </w:pPr>
            <w:r>
              <w:t>L</w:t>
            </w:r>
          </w:p>
        </w:tc>
      </w:tr>
      <w:tr w:rsidR="00FA5BF8" w:rsidRPr="007271D3" w14:paraId="57D04BB8" w14:textId="77777777" w:rsidTr="00A30A28">
        <w:trPr>
          <w:cnfStyle w:val="000000100000" w:firstRow="0" w:lastRow="0" w:firstColumn="0" w:lastColumn="0" w:oddVBand="0" w:evenVBand="0" w:oddHBand="1" w:evenHBand="0" w:firstRowFirstColumn="0" w:firstRowLastColumn="0" w:lastRowFirstColumn="0" w:lastRowLastColumn="0"/>
          <w:trHeight w:val="385"/>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24C5EAE0" w14:textId="7F073DCD" w:rsidR="00FA5BF8" w:rsidRPr="00A30A28" w:rsidRDefault="00FA5BF8" w:rsidP="00FA5BF8">
            <w:pPr>
              <w:rPr>
                <w:b/>
                <w:bCs/>
                <w:color w:val="auto"/>
              </w:rPr>
            </w:pPr>
            <w:bookmarkStart w:id="9" w:name="_Hlk39475247"/>
            <w:r w:rsidRPr="00A30A28">
              <w:rPr>
                <w:b/>
                <w:bCs/>
                <w:color w:val="auto"/>
              </w:rPr>
              <w:t>3. Investing in safety equipment and health and safety arrangements to limit the spread of COVID-19 and  all known variants</w:t>
            </w:r>
          </w:p>
        </w:tc>
      </w:tr>
      <w:bookmarkEnd w:id="9"/>
      <w:tr w:rsidR="00FA5BF8" w:rsidRPr="00DB32D9" w14:paraId="2B3202EF"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CF5C275" w14:textId="3B8C3909" w:rsidR="00FA5BF8" w:rsidRPr="00F33284" w:rsidRDefault="00FA5BF8" w:rsidP="00FA5BF8">
            <w:pPr>
              <w:rPr>
                <w:b/>
                <w:bCs/>
                <w:color w:val="FF3399"/>
                <w:sz w:val="20"/>
                <w:szCs w:val="20"/>
              </w:rPr>
            </w:pPr>
            <w:r>
              <w:rPr>
                <w:b/>
                <w:bCs/>
                <w:sz w:val="20"/>
                <w:szCs w:val="20"/>
              </w:rPr>
              <w:t>3</w:t>
            </w:r>
            <w:r w:rsidRPr="00F33284">
              <w:rPr>
                <w:b/>
                <w:bCs/>
                <w:sz w:val="20"/>
                <w:szCs w:val="20"/>
              </w:rPr>
              <w:t>.1 Cleaning</w:t>
            </w:r>
          </w:p>
        </w:tc>
      </w:tr>
      <w:tr w:rsidR="00FA5BF8" w:rsidRPr="007649EA" w14:paraId="3C08D8CA" w14:textId="77777777" w:rsidTr="00236B6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8A74B30" w14:textId="77777777" w:rsidR="00FA5BF8" w:rsidRDefault="00FA5BF8" w:rsidP="00FA5BF8">
            <w:pPr>
              <w:rPr>
                <w:rFonts w:cs="Arial"/>
                <w:b/>
                <w:bCs/>
                <w:sz w:val="17"/>
                <w:szCs w:val="17"/>
              </w:rPr>
            </w:pPr>
          </w:p>
          <w:p w14:paraId="04FC4B68" w14:textId="77777777" w:rsidR="00FA5BF8" w:rsidRDefault="00FA5BF8" w:rsidP="00FA5BF8">
            <w:pPr>
              <w:rPr>
                <w:rFonts w:cs="Arial"/>
                <w:b/>
                <w:bCs/>
                <w:sz w:val="17"/>
                <w:szCs w:val="17"/>
              </w:rPr>
            </w:pPr>
            <w:r>
              <w:rPr>
                <w:rFonts w:cs="Arial"/>
                <w:b/>
                <w:bCs/>
                <w:sz w:val="17"/>
                <w:szCs w:val="17"/>
              </w:rPr>
              <w:t>Cleaning capacity is reduced so that an initial deep-clean and ongoing cleaning of surfaces are not undertaken to the standards required</w:t>
            </w:r>
          </w:p>
          <w:p w14:paraId="5DE57586" w14:textId="77777777" w:rsidR="00FA5BF8" w:rsidRPr="007649EA"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6DA7DF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71FDA07" w14:textId="3575A507" w:rsidR="00FA5BF8" w:rsidRDefault="00FA5BF8" w:rsidP="00FA5BF8">
            <w:pPr>
              <w:pStyle w:val="ListParagraph"/>
              <w:numPr>
                <w:ilvl w:val="0"/>
                <w:numId w:val="10"/>
              </w:numPr>
              <w:spacing w:before="120" w:after="120"/>
              <w:rPr>
                <w:rFonts w:cs="Arial"/>
                <w:szCs w:val="17"/>
              </w:rPr>
            </w:pPr>
            <w:r>
              <w:rPr>
                <w:rFonts w:cs="Arial"/>
                <w:szCs w:val="17"/>
              </w:rPr>
              <w:t>A return-to-work plan for cleaning staff (including any deep cleans) is agreed with staff / contact providers prior to opening.</w:t>
            </w:r>
          </w:p>
          <w:p w14:paraId="7D48BEF4" w14:textId="2FA66B7C" w:rsidR="00FA5BF8" w:rsidRDefault="00FA5BF8" w:rsidP="00FA5BF8">
            <w:pPr>
              <w:pStyle w:val="ListParagraph"/>
              <w:numPr>
                <w:ilvl w:val="0"/>
                <w:numId w:val="10"/>
              </w:numPr>
              <w:spacing w:before="120" w:after="120"/>
              <w:rPr>
                <w:rFonts w:cs="Arial"/>
                <w:szCs w:val="17"/>
              </w:rPr>
            </w:pPr>
            <w:r>
              <w:rPr>
                <w:rFonts w:cs="Arial"/>
                <w:szCs w:val="17"/>
              </w:rPr>
              <w:t>Stock of all products created and daily stock checks in place</w:t>
            </w:r>
          </w:p>
          <w:p w14:paraId="2BFC2233" w14:textId="77777777" w:rsidR="00FA5BF8" w:rsidRDefault="00FA5BF8" w:rsidP="00FA5BF8">
            <w:pPr>
              <w:pStyle w:val="ListParagraph"/>
              <w:numPr>
                <w:ilvl w:val="0"/>
                <w:numId w:val="10"/>
              </w:numPr>
              <w:spacing w:before="120" w:after="120"/>
              <w:rPr>
                <w:rFonts w:cs="Arial"/>
                <w:szCs w:val="17"/>
              </w:rPr>
            </w:pPr>
            <w:r>
              <w:rPr>
                <w:rFonts w:cs="Arial"/>
                <w:szCs w:val="17"/>
              </w:rPr>
              <w:t>An enhanced cleaning plan is agreed and implemented which minimises the spread of infection.</w:t>
            </w:r>
          </w:p>
          <w:p w14:paraId="355AA5B3" w14:textId="4157A577" w:rsidR="00FA5BF8" w:rsidRDefault="00FA5BF8" w:rsidP="00FA5BF8">
            <w:pPr>
              <w:pStyle w:val="ListParagraph"/>
              <w:numPr>
                <w:ilvl w:val="0"/>
                <w:numId w:val="10"/>
              </w:numPr>
              <w:spacing w:before="120" w:after="120"/>
              <w:rPr>
                <w:rFonts w:cs="Arial"/>
                <w:szCs w:val="17"/>
              </w:rPr>
            </w:pPr>
            <w:r>
              <w:rPr>
                <w:rFonts w:cs="Arial"/>
                <w:szCs w:val="17"/>
              </w:rPr>
              <w:t>Working hours for cleaners under review on a daily basis</w:t>
            </w:r>
          </w:p>
          <w:p w14:paraId="1411E18A" w14:textId="6FBA754C" w:rsidR="00FA5BF8" w:rsidRDefault="00FA5BF8" w:rsidP="00FA5BF8">
            <w:pPr>
              <w:pStyle w:val="ListParagraph"/>
              <w:numPr>
                <w:ilvl w:val="0"/>
                <w:numId w:val="10"/>
              </w:numPr>
              <w:spacing w:before="120" w:after="120"/>
              <w:rPr>
                <w:rFonts w:cs="Arial"/>
                <w:szCs w:val="17"/>
              </w:rPr>
            </w:pPr>
            <w:r>
              <w:rPr>
                <w:rFonts w:cs="Arial"/>
                <w:szCs w:val="17"/>
              </w:rPr>
              <w:t>Classroom cleaning procedures established for all staff especially on frequently used surfaces.</w:t>
            </w:r>
          </w:p>
          <w:p w14:paraId="02B8C856" w14:textId="4D07C7C7" w:rsidR="00FA5BF8" w:rsidRPr="003D17EB" w:rsidRDefault="00FA5BF8" w:rsidP="00FA5BF8">
            <w:pPr>
              <w:pStyle w:val="ListParagraph"/>
              <w:numPr>
                <w:ilvl w:val="0"/>
                <w:numId w:val="10"/>
              </w:numPr>
              <w:spacing w:before="120" w:after="120"/>
              <w:rPr>
                <w:rFonts w:cs="Arial"/>
                <w:szCs w:val="17"/>
              </w:rPr>
            </w:pPr>
            <w:r>
              <w:rPr>
                <w:rFonts w:cs="Arial"/>
                <w:szCs w:val="17"/>
              </w:rPr>
              <w:t>COSSH sheets in place for all new products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5EA3B80"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A7EA76" w14:textId="77777777" w:rsidR="00FA5BF8" w:rsidRPr="00B666AB" w:rsidRDefault="00FA5BF8" w:rsidP="00FA5BF8">
            <w:pPr>
              <w:pStyle w:val="ListParagraph"/>
            </w:pPr>
            <w:r w:rsidRPr="000C4B01">
              <w:rPr>
                <w:color w:val="auto"/>
              </w:rPr>
              <w:t xml:space="preserve">Meeting to be held with </w:t>
            </w:r>
            <w:r>
              <w:rPr>
                <w:color w:val="auto"/>
              </w:rPr>
              <w:t>staff</w:t>
            </w:r>
            <w:r w:rsidRPr="000C4B01">
              <w:rPr>
                <w:color w:val="auto"/>
              </w:rPr>
              <w:t xml:space="preserve"> to be clear about expectations.</w:t>
            </w:r>
          </w:p>
          <w:p w14:paraId="05F95015" w14:textId="723E663B" w:rsidR="00FA5BF8" w:rsidRPr="007649EA" w:rsidRDefault="00FA5BF8" w:rsidP="00FA5BF8">
            <w:pPr>
              <w:pStyle w:val="ListParagraph"/>
            </w:pPr>
            <w:r>
              <w:rPr>
                <w:color w:val="auto"/>
              </w:rPr>
              <w:t>Ensure any new products have COSSH sheets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881F10A" w14:textId="77777777" w:rsidR="00FA5BF8" w:rsidRPr="007649EA" w:rsidRDefault="00FA5BF8" w:rsidP="00FA5BF8">
            <w:pPr>
              <w:pStyle w:val="Maintext"/>
              <w:jc w:val="center"/>
            </w:pPr>
            <w:r>
              <w:t>L</w:t>
            </w:r>
          </w:p>
        </w:tc>
      </w:tr>
      <w:tr w:rsidR="00FA5BF8" w:rsidRPr="007649EA" w14:paraId="246DFFC9" w14:textId="77777777" w:rsidTr="00343281">
        <w:trPr>
          <w:cnfStyle w:val="000000010000" w:firstRow="0" w:lastRow="0" w:firstColumn="0" w:lastColumn="0" w:oddVBand="0" w:evenVBand="0" w:oddHBand="0" w:evenHBand="1" w:firstRowFirstColumn="0" w:firstRowLastColumn="0" w:lastRowFirstColumn="0" w:lastRowLastColumn="0"/>
          <w:trHeight w:val="445"/>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12BAD444" w14:textId="341D2572" w:rsidR="00FA5BF8" w:rsidRDefault="00FA5BF8" w:rsidP="00FA5BF8">
            <w:pPr>
              <w:pStyle w:val="Maintext"/>
            </w:pPr>
            <w:r>
              <w:rPr>
                <w:b/>
                <w:bCs/>
                <w:sz w:val="20"/>
                <w:szCs w:val="20"/>
              </w:rPr>
              <w:t>3.2</w:t>
            </w:r>
            <w:r w:rsidRPr="00AF4A62">
              <w:rPr>
                <w:b/>
                <w:bCs/>
                <w:sz w:val="20"/>
                <w:szCs w:val="20"/>
              </w:rPr>
              <w:t xml:space="preserve"> Toilets</w:t>
            </w:r>
          </w:p>
        </w:tc>
      </w:tr>
      <w:tr w:rsidR="00FA5BF8" w:rsidRPr="007649EA" w14:paraId="6DAAAD48" w14:textId="77777777" w:rsidTr="0034328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F7105BC" w14:textId="3B3DC3E7" w:rsidR="00FA5BF8" w:rsidRDefault="00FA5BF8" w:rsidP="00FA5BF8">
            <w:pPr>
              <w:rPr>
                <w:rFonts w:cs="Arial"/>
                <w:b/>
                <w:bCs/>
                <w:sz w:val="17"/>
                <w:szCs w:val="17"/>
              </w:rPr>
            </w:pPr>
            <w:r>
              <w:rPr>
                <w:rFonts w:cs="Arial"/>
                <w:b/>
                <w:bCs/>
                <w:sz w:val="17"/>
                <w:szCs w:val="17"/>
              </w:rPr>
              <w:t>The demand for handwashing may increase visit frequency and  time spent in toilets by staff and children and create over crowding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F5FC13" w14:textId="26AAF31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tcPr>
          <w:p w14:paraId="17849638" w14:textId="7707E1E0" w:rsidR="00FA5BF8" w:rsidRPr="007649EA" w:rsidRDefault="00FA5BF8" w:rsidP="00FA5BF8">
            <w:pPr>
              <w:pStyle w:val="ListParagraph"/>
              <w:numPr>
                <w:ilvl w:val="0"/>
                <w:numId w:val="29"/>
              </w:numPr>
              <w:spacing w:before="120" w:after="120"/>
              <w:rPr>
                <w:rFonts w:cs="Arial"/>
                <w:szCs w:val="17"/>
              </w:rPr>
            </w:pPr>
            <w:r>
              <w:rPr>
                <w:rFonts w:cs="Arial"/>
                <w:szCs w:val="17"/>
              </w:rPr>
              <w:t>Pupils and staff are encouraged</w:t>
            </w:r>
            <w:r w:rsidRPr="007649EA">
              <w:rPr>
                <w:rFonts w:cs="Arial"/>
                <w:szCs w:val="17"/>
              </w:rPr>
              <w:t xml:space="preserve"> to access the toilet during class/throughout the day to help avoid queues</w:t>
            </w:r>
            <w:r>
              <w:rPr>
                <w:rFonts w:cs="Arial"/>
                <w:szCs w:val="17"/>
              </w:rPr>
              <w:t>.</w:t>
            </w:r>
          </w:p>
          <w:p w14:paraId="5483942C" w14:textId="77777777" w:rsidR="00FA5BF8" w:rsidRPr="007649EA" w:rsidRDefault="00FA5BF8" w:rsidP="00FA5BF8">
            <w:pPr>
              <w:pStyle w:val="ListParagraph"/>
              <w:numPr>
                <w:ilvl w:val="0"/>
                <w:numId w:val="29"/>
              </w:numPr>
              <w:spacing w:before="120" w:after="120"/>
              <w:rPr>
                <w:rFonts w:cs="Arial"/>
                <w:szCs w:val="17"/>
              </w:rPr>
            </w:pPr>
            <w:r>
              <w:rPr>
                <w:rFonts w:cs="Arial"/>
                <w:szCs w:val="17"/>
              </w:rPr>
              <w:t>The toilets are cleaned frequently.</w:t>
            </w:r>
          </w:p>
          <w:p w14:paraId="56D82DCE" w14:textId="77777777" w:rsidR="00FA5BF8" w:rsidRPr="007649EA" w:rsidRDefault="00FA5BF8" w:rsidP="00FA5BF8">
            <w:pPr>
              <w:pStyle w:val="ListParagraph"/>
              <w:numPr>
                <w:ilvl w:val="0"/>
                <w:numId w:val="29"/>
              </w:numPr>
              <w:spacing w:before="120" w:after="120"/>
              <w:rPr>
                <w:rFonts w:cs="Arial"/>
                <w:szCs w:val="17"/>
              </w:rPr>
            </w:pPr>
            <w:r>
              <w:rPr>
                <w:rFonts w:cs="Arial"/>
                <w:szCs w:val="17"/>
              </w:rPr>
              <w:t>Monitoring ensures a</w:t>
            </w:r>
            <w:r w:rsidRPr="007649EA">
              <w:rPr>
                <w:rFonts w:cs="Arial"/>
                <w:szCs w:val="17"/>
              </w:rPr>
              <w:t xml:space="preserve"> constant supply of soap and paper towels</w:t>
            </w:r>
            <w:r>
              <w:rPr>
                <w:rFonts w:cs="Arial"/>
                <w:szCs w:val="17"/>
              </w:rPr>
              <w:t>.</w:t>
            </w:r>
          </w:p>
          <w:p w14:paraId="3E621F2A" w14:textId="77777777" w:rsidR="00FA5BF8" w:rsidRPr="007649EA" w:rsidRDefault="00FA5BF8" w:rsidP="00FA5BF8">
            <w:pPr>
              <w:pStyle w:val="ListParagraph"/>
              <w:numPr>
                <w:ilvl w:val="0"/>
                <w:numId w:val="29"/>
              </w:numPr>
              <w:spacing w:before="120" w:after="120"/>
              <w:rPr>
                <w:rFonts w:cs="Arial"/>
                <w:szCs w:val="17"/>
              </w:rPr>
            </w:pPr>
            <w:r>
              <w:rPr>
                <w:rFonts w:cs="Arial"/>
                <w:szCs w:val="17"/>
              </w:rPr>
              <w:t>B</w:t>
            </w:r>
            <w:r w:rsidRPr="007649EA">
              <w:rPr>
                <w:rFonts w:cs="Arial"/>
                <w:szCs w:val="17"/>
              </w:rPr>
              <w:t xml:space="preserve">ins are emptied </w:t>
            </w:r>
            <w:r>
              <w:rPr>
                <w:rFonts w:cs="Arial"/>
                <w:szCs w:val="17"/>
              </w:rPr>
              <w:t xml:space="preserve">regularly. </w:t>
            </w:r>
          </w:p>
          <w:p w14:paraId="40D44BA1" w14:textId="5552543D" w:rsidR="00FA5BF8" w:rsidRDefault="00FA5BF8" w:rsidP="00FA5BF8">
            <w:pPr>
              <w:pStyle w:val="ListParagraph"/>
              <w:numPr>
                <w:ilvl w:val="0"/>
                <w:numId w:val="10"/>
              </w:numPr>
              <w:spacing w:before="120" w:after="120"/>
              <w:rPr>
                <w:rFonts w:cs="Arial"/>
                <w:szCs w:val="17"/>
              </w:rPr>
            </w:pPr>
            <w:r>
              <w:rPr>
                <w:rFonts w:cs="Arial"/>
                <w:szCs w:val="17"/>
              </w:rPr>
              <w:t>P</w:t>
            </w:r>
            <w:r w:rsidRPr="007649EA">
              <w:rPr>
                <w:rFonts w:cs="Arial"/>
                <w:szCs w:val="17"/>
              </w:rPr>
              <w:t xml:space="preserve">upils </w:t>
            </w:r>
            <w:r>
              <w:rPr>
                <w:rFonts w:cs="Arial"/>
                <w:szCs w:val="17"/>
              </w:rPr>
              <w:t xml:space="preserve">are reminded regularly </w:t>
            </w:r>
            <w:r w:rsidRPr="007649EA">
              <w:rPr>
                <w:rFonts w:cs="Arial"/>
                <w:szCs w:val="17"/>
              </w:rPr>
              <w:t>on how to wash hands</w:t>
            </w:r>
            <w:r>
              <w:rPr>
                <w:rFonts w:cs="Arial"/>
                <w:szCs w:val="17"/>
              </w:rPr>
              <w:t xml:space="preserve"> and young children are </w:t>
            </w:r>
            <w:r w:rsidRPr="007649EA">
              <w:rPr>
                <w:rFonts w:cs="Arial"/>
                <w:szCs w:val="17"/>
              </w:rPr>
              <w:t>supervise</w:t>
            </w:r>
            <w:r>
              <w:rPr>
                <w:rFonts w:cs="Arial"/>
                <w:szCs w:val="17"/>
              </w:rPr>
              <w:t>d in doing so.</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B663A74" w14:textId="2B26207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BDD3B40" w14:textId="3C0F5818" w:rsidR="00FA5BF8" w:rsidRPr="000C4B01" w:rsidRDefault="00FA5BF8" w:rsidP="00FA5BF8">
            <w:pPr>
              <w:pStyle w:val="ListParagraph"/>
              <w:rPr>
                <w:color w:val="auto"/>
              </w:rPr>
            </w:pPr>
            <w:r>
              <w:t>HT  to monitor and address issues as they arise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4136C830" w14:textId="0DFB5993" w:rsidR="00FA5BF8" w:rsidRDefault="00FA5BF8" w:rsidP="00FA5BF8">
            <w:pPr>
              <w:pStyle w:val="Maintext"/>
              <w:jc w:val="center"/>
            </w:pPr>
            <w:r>
              <w:t>L</w:t>
            </w:r>
          </w:p>
        </w:tc>
      </w:tr>
      <w:tr w:rsidR="00FA5BF8" w:rsidRPr="007649EA" w14:paraId="3144E895"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3A718D42" w14:textId="3DB9A07C" w:rsidR="00FA5BF8" w:rsidRPr="00F33284" w:rsidRDefault="00FA5BF8" w:rsidP="00FA5BF8">
            <w:pPr>
              <w:rPr>
                <w:b/>
                <w:bCs/>
                <w:sz w:val="20"/>
                <w:szCs w:val="20"/>
              </w:rPr>
            </w:pPr>
            <w:r>
              <w:rPr>
                <w:b/>
                <w:bCs/>
                <w:sz w:val="20"/>
                <w:szCs w:val="20"/>
              </w:rPr>
              <w:t xml:space="preserve">3.3 </w:t>
            </w:r>
            <w:r w:rsidRPr="00F33284">
              <w:rPr>
                <w:b/>
                <w:bCs/>
                <w:sz w:val="20"/>
                <w:szCs w:val="20"/>
              </w:rPr>
              <w:t>Hygiene and handwashing</w:t>
            </w:r>
          </w:p>
        </w:tc>
      </w:tr>
      <w:tr w:rsidR="00FA5BF8" w:rsidRPr="007649EA" w14:paraId="5993E5A3" w14:textId="77777777" w:rsidTr="006672F9">
        <w:trPr>
          <w:cnfStyle w:val="000000100000" w:firstRow="0" w:lastRow="0" w:firstColumn="0" w:lastColumn="0" w:oddVBand="0" w:evenVBand="0" w:oddHBand="1" w:evenHBand="0" w:firstRowFirstColumn="0" w:firstRowLastColumn="0" w:lastRowFirstColumn="0" w:lastRowLastColumn="0"/>
          <w:trHeight w:val="1259"/>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B9B5A2C" w14:textId="77777777" w:rsidR="00FA5BF8" w:rsidRPr="007649EA" w:rsidRDefault="00FA5BF8" w:rsidP="00FA5BF8">
            <w:pPr>
              <w:rPr>
                <w:rFonts w:cs="Arial"/>
                <w:b/>
                <w:bCs/>
                <w:sz w:val="17"/>
                <w:szCs w:val="17"/>
              </w:rPr>
            </w:pPr>
            <w:r>
              <w:rPr>
                <w:rFonts w:cs="Arial"/>
                <w:b/>
                <w:bCs/>
                <w:sz w:val="17"/>
                <w:szCs w:val="17"/>
              </w:rPr>
              <w:t>Inadequate supplies of soap and hand sanitiser mean that pupils and staff do not wash their hands with sufficient frequency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1DF0CB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4F8CF27" w14:textId="77777777" w:rsidR="00FA5BF8" w:rsidRDefault="00FA5BF8" w:rsidP="00FA5BF8">
            <w:pPr>
              <w:pStyle w:val="ListParagraph"/>
              <w:numPr>
                <w:ilvl w:val="0"/>
                <w:numId w:val="11"/>
              </w:numPr>
              <w:spacing w:before="120" w:after="120"/>
              <w:rPr>
                <w:rFonts w:cs="Arial"/>
                <w:szCs w:val="17"/>
              </w:rPr>
            </w:pPr>
            <w:r>
              <w:rPr>
                <w:rFonts w:cs="Arial"/>
                <w:szCs w:val="17"/>
              </w:rPr>
              <w:t>An audit of handwashing facilities and sanitiser dispensers is undertaken before the school reopens and additional supplies are purchased if necessary.</w:t>
            </w:r>
          </w:p>
          <w:p w14:paraId="08300E39" w14:textId="77777777" w:rsidR="00FA5BF8" w:rsidRPr="007649EA" w:rsidRDefault="00FA5BF8" w:rsidP="00FA5BF8">
            <w:pPr>
              <w:pStyle w:val="ListParagraph"/>
              <w:numPr>
                <w:ilvl w:val="0"/>
                <w:numId w:val="11"/>
              </w:numPr>
              <w:spacing w:before="120" w:after="120"/>
              <w:rPr>
                <w:rFonts w:cs="Arial"/>
                <w:szCs w:val="17"/>
              </w:rPr>
            </w:pPr>
            <w:r>
              <w:rPr>
                <w:rFonts w:cs="Arial"/>
                <w:szCs w:val="17"/>
              </w:rPr>
              <w:t>Monitoring arrangements are in place to ensure that supplies of soap, hand towels and sanitiser are maintained throughout the day.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69E485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6E6FE0D" w14:textId="77777777" w:rsidR="00FA5BF8" w:rsidRPr="007649EA" w:rsidRDefault="00FA5BF8" w:rsidP="00FA5BF8">
            <w:pPr>
              <w:pStyle w:val="ListParagraph"/>
            </w:pPr>
            <w:r>
              <w:t>Staff to check stocks daily and re order well in advance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26AD188F" w14:textId="77777777" w:rsidR="00FA5BF8" w:rsidRPr="007649EA" w:rsidRDefault="00FA5BF8" w:rsidP="00FA5BF8">
            <w:pPr>
              <w:pStyle w:val="Maintext"/>
              <w:jc w:val="center"/>
            </w:pPr>
            <w:r>
              <w:t>L</w:t>
            </w:r>
          </w:p>
        </w:tc>
      </w:tr>
      <w:tr w:rsidR="00FA5BF8" w:rsidRPr="007649EA" w14:paraId="1A950088" w14:textId="77777777" w:rsidTr="000A26DA">
        <w:trPr>
          <w:cnfStyle w:val="000000010000" w:firstRow="0" w:lastRow="0" w:firstColumn="0" w:lastColumn="0" w:oddVBand="0" w:evenVBand="0" w:oddHBand="0" w:evenHBand="1" w:firstRowFirstColumn="0" w:firstRowLastColumn="0" w:lastRowFirstColumn="0" w:lastRowLastColumn="0"/>
          <w:trHeight w:val="553"/>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9DD8731" w14:textId="1A08DFBB" w:rsidR="00FA5BF8" w:rsidRPr="007649EA" w:rsidRDefault="00FA5BF8" w:rsidP="00FA5BF8">
            <w:pPr>
              <w:rPr>
                <w:rFonts w:cs="Arial"/>
                <w:b/>
                <w:bCs/>
                <w:sz w:val="17"/>
                <w:szCs w:val="17"/>
              </w:rPr>
            </w:pPr>
            <w:r>
              <w:rPr>
                <w:rFonts w:cs="Arial"/>
                <w:b/>
                <w:bCs/>
                <w:sz w:val="17"/>
                <w:szCs w:val="17"/>
              </w:rPr>
              <w:t>Pupils forget to wash  or sanitise their hands regularly and frequently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29828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25BB3C9" w14:textId="47C0FDD9" w:rsidR="00FA5BF8" w:rsidRDefault="00FA5BF8" w:rsidP="00FA5BF8">
            <w:pPr>
              <w:pStyle w:val="ListParagraph"/>
              <w:numPr>
                <w:ilvl w:val="0"/>
                <w:numId w:val="12"/>
              </w:numPr>
              <w:spacing w:before="120" w:after="120"/>
              <w:rPr>
                <w:rFonts w:cs="Arial"/>
                <w:szCs w:val="17"/>
              </w:rPr>
            </w:pPr>
            <w:r>
              <w:rPr>
                <w:rFonts w:cs="Arial"/>
                <w:szCs w:val="17"/>
              </w:rPr>
              <w:t>Staff training includes the need to remind pupils of the need to wash/sanitise their hands regularly and frequently.</w:t>
            </w:r>
          </w:p>
          <w:p w14:paraId="0D33B383" w14:textId="4E7069C7" w:rsidR="00FA5BF8" w:rsidRDefault="00FA5BF8" w:rsidP="00FA5BF8">
            <w:pPr>
              <w:pStyle w:val="ListParagraph"/>
              <w:numPr>
                <w:ilvl w:val="0"/>
                <w:numId w:val="12"/>
              </w:numPr>
              <w:spacing w:before="120" w:after="120"/>
              <w:rPr>
                <w:rFonts w:cs="Arial"/>
                <w:szCs w:val="17"/>
              </w:rPr>
            </w:pPr>
            <w:r>
              <w:rPr>
                <w:rFonts w:cs="Arial"/>
                <w:szCs w:val="17"/>
              </w:rPr>
              <w:t>Ensure soap and hand sanitiser is replenished and stock levels are high.</w:t>
            </w:r>
          </w:p>
          <w:p w14:paraId="130CCCD6" w14:textId="77777777" w:rsidR="00FA5BF8" w:rsidRDefault="00FA5BF8" w:rsidP="00FA5BF8">
            <w:pPr>
              <w:pStyle w:val="ListParagraph"/>
              <w:numPr>
                <w:ilvl w:val="0"/>
                <w:numId w:val="12"/>
              </w:numPr>
              <w:spacing w:before="120" w:after="120"/>
              <w:rPr>
                <w:rFonts w:cs="Arial"/>
                <w:szCs w:val="17"/>
              </w:rPr>
            </w:pPr>
            <w:r>
              <w:rPr>
                <w:rFonts w:cs="Arial"/>
                <w:szCs w:val="17"/>
              </w:rPr>
              <w:t>Posters and class discussions reinforce the need to wash hands regularly and frequently.</w:t>
            </w:r>
          </w:p>
          <w:p w14:paraId="6D1AE4AA" w14:textId="77777777" w:rsidR="00FA5BF8" w:rsidRPr="007649EA" w:rsidRDefault="00FA5BF8" w:rsidP="00FA5BF8">
            <w:pPr>
              <w:pStyle w:val="ListParagraph"/>
              <w:numPr>
                <w:ilvl w:val="0"/>
                <w:numId w:val="12"/>
              </w:numPr>
              <w:spacing w:before="120" w:after="120"/>
              <w:rPr>
                <w:rFonts w:cs="Arial"/>
                <w:szCs w:val="17"/>
              </w:rPr>
            </w:pPr>
            <w:r>
              <w:rPr>
                <w:rFonts w:cs="Arial"/>
                <w:szCs w:val="17"/>
              </w:rPr>
              <w:t>School leaders monitor the extent to which handwashing is taking place on a regular and frequent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BC34412"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D17392F" w14:textId="200CE8E5" w:rsidR="00FA5BF8" w:rsidRPr="007649EA" w:rsidRDefault="00FA5BF8" w:rsidP="00FA5BF8">
            <w:pPr>
              <w:pStyle w:val="ListParagraph"/>
              <w:ind w:left="360"/>
            </w:pPr>
            <w:r>
              <w:t xml:space="preserve">Ensure all staff are aware of current guidance to promote </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EF9A754" w14:textId="77777777" w:rsidR="00FA5BF8" w:rsidRPr="007649EA" w:rsidRDefault="00FA5BF8" w:rsidP="00FA5BF8">
            <w:pPr>
              <w:pStyle w:val="Maintext"/>
              <w:jc w:val="center"/>
            </w:pPr>
            <w:r>
              <w:t>L</w:t>
            </w:r>
          </w:p>
        </w:tc>
      </w:tr>
      <w:tr w:rsidR="00FA5BF8" w:rsidRPr="007649EA" w14:paraId="0E4CE521"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73C95849" w14:textId="59A81C49" w:rsidR="00FA5BF8" w:rsidRPr="00DB32D9" w:rsidRDefault="00FA5BF8" w:rsidP="00FA5BF8">
            <w:pPr>
              <w:rPr>
                <w:b/>
                <w:bCs/>
              </w:rPr>
            </w:pPr>
            <w:bookmarkStart w:id="10" w:name="_Toc39315800"/>
            <w:r>
              <w:rPr>
                <w:b/>
                <w:bCs/>
                <w:sz w:val="20"/>
                <w:szCs w:val="20"/>
              </w:rPr>
              <w:t>3.</w:t>
            </w:r>
            <w:bookmarkEnd w:id="10"/>
            <w:r>
              <w:rPr>
                <w:b/>
                <w:bCs/>
                <w:sz w:val="20"/>
                <w:szCs w:val="20"/>
              </w:rPr>
              <w:t>4 Testing, managing symptoms and confirmed cases</w:t>
            </w:r>
          </w:p>
        </w:tc>
      </w:tr>
      <w:tr w:rsidR="00FA5BF8" w:rsidRPr="007649EA" w14:paraId="6EB35DFC" w14:textId="77777777" w:rsidTr="00CA6362">
        <w:trPr>
          <w:cnfStyle w:val="000000010000" w:firstRow="0" w:lastRow="0" w:firstColumn="0" w:lastColumn="0" w:oddVBand="0" w:evenVBand="0" w:oddHBand="0" w:evenHBand="1" w:firstRowFirstColumn="0" w:firstRowLastColumn="0" w:lastRowFirstColumn="0" w:lastRowLastColumn="0"/>
          <w:trHeight w:val="97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6FED92A" w14:textId="77777777" w:rsidR="00FA5BF8" w:rsidRPr="007649EA" w:rsidRDefault="00FA5BF8" w:rsidP="00FA5BF8">
            <w:pPr>
              <w:rPr>
                <w:rFonts w:cs="Arial"/>
                <w:b/>
                <w:bCs/>
                <w:sz w:val="17"/>
                <w:szCs w:val="17"/>
              </w:rPr>
            </w:pPr>
            <w:r>
              <w:rPr>
                <w:rFonts w:cs="Arial"/>
                <w:b/>
                <w:bCs/>
                <w:sz w:val="17"/>
                <w:szCs w:val="17"/>
              </w:rPr>
              <w:lastRenderedPageBreak/>
              <w:t>Testing is not used effectively to help manage staffing levels and support staff wellbeing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9DDE03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FF0AF5E" w14:textId="26DC8FF6" w:rsidR="00FA5BF8" w:rsidRDefault="00FA5BF8" w:rsidP="00FA5BF8">
            <w:pPr>
              <w:pStyle w:val="ListParagraph"/>
              <w:numPr>
                <w:ilvl w:val="0"/>
                <w:numId w:val="16"/>
              </w:numPr>
              <w:spacing w:before="120" w:after="120"/>
              <w:rPr>
                <w:rFonts w:cs="Arial"/>
                <w:szCs w:val="17"/>
              </w:rPr>
            </w:pPr>
            <w:r>
              <w:rPr>
                <w:rFonts w:cs="Arial"/>
                <w:szCs w:val="17"/>
              </w:rPr>
              <w:t xml:space="preserve">Guidance on getting tested has been shared. </w:t>
            </w:r>
          </w:p>
          <w:p w14:paraId="4F84AB39" w14:textId="287DBECB" w:rsidR="00FA5BF8" w:rsidRDefault="00FA5BF8" w:rsidP="00FA5BF8">
            <w:pPr>
              <w:pStyle w:val="ListParagraph"/>
              <w:numPr>
                <w:ilvl w:val="0"/>
                <w:numId w:val="16"/>
              </w:numPr>
              <w:spacing w:before="120" w:after="120"/>
              <w:rPr>
                <w:rFonts w:cs="Arial"/>
                <w:szCs w:val="17"/>
              </w:rPr>
            </w:pPr>
            <w:r>
              <w:rPr>
                <w:rFonts w:cs="Arial"/>
                <w:szCs w:val="17"/>
              </w:rPr>
              <w:t>Ensure guidance re LFT has been explained to staff regularly to gain maximum engagement</w:t>
            </w:r>
          </w:p>
          <w:p w14:paraId="2FA99023" w14:textId="6955FD67" w:rsidR="00FA5BF8" w:rsidRPr="00DF28DB" w:rsidRDefault="00FA5BF8" w:rsidP="00FA5BF8">
            <w:pPr>
              <w:pStyle w:val="ListParagraph"/>
              <w:numPr>
                <w:ilvl w:val="0"/>
                <w:numId w:val="16"/>
              </w:numPr>
              <w:spacing w:before="120" w:after="120"/>
              <w:rPr>
                <w:rFonts w:cs="Arial"/>
                <w:szCs w:val="17"/>
              </w:rPr>
            </w:pPr>
            <w:r>
              <w:rPr>
                <w:rFonts w:cs="Arial"/>
                <w:szCs w:val="17"/>
              </w:rPr>
              <w:t>Lateral Testing to be offered to all staff this should be completed twice weekly even those ‘double jabbed’ to support early identification of positive cases.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0B4DC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9BC1E49" w14:textId="77777777" w:rsidR="00FA5BF8" w:rsidRPr="00743A82" w:rsidRDefault="00FA5BF8" w:rsidP="00FA5BF8">
            <w:pPr>
              <w:rPr>
                <w:color w:val="auto"/>
                <w:sz w:val="17"/>
                <w:szCs w:val="17"/>
              </w:rPr>
            </w:pPr>
            <w:r w:rsidRPr="007A0092">
              <w:rPr>
                <w:color w:val="auto"/>
                <w:sz w:val="17"/>
                <w:szCs w:val="17"/>
              </w:rPr>
              <w:t xml:space="preserve">Regularly send out new guidance to parents as some guidance can </w:t>
            </w:r>
            <w:r w:rsidRPr="00743A82">
              <w:rPr>
                <w:color w:val="auto"/>
                <w:sz w:val="17"/>
                <w:szCs w:val="17"/>
              </w:rPr>
              <w:t>be confusing</w:t>
            </w:r>
          </w:p>
          <w:p w14:paraId="022B625A" w14:textId="7392A7F6" w:rsidR="00FA5BF8" w:rsidRPr="00743A82" w:rsidRDefault="00FA5BF8" w:rsidP="00FA5BF8">
            <w:pPr>
              <w:rPr>
                <w:color w:val="auto"/>
                <w:sz w:val="17"/>
                <w:szCs w:val="17"/>
              </w:rPr>
            </w:pPr>
            <w:r w:rsidRPr="00743A82">
              <w:rPr>
                <w:color w:val="auto"/>
                <w:sz w:val="17"/>
                <w:szCs w:val="17"/>
              </w:rPr>
              <w:t xml:space="preserve">Lateral flow guidance for testing shared with staff </w:t>
            </w:r>
          </w:p>
          <w:p w14:paraId="5C4281F9" w14:textId="7D369D67" w:rsidR="00FA5BF8" w:rsidRPr="00743A82" w:rsidRDefault="00FA5BF8" w:rsidP="00FA5BF8">
            <w:pPr>
              <w:rPr>
                <w:color w:val="auto"/>
                <w:sz w:val="17"/>
                <w:szCs w:val="17"/>
              </w:rPr>
            </w:pPr>
            <w:r w:rsidRPr="00743A82">
              <w:rPr>
                <w:color w:val="auto"/>
                <w:sz w:val="17"/>
                <w:szCs w:val="17"/>
              </w:rPr>
              <w:t>Reporting to school and NHS in place</w:t>
            </w:r>
          </w:p>
          <w:p w14:paraId="3341704E" w14:textId="1A341650" w:rsidR="00FA5BF8" w:rsidRDefault="00FA5BF8" w:rsidP="00FA5BF8">
            <w:pPr>
              <w:rPr>
                <w:color w:val="auto"/>
                <w:sz w:val="17"/>
                <w:szCs w:val="17"/>
              </w:rPr>
            </w:pPr>
            <w:r w:rsidRPr="00743A82">
              <w:rPr>
                <w:color w:val="auto"/>
                <w:sz w:val="17"/>
                <w:szCs w:val="17"/>
              </w:rPr>
              <w:t>Scheduling of testing made manageable</w:t>
            </w:r>
          </w:p>
          <w:p w14:paraId="5B48C6E3" w14:textId="40564DC3" w:rsidR="00EA59C5" w:rsidRPr="00EA59C5" w:rsidRDefault="00EA59C5" w:rsidP="00FA5BF8">
            <w:pPr>
              <w:rPr>
                <w:color w:val="FF0000"/>
                <w:sz w:val="17"/>
                <w:szCs w:val="17"/>
              </w:rPr>
            </w:pPr>
            <w:r w:rsidRPr="00EA59C5">
              <w:rPr>
                <w:color w:val="FF0000"/>
                <w:sz w:val="17"/>
                <w:szCs w:val="17"/>
              </w:rPr>
              <w:t>Increase stocks on site of LFT’s</w:t>
            </w:r>
          </w:p>
          <w:p w14:paraId="49F1F679" w14:textId="0BA7A7DA" w:rsidR="00EA59C5" w:rsidRPr="00EA59C5" w:rsidRDefault="00EA59C5" w:rsidP="00FA5BF8">
            <w:pPr>
              <w:rPr>
                <w:color w:val="FF0000"/>
                <w:sz w:val="17"/>
                <w:szCs w:val="17"/>
              </w:rPr>
            </w:pPr>
            <w:r w:rsidRPr="00EA59C5">
              <w:rPr>
                <w:color w:val="FF0000"/>
                <w:sz w:val="17"/>
                <w:szCs w:val="17"/>
              </w:rPr>
              <w:t>Staff to increase rates of testing as they feel safe</w:t>
            </w:r>
          </w:p>
          <w:p w14:paraId="27B4AF6E" w14:textId="1BB176E8" w:rsidR="00FA5BF8" w:rsidRPr="00EF2E63" w:rsidRDefault="00FA5BF8" w:rsidP="00FA5BF8">
            <w:pPr>
              <w:pStyle w:val="ListParagraph"/>
              <w:ind w:left="360"/>
              <w:rPr>
                <w:color w:val="7030A0"/>
              </w:rPr>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59BACF66" w14:textId="77777777" w:rsidR="00FA5BF8" w:rsidRPr="007649EA" w:rsidRDefault="00FA5BF8" w:rsidP="00FA5BF8">
            <w:pPr>
              <w:pStyle w:val="Maintext"/>
              <w:jc w:val="center"/>
            </w:pPr>
            <w:r>
              <w:t>L</w:t>
            </w:r>
          </w:p>
        </w:tc>
      </w:tr>
      <w:tr w:rsidR="00FA5BF8" w:rsidRPr="007649EA" w14:paraId="22FF87FA" w14:textId="77777777" w:rsidTr="00343281">
        <w:trPr>
          <w:cnfStyle w:val="000000100000" w:firstRow="0" w:lastRow="0" w:firstColumn="0" w:lastColumn="0" w:oddVBand="0" w:evenVBand="0" w:oddHBand="1" w:evenHBand="0" w:firstRowFirstColumn="0" w:firstRowLastColumn="0" w:lastRowFirstColumn="0" w:lastRowLastColumn="0"/>
          <w:trHeight w:val="2391"/>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722975E5" w14:textId="464F5211" w:rsidR="00FA5BF8" w:rsidRDefault="00FA5BF8" w:rsidP="00FA5BF8">
            <w:pPr>
              <w:rPr>
                <w:rFonts w:cs="Arial"/>
                <w:b/>
                <w:bCs/>
                <w:sz w:val="17"/>
                <w:szCs w:val="17"/>
              </w:rPr>
            </w:pPr>
            <w:r>
              <w:rPr>
                <w:rFonts w:cs="Arial"/>
                <w:b/>
                <w:bCs/>
                <w:sz w:val="17"/>
                <w:szCs w:val="17"/>
              </w:rPr>
              <w:t>Infection transmission increases, especially in light of the new COVID variant within school due to staff/pupils (or members of their household) displaying symptoms</w:t>
            </w:r>
          </w:p>
          <w:p w14:paraId="3B9CBB04" w14:textId="77777777" w:rsidR="00FA5BF8"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BF66C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D72128" w14:textId="77777777" w:rsidR="00FA5BF8" w:rsidRDefault="00FA5BF8" w:rsidP="00FA5BF8">
            <w:pPr>
              <w:pStyle w:val="ListParagraph"/>
              <w:numPr>
                <w:ilvl w:val="0"/>
                <w:numId w:val="16"/>
              </w:numPr>
              <w:spacing w:before="120" w:after="120"/>
              <w:rPr>
                <w:rFonts w:cs="Arial"/>
                <w:szCs w:val="17"/>
              </w:rPr>
            </w:pPr>
            <w:r>
              <w:rPr>
                <w:rFonts w:cs="Arial"/>
                <w:szCs w:val="17"/>
              </w:rPr>
              <w:t>Robust collection and monitoring of absence data, including tracking return to school dates, is in place.</w:t>
            </w:r>
          </w:p>
          <w:p w14:paraId="131FEA34" w14:textId="11F9D723" w:rsidR="00FA5BF8" w:rsidRPr="003B0BFD" w:rsidRDefault="00FA5BF8" w:rsidP="00FA5BF8">
            <w:pPr>
              <w:pStyle w:val="ListParagraph"/>
              <w:numPr>
                <w:ilvl w:val="0"/>
                <w:numId w:val="16"/>
              </w:numPr>
              <w:spacing w:before="120" w:after="120"/>
              <w:rPr>
                <w:rFonts w:cs="Arial"/>
                <w:color w:val="auto"/>
                <w:szCs w:val="17"/>
              </w:rPr>
            </w:pPr>
            <w:r>
              <w:rPr>
                <w:rFonts w:cs="Arial"/>
                <w:szCs w:val="17"/>
              </w:rPr>
              <w:t xml:space="preserve">Procedures are in place to deal with any pupil or staff displaying </w:t>
            </w:r>
            <w:r w:rsidRPr="003B0BFD">
              <w:rPr>
                <w:rFonts w:cs="Arial"/>
                <w:color w:val="auto"/>
                <w:szCs w:val="17"/>
              </w:rPr>
              <w:t>symptoms at school.  This includes the use of testing for both staff and pupils and appropriate action, in line with government guidance, should the tests prove positive or negative.</w:t>
            </w:r>
          </w:p>
          <w:p w14:paraId="38BF1249" w14:textId="7A8C9B57" w:rsidR="00FA5BF8"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Staff to wear </w:t>
            </w:r>
            <w:r>
              <w:rPr>
                <w:rFonts w:cs="Arial"/>
                <w:color w:val="auto"/>
                <w:szCs w:val="17"/>
              </w:rPr>
              <w:t>PPE (</w:t>
            </w:r>
            <w:r w:rsidRPr="003B0BFD">
              <w:rPr>
                <w:rFonts w:cs="Arial"/>
                <w:color w:val="auto"/>
                <w:szCs w:val="17"/>
              </w:rPr>
              <w:t>mask and gloves- found at each cleaning station) to talk with any child/staff member who is ill and walk them socially distanced to medical room.</w:t>
            </w:r>
          </w:p>
          <w:p w14:paraId="7F304F97" w14:textId="7A7567C6" w:rsidR="00480109" w:rsidRPr="00480109" w:rsidRDefault="00480109" w:rsidP="00480109">
            <w:pPr>
              <w:pStyle w:val="ListParagraph"/>
              <w:numPr>
                <w:ilvl w:val="0"/>
                <w:numId w:val="16"/>
              </w:numPr>
              <w:spacing w:before="120" w:after="120"/>
              <w:rPr>
                <w:rFonts w:cs="Arial"/>
                <w:color w:val="FF0000"/>
                <w:szCs w:val="17"/>
              </w:rPr>
            </w:pPr>
            <w:r>
              <w:rPr>
                <w:rFonts w:cs="Arial"/>
                <w:color w:val="FF0000"/>
                <w:szCs w:val="17"/>
              </w:rPr>
              <w:t xml:space="preserve">Close contacts to get a pcr </w:t>
            </w:r>
            <w:r w:rsidRPr="00872EDC">
              <w:rPr>
                <w:rFonts w:cs="Arial"/>
                <w:color w:val="FF0000"/>
                <w:szCs w:val="17"/>
              </w:rPr>
              <w:t xml:space="preserve"> on day 2</w:t>
            </w:r>
            <w:r w:rsidR="00192291">
              <w:rPr>
                <w:rFonts w:cs="Arial"/>
                <w:color w:val="FF0000"/>
                <w:szCs w:val="17"/>
              </w:rPr>
              <w:t xml:space="preserve"> </w:t>
            </w:r>
            <w:bookmarkStart w:id="11" w:name="_GoBack"/>
            <w:bookmarkEnd w:id="11"/>
            <w:r w:rsidRPr="00872EDC">
              <w:rPr>
                <w:rFonts w:cs="Arial"/>
                <w:color w:val="FF0000"/>
                <w:szCs w:val="17"/>
              </w:rPr>
              <w:t>and LFT daily for 7 days</w:t>
            </w:r>
          </w:p>
          <w:p w14:paraId="4A688B4E" w14:textId="77777777"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Pupils, parents and staff are aware of what steps to take if they, or any member of their household, displays symptoms. This includes an understanding of the definitions and mitigating actions to take in relation to the terms </w:t>
            </w:r>
            <w:r w:rsidRPr="003B0BFD">
              <w:rPr>
                <w:rFonts w:cs="Arial"/>
                <w:b/>
                <w:bCs/>
                <w:color w:val="auto"/>
                <w:szCs w:val="17"/>
              </w:rPr>
              <w:t>clinically vulnerable</w:t>
            </w:r>
            <w:r w:rsidRPr="003B0BFD">
              <w:rPr>
                <w:rFonts w:cs="Arial"/>
                <w:color w:val="auto"/>
                <w:szCs w:val="17"/>
              </w:rPr>
              <w:t xml:space="preserve"> and </w:t>
            </w:r>
            <w:r w:rsidRPr="003B0BFD">
              <w:rPr>
                <w:rFonts w:cs="Arial"/>
                <w:b/>
                <w:bCs/>
                <w:color w:val="auto"/>
                <w:szCs w:val="17"/>
              </w:rPr>
              <w:t xml:space="preserve">clinically extremely vulnerable </w:t>
            </w:r>
            <w:r w:rsidRPr="003B0BFD">
              <w:rPr>
                <w:rFonts w:cs="Arial"/>
                <w:color w:val="auto"/>
                <w:szCs w:val="17"/>
              </w:rPr>
              <w:t>should these apply</w:t>
            </w:r>
            <w:r w:rsidRPr="003B0BFD">
              <w:rPr>
                <w:rFonts w:cs="Arial"/>
                <w:b/>
                <w:bCs/>
                <w:color w:val="auto"/>
                <w:szCs w:val="17"/>
              </w:rPr>
              <w:t>.</w:t>
            </w:r>
          </w:p>
          <w:p w14:paraId="27B514F1" w14:textId="77777777" w:rsidR="00FA5BF8" w:rsidRDefault="00FA5BF8" w:rsidP="00FA5BF8">
            <w:pPr>
              <w:pStyle w:val="ListParagraph"/>
              <w:numPr>
                <w:ilvl w:val="0"/>
                <w:numId w:val="16"/>
              </w:numPr>
              <w:spacing w:before="120" w:after="120"/>
              <w:rPr>
                <w:rFonts w:cs="Arial"/>
                <w:szCs w:val="17"/>
              </w:rPr>
            </w:pPr>
            <w:r>
              <w:rPr>
                <w:rFonts w:cs="Arial"/>
                <w:szCs w:val="17"/>
              </w:rPr>
              <w:t>A record of any COVID-19 symptoms in staff or pupils is reported to the CEO.</w:t>
            </w:r>
          </w:p>
          <w:p w14:paraId="4964079F" w14:textId="77777777" w:rsidR="00FA5BF8" w:rsidRDefault="00FA5BF8" w:rsidP="00FA5BF8">
            <w:pPr>
              <w:pStyle w:val="ListParagraph"/>
              <w:numPr>
                <w:ilvl w:val="0"/>
                <w:numId w:val="16"/>
              </w:numPr>
              <w:spacing w:before="120" w:after="120"/>
              <w:rPr>
                <w:rFonts w:cs="Arial"/>
                <w:szCs w:val="17"/>
              </w:rPr>
            </w:pPr>
            <w:r>
              <w:rPr>
                <w:rFonts w:cs="Arial"/>
                <w:szCs w:val="17"/>
              </w:rPr>
              <w:t>The contact details of all staff coming into school are collated and retained by office staff</w:t>
            </w:r>
          </w:p>
          <w:p w14:paraId="68F120B7" w14:textId="3E64BB94" w:rsidR="00FA5BF8" w:rsidRDefault="00FA5BF8" w:rsidP="00FA5BF8">
            <w:pPr>
              <w:pStyle w:val="ListParagraph"/>
              <w:numPr>
                <w:ilvl w:val="0"/>
                <w:numId w:val="16"/>
              </w:numPr>
              <w:spacing w:before="120" w:after="120"/>
              <w:rPr>
                <w:rFonts w:cs="Arial"/>
                <w:szCs w:val="17"/>
              </w:rPr>
            </w:pPr>
            <w:r>
              <w:rPr>
                <w:rFonts w:cs="Arial"/>
                <w:szCs w:val="17"/>
              </w:rPr>
              <w:t>Outbreak Management Plan in place if cases occur.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80EB0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4844AC" w14:textId="4BE7E474" w:rsidR="00FA5BF8" w:rsidRPr="00EA59C5" w:rsidRDefault="00EA59C5" w:rsidP="00FA5BF8">
            <w:pPr>
              <w:pStyle w:val="ListParagraph"/>
              <w:ind w:left="360"/>
              <w:rPr>
                <w:color w:val="FF0000"/>
              </w:rPr>
            </w:pPr>
            <w:r w:rsidRPr="00EA59C5">
              <w:rPr>
                <w:color w:val="FF0000"/>
              </w:rPr>
              <w:t>Updated DfE return documents shared with office staff</w:t>
            </w:r>
          </w:p>
          <w:p w14:paraId="3DC5C150" w14:textId="260BAD12" w:rsidR="00EA59C5" w:rsidRPr="007649EA" w:rsidRDefault="00EA59C5" w:rsidP="00FA5BF8">
            <w:pPr>
              <w:pStyle w:val="ListParagraph"/>
              <w:ind w:left="360"/>
            </w:pPr>
            <w:r w:rsidRPr="00EA59C5">
              <w:rPr>
                <w:color w:val="FF0000"/>
              </w:rPr>
              <w:t>Ensure office staff are aware of the new requirements re the vulnerable pupil returns to the LA on a weekly basis</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6695FC5E" w14:textId="77777777" w:rsidR="00FA5BF8" w:rsidRPr="007649EA" w:rsidRDefault="00FA5BF8" w:rsidP="00FA5BF8">
            <w:pPr>
              <w:pStyle w:val="Maintext"/>
              <w:jc w:val="center"/>
            </w:pPr>
            <w:r>
              <w:t>L</w:t>
            </w:r>
          </w:p>
        </w:tc>
      </w:tr>
      <w:tr w:rsidR="00FA5BF8" w:rsidRPr="007649EA" w14:paraId="0158A309"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single" w:sz="4" w:space="0" w:color="auto"/>
              <w:right w:val="none" w:sz="0" w:space="0" w:color="auto"/>
            </w:tcBorders>
            <w:shd w:val="clear" w:color="auto" w:fill="FFFF00"/>
            <w:vAlign w:val="center"/>
          </w:tcPr>
          <w:p w14:paraId="42DF0892" w14:textId="30582A2D" w:rsidR="00FA5BF8" w:rsidRPr="00A17C0B" w:rsidRDefault="00FA5BF8" w:rsidP="00FA5BF8">
            <w:pPr>
              <w:rPr>
                <w:b/>
                <w:bCs/>
                <w:sz w:val="20"/>
                <w:szCs w:val="20"/>
              </w:rPr>
            </w:pPr>
            <w:bookmarkStart w:id="12" w:name="_Hlk39472866"/>
            <w:r>
              <w:rPr>
                <w:b/>
                <w:bCs/>
                <w:sz w:val="20"/>
                <w:szCs w:val="20"/>
              </w:rPr>
              <w:t>3</w:t>
            </w:r>
            <w:r w:rsidRPr="00A17C0B">
              <w:rPr>
                <w:b/>
                <w:bCs/>
                <w:sz w:val="20"/>
                <w:szCs w:val="20"/>
              </w:rPr>
              <w:t>.</w:t>
            </w:r>
            <w:r>
              <w:rPr>
                <w:b/>
                <w:bCs/>
                <w:sz w:val="20"/>
                <w:szCs w:val="20"/>
              </w:rPr>
              <w:t>5</w:t>
            </w:r>
            <w:r w:rsidRPr="00A17C0B">
              <w:rPr>
                <w:b/>
                <w:bCs/>
                <w:sz w:val="20"/>
                <w:szCs w:val="20"/>
              </w:rPr>
              <w:t xml:space="preserve"> First Aid/D</w:t>
            </w:r>
            <w:r>
              <w:rPr>
                <w:b/>
                <w:bCs/>
                <w:sz w:val="20"/>
                <w:szCs w:val="20"/>
              </w:rPr>
              <w:t>esignated Safeguarding Leads</w:t>
            </w:r>
          </w:p>
        </w:tc>
      </w:tr>
      <w:bookmarkEnd w:id="12"/>
      <w:tr w:rsidR="00FA5BF8" w:rsidRPr="007649EA" w14:paraId="23E6A634" w14:textId="77777777" w:rsidTr="00343281">
        <w:trPr>
          <w:cnfStyle w:val="000000100000" w:firstRow="0" w:lastRow="0" w:firstColumn="0" w:lastColumn="0" w:oddVBand="0" w:evenVBand="0" w:oddHBand="1" w:evenHBand="0"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0732E9E" w14:textId="77777777" w:rsidR="00FA5BF8" w:rsidRPr="007649EA" w:rsidRDefault="00FA5BF8" w:rsidP="00FA5BF8">
            <w:pPr>
              <w:rPr>
                <w:rFonts w:cs="Arial"/>
                <w:b/>
                <w:bCs/>
                <w:sz w:val="17"/>
                <w:szCs w:val="17"/>
              </w:rPr>
            </w:pPr>
            <w:r>
              <w:rPr>
                <w:rFonts w:cs="Arial"/>
                <w:b/>
                <w:bCs/>
                <w:sz w:val="17"/>
                <w:szCs w:val="17"/>
              </w:rPr>
              <w:t>The lack of availability of designated First Aiders and Designated Safeguarding Leads puts children’s safety at risk</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D02C88"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492722" w14:textId="77777777" w:rsidR="00FA5BF8" w:rsidRDefault="00FA5BF8" w:rsidP="00FA5BF8">
            <w:pPr>
              <w:pStyle w:val="ListParagraph"/>
              <w:numPr>
                <w:ilvl w:val="0"/>
                <w:numId w:val="17"/>
              </w:numPr>
              <w:spacing w:before="40" w:line="276" w:lineRule="auto"/>
              <w:rPr>
                <w:rFonts w:cs="Arial"/>
                <w:szCs w:val="17"/>
              </w:rPr>
            </w:pPr>
            <w:r>
              <w:rPr>
                <w:rFonts w:cs="Arial"/>
                <w:szCs w:val="17"/>
              </w:rPr>
              <w:t>First Aid certificates extended for three months.</w:t>
            </w:r>
          </w:p>
          <w:p w14:paraId="4F6F395D" w14:textId="77777777" w:rsidR="00FA5BF8" w:rsidRDefault="00FA5BF8" w:rsidP="00FA5BF8">
            <w:pPr>
              <w:pStyle w:val="ListParagraph"/>
              <w:numPr>
                <w:ilvl w:val="0"/>
                <w:numId w:val="17"/>
              </w:numPr>
              <w:spacing w:before="120" w:after="120"/>
              <w:rPr>
                <w:rFonts w:cs="Arial"/>
                <w:szCs w:val="17"/>
              </w:rPr>
            </w:pPr>
            <w:r>
              <w:rPr>
                <w:rFonts w:cs="Arial"/>
                <w:szCs w:val="17"/>
              </w:rPr>
              <w:t>A programme for training additional staff is in place.</w:t>
            </w:r>
          </w:p>
          <w:p w14:paraId="78F881D8" w14:textId="77777777" w:rsidR="00FA5BF8" w:rsidRDefault="00FA5BF8" w:rsidP="00FA5BF8">
            <w:pPr>
              <w:pStyle w:val="ListParagraph"/>
              <w:numPr>
                <w:ilvl w:val="0"/>
                <w:numId w:val="17"/>
              </w:numPr>
              <w:spacing w:before="40" w:after="20"/>
              <w:rPr>
                <w:rFonts w:cs="Arial"/>
                <w:szCs w:val="17"/>
              </w:rPr>
            </w:pPr>
            <w:r>
              <w:rPr>
                <w:rFonts w:cs="Arial"/>
                <w:szCs w:val="17"/>
              </w:rPr>
              <w:t>Collaborative arrangements for sharing staff with other schools in the locality have been agreed.</w:t>
            </w:r>
          </w:p>
          <w:p w14:paraId="709A2C3C" w14:textId="77777777" w:rsidR="00FA5BF8" w:rsidRPr="007649EA" w:rsidRDefault="00FA5BF8" w:rsidP="00FA5BF8">
            <w:pPr>
              <w:pStyle w:val="ListParagraph"/>
              <w:numPr>
                <w:ilvl w:val="0"/>
                <w:numId w:val="17"/>
              </w:numPr>
              <w:spacing w:before="40" w:after="20"/>
              <w:rPr>
                <w:rFonts w:cs="Arial"/>
                <w:szCs w:val="17"/>
              </w:rPr>
            </w:pPr>
            <w:r>
              <w:rPr>
                <w:rFonts w:cs="Arial"/>
                <w:szCs w:val="17"/>
              </w:rPr>
              <w:t>Staff clear as to expected level of PPE to be used and how to dispose of it.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9FE1D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A90D64" w14:textId="182E30C8" w:rsidR="00FA5BF8" w:rsidRPr="007649EA" w:rsidRDefault="00FA5BF8" w:rsidP="00FA5BF8">
            <w:pPr>
              <w:pStyle w:val="ListParagraph"/>
              <w:ind w:left="360"/>
            </w:pPr>
            <w:r>
              <w:t>PPE available- guidance to don and doff displayed and moving symptomatic pupils and staff to an identified area.</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D7385F4" w14:textId="77777777" w:rsidR="00FA5BF8" w:rsidRPr="007649EA" w:rsidRDefault="00FA5BF8" w:rsidP="00FA5BF8">
            <w:pPr>
              <w:pStyle w:val="Maintext"/>
              <w:jc w:val="center"/>
            </w:pPr>
            <w:r>
              <w:t>L</w:t>
            </w:r>
          </w:p>
        </w:tc>
      </w:tr>
      <w:tr w:rsidR="00FA5BF8" w:rsidRPr="007649EA" w14:paraId="5DE33723" w14:textId="77777777" w:rsidTr="00343281">
        <w:trPr>
          <w:cnfStyle w:val="000000010000" w:firstRow="0" w:lastRow="0" w:firstColumn="0" w:lastColumn="0" w:oddVBand="0" w:evenVBand="0" w:oddHBand="0" w:evenHBand="1"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0EF7E21D" w14:textId="490DA506" w:rsidR="00FA5BF8" w:rsidRPr="000C5211" w:rsidRDefault="00FA5BF8" w:rsidP="00FA5BF8">
            <w:pPr>
              <w:rPr>
                <w:rFonts w:cs="Arial"/>
                <w:b/>
                <w:bCs/>
                <w:sz w:val="17"/>
                <w:szCs w:val="17"/>
              </w:rPr>
            </w:pPr>
            <w:r w:rsidRPr="000C5211">
              <w:rPr>
                <w:b/>
                <w:sz w:val="17"/>
                <w:szCs w:val="17"/>
              </w:rPr>
              <w:lastRenderedPageBreak/>
              <w:t>Transmission may occur when providing First Aid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AA1E84" w14:textId="7AD84593" w:rsidR="00FA5BF8" w:rsidRPr="00922914" w:rsidRDefault="00FA5BF8" w:rsidP="00FA5BF8">
            <w:pPr>
              <w:pStyle w:val="Maintext"/>
              <w:jc w:val="center"/>
              <w:rPr>
                <w:szCs w:val="17"/>
              </w:rPr>
            </w:pPr>
            <w:r>
              <w:rPr>
                <w:szCs w:val="17"/>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65A47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Wash/sanitise hands before and after treating a casualty.</w:t>
            </w:r>
          </w:p>
          <w:p w14:paraId="5C6269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Assist at a safe distance where possible, if they are capable instruct them to do things for you.</w:t>
            </w:r>
          </w:p>
          <w:p w14:paraId="4680D24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Minimise time sharing a breathing zone.</w:t>
            </w:r>
          </w:p>
          <w:p w14:paraId="570EF515"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Wear appropriate PPE (such as disposable gloves, disposable apron). </w:t>
            </w:r>
          </w:p>
          <w:p w14:paraId="73DD0EED"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When directly treating people with symptoms of COVID-19 a fluid repellent surgical mask should be worn and eye protection may be needed where there is a risk of body fluids entering the eyes. </w:t>
            </w:r>
          </w:p>
          <w:p w14:paraId="0292944F" w14:textId="77777777" w:rsidR="00FA5BF8" w:rsidRPr="00922914" w:rsidRDefault="00FA5BF8" w:rsidP="00FA5BF8">
            <w:pPr>
              <w:rPr>
                <w:b/>
                <w:sz w:val="17"/>
                <w:szCs w:val="17"/>
              </w:rPr>
            </w:pPr>
            <w:r w:rsidRPr="00922914">
              <w:rPr>
                <w:b/>
                <w:sz w:val="17"/>
                <w:szCs w:val="17"/>
              </w:rPr>
              <w:t>When performing CPR:</w:t>
            </w:r>
          </w:p>
          <w:p w14:paraId="4C50581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Call an ambulance</w:t>
            </w:r>
          </w:p>
          <w:p w14:paraId="414F54F3"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Use chest compressions or defibrillator </w:t>
            </w:r>
          </w:p>
          <w:p w14:paraId="1B7AD7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Use a cloth or towel to cover the casualty’s mouth and nose while still permitting breathing</w:t>
            </w:r>
          </w:p>
          <w:p w14:paraId="57619FB1" w14:textId="52B4BD8A" w:rsidR="00FA5BF8" w:rsidRPr="00922914" w:rsidRDefault="00FA5BF8" w:rsidP="00FA5BF8">
            <w:pPr>
              <w:pStyle w:val="ListParagraph"/>
              <w:numPr>
                <w:ilvl w:val="0"/>
                <w:numId w:val="17"/>
              </w:numPr>
              <w:spacing w:before="40" w:line="276" w:lineRule="auto"/>
              <w:rPr>
                <w:rFonts w:cs="Arial"/>
                <w:szCs w:val="17"/>
              </w:rPr>
            </w:pPr>
            <w:r w:rsidRPr="000C5211">
              <w:rPr>
                <w:rFonts w:cs="Arial"/>
                <w:szCs w:val="17"/>
              </w:rPr>
              <w:t>Use PPE – gloves, apron, fluid repellent surgical mask, eye protection.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383F29" w14:textId="4225956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860D97" w14:textId="77777777" w:rsidR="00FA5BF8" w:rsidRPr="00922914" w:rsidRDefault="00FA5BF8" w:rsidP="00FA5BF8">
            <w:pPr>
              <w:numPr>
                <w:ilvl w:val="0"/>
                <w:numId w:val="54"/>
              </w:numPr>
              <w:rPr>
                <w:sz w:val="16"/>
                <w:szCs w:val="16"/>
              </w:rPr>
            </w:pPr>
            <w:r w:rsidRPr="00922914">
              <w:rPr>
                <w:sz w:val="16"/>
                <w:szCs w:val="16"/>
              </w:rPr>
              <w:t>Review first aid needs assessment and PPE requirements.</w:t>
            </w:r>
          </w:p>
          <w:p w14:paraId="6DC44394" w14:textId="77777777" w:rsidR="00FA5BF8" w:rsidRPr="00922914" w:rsidRDefault="00FA5BF8" w:rsidP="00FA5BF8">
            <w:pPr>
              <w:numPr>
                <w:ilvl w:val="0"/>
                <w:numId w:val="54"/>
              </w:numPr>
              <w:rPr>
                <w:sz w:val="16"/>
                <w:szCs w:val="16"/>
              </w:rPr>
            </w:pPr>
            <w:r w:rsidRPr="00922914">
              <w:rPr>
                <w:sz w:val="16"/>
                <w:szCs w:val="16"/>
              </w:rPr>
              <w:t>First aiders instructed on the safe “donning and doffing” of PPE.</w:t>
            </w:r>
          </w:p>
          <w:p w14:paraId="1D6169FF" w14:textId="1C543557" w:rsidR="00FA5BF8" w:rsidRPr="00922914" w:rsidRDefault="00FA5BF8" w:rsidP="00FA5BF8">
            <w:pPr>
              <w:numPr>
                <w:ilvl w:val="0"/>
                <w:numId w:val="54"/>
              </w:numPr>
              <w:rPr>
                <w:sz w:val="16"/>
                <w:szCs w:val="16"/>
              </w:rPr>
            </w:pPr>
            <w:r w:rsidRPr="00922914">
              <w:rPr>
                <w:sz w:val="16"/>
                <w:szCs w:val="16"/>
              </w:rPr>
              <w:t>Maintain stocks of PPE. Where this is not available contact LA.</w:t>
            </w:r>
          </w:p>
          <w:p w14:paraId="3DACEFA6" w14:textId="77777777" w:rsidR="00FA5BF8" w:rsidRPr="00922914" w:rsidRDefault="00FA5BF8" w:rsidP="00FA5BF8">
            <w:pPr>
              <w:rPr>
                <w:sz w:val="16"/>
                <w:szCs w:val="16"/>
              </w:rPr>
            </w:pPr>
            <w:r w:rsidRPr="00922914">
              <w:rPr>
                <w:sz w:val="16"/>
                <w:szCs w:val="16"/>
              </w:rPr>
              <w:t>Resuscitation Council UK advice:</w:t>
            </w:r>
          </w:p>
          <w:p w14:paraId="2E728FC5" w14:textId="77777777" w:rsidR="00FA5BF8" w:rsidRPr="00922914" w:rsidRDefault="00192291" w:rsidP="00FA5BF8">
            <w:pPr>
              <w:rPr>
                <w:sz w:val="16"/>
                <w:szCs w:val="16"/>
              </w:rPr>
            </w:pPr>
            <w:hyperlink r:id="rId21" w:history="1">
              <w:r w:rsidR="00FA5BF8" w:rsidRPr="00922914">
                <w:rPr>
                  <w:rStyle w:val="Hyperlink"/>
                  <w:sz w:val="16"/>
                  <w:szCs w:val="16"/>
                </w:rPr>
                <w:t>https://www.resus.org.uk/covid-19-resources/covid-19-resources-general-public/resuscitation-council-uk-statement-covid-19</w:t>
              </w:r>
            </w:hyperlink>
          </w:p>
          <w:p w14:paraId="658F1887" w14:textId="77777777" w:rsidR="00FA5BF8" w:rsidRPr="00922914" w:rsidRDefault="00FA5BF8" w:rsidP="00FA5BF8">
            <w:pPr>
              <w:ind w:left="360"/>
              <w:rPr>
                <w:sz w:val="16"/>
                <w:szCs w:val="16"/>
              </w:rPr>
            </w:pPr>
          </w:p>
          <w:p w14:paraId="23DBFD62" w14:textId="77777777" w:rsidR="00FA5BF8" w:rsidRPr="00922914"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9946B3F" w14:textId="55F20E90" w:rsidR="00FA5BF8" w:rsidRDefault="00FA5BF8" w:rsidP="00FA5BF8">
            <w:pPr>
              <w:pStyle w:val="Maintext"/>
              <w:jc w:val="center"/>
            </w:pPr>
            <w:r>
              <w:t>M</w:t>
            </w:r>
          </w:p>
        </w:tc>
      </w:tr>
      <w:tr w:rsidR="00FA5BF8" w:rsidRPr="00A17C0B" w14:paraId="500F1680" w14:textId="77777777" w:rsidTr="00A30A28">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282D415" w14:textId="29D9D5F5" w:rsidR="00FA5BF8" w:rsidRPr="00A17C0B" w:rsidRDefault="00FA5BF8" w:rsidP="00FA5BF8">
            <w:pPr>
              <w:rPr>
                <w:b/>
                <w:bCs/>
                <w:sz w:val="20"/>
                <w:szCs w:val="20"/>
              </w:rPr>
            </w:pPr>
            <w:bookmarkStart w:id="13" w:name="_Hlk39473312"/>
            <w:r>
              <w:rPr>
                <w:b/>
                <w:bCs/>
                <w:sz w:val="20"/>
                <w:szCs w:val="20"/>
              </w:rPr>
              <w:t>3</w:t>
            </w:r>
            <w:r w:rsidRPr="00A17C0B">
              <w:rPr>
                <w:b/>
                <w:bCs/>
                <w:sz w:val="20"/>
                <w:szCs w:val="20"/>
              </w:rPr>
              <w:t>.</w:t>
            </w:r>
            <w:r>
              <w:rPr>
                <w:b/>
                <w:bCs/>
                <w:sz w:val="20"/>
                <w:szCs w:val="20"/>
              </w:rPr>
              <w:t>6</w:t>
            </w:r>
            <w:r w:rsidRPr="00A17C0B">
              <w:rPr>
                <w:b/>
                <w:bCs/>
                <w:sz w:val="20"/>
                <w:szCs w:val="20"/>
              </w:rPr>
              <w:t xml:space="preserve"> </w:t>
            </w:r>
            <w:r>
              <w:rPr>
                <w:b/>
                <w:bCs/>
                <w:sz w:val="20"/>
                <w:szCs w:val="20"/>
              </w:rPr>
              <w:t>Medical rooms</w:t>
            </w:r>
          </w:p>
        </w:tc>
      </w:tr>
      <w:bookmarkEnd w:id="13"/>
      <w:tr w:rsidR="00FA5BF8" w:rsidRPr="007649EA" w14:paraId="7A58A709" w14:textId="77777777" w:rsidTr="006D12F7">
        <w:trPr>
          <w:cnfStyle w:val="000000010000" w:firstRow="0" w:lastRow="0" w:firstColumn="0" w:lastColumn="0" w:oddVBand="0" w:evenVBand="0" w:oddHBand="0" w:evenHBand="1" w:firstRowFirstColumn="0" w:firstRowLastColumn="0" w:lastRowFirstColumn="0" w:lastRowLastColumn="0"/>
          <w:trHeight w:val="114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6DDF036A" w14:textId="77777777" w:rsidR="00FA5BF8" w:rsidRPr="007649EA" w:rsidRDefault="00FA5BF8" w:rsidP="00FA5BF8">
            <w:pPr>
              <w:rPr>
                <w:rFonts w:cs="Arial"/>
                <w:b/>
                <w:bCs/>
                <w:sz w:val="17"/>
                <w:szCs w:val="17"/>
              </w:rPr>
            </w:pPr>
            <w:r>
              <w:rPr>
                <w:rFonts w:cs="Arial"/>
                <w:b/>
                <w:bCs/>
                <w:sz w:val="17"/>
                <w:szCs w:val="17"/>
              </w:rPr>
              <w:t>Medical rooms are not adequately equipped or configured to maintain infection control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F92EE53"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2CDA085" w14:textId="77777777" w:rsidR="00FA5BF8" w:rsidRPr="007649EA" w:rsidRDefault="00FA5BF8" w:rsidP="00FA5BF8">
            <w:pPr>
              <w:pStyle w:val="ListParagraph"/>
              <w:numPr>
                <w:ilvl w:val="0"/>
                <w:numId w:val="18"/>
              </w:numPr>
              <w:spacing w:before="40" w:line="276" w:lineRule="auto"/>
              <w:rPr>
                <w:rFonts w:cs="Arial"/>
                <w:szCs w:val="17"/>
              </w:rPr>
            </w:pPr>
            <w:r>
              <w:rPr>
                <w:rFonts w:cs="Arial"/>
                <w:szCs w:val="17"/>
              </w:rPr>
              <w:t>S</w:t>
            </w:r>
            <w:r w:rsidRPr="007649EA">
              <w:rPr>
                <w:rFonts w:cs="Arial"/>
                <w:szCs w:val="17"/>
              </w:rPr>
              <w:t xml:space="preserve">ocial distancing provisions are </w:t>
            </w:r>
            <w:r>
              <w:rPr>
                <w:rFonts w:cs="Arial"/>
                <w:szCs w:val="17"/>
              </w:rPr>
              <w:t>in place for medical rooms.</w:t>
            </w:r>
            <w:r w:rsidRPr="007649EA">
              <w:rPr>
                <w:rFonts w:cs="Arial"/>
                <w:szCs w:val="17"/>
              </w:rPr>
              <w:t xml:space="preserve"> </w:t>
            </w:r>
          </w:p>
          <w:p w14:paraId="0593FB44" w14:textId="77777777" w:rsidR="00FA5BF8" w:rsidRDefault="00FA5BF8" w:rsidP="00FA5BF8">
            <w:pPr>
              <w:pStyle w:val="ListParagraph"/>
              <w:numPr>
                <w:ilvl w:val="0"/>
                <w:numId w:val="18"/>
              </w:numPr>
              <w:spacing w:before="120" w:after="120"/>
              <w:rPr>
                <w:rFonts w:cs="Arial"/>
                <w:szCs w:val="17"/>
              </w:rPr>
            </w:pPr>
            <w:r>
              <w:rPr>
                <w:rFonts w:cs="Arial"/>
                <w:szCs w:val="17"/>
              </w:rPr>
              <w:t>A</w:t>
            </w:r>
            <w:r w:rsidRPr="007649EA">
              <w:rPr>
                <w:rFonts w:cs="Arial"/>
                <w:szCs w:val="17"/>
              </w:rPr>
              <w:t>dditional room</w:t>
            </w:r>
            <w:r>
              <w:rPr>
                <w:rFonts w:cs="Arial"/>
                <w:szCs w:val="17"/>
              </w:rPr>
              <w:t>s are designated for</w:t>
            </w:r>
            <w:r w:rsidRPr="007649EA">
              <w:rPr>
                <w:rFonts w:cs="Arial"/>
                <w:szCs w:val="17"/>
              </w:rPr>
              <w:t xml:space="preserve"> pupils with suspected COVID-19 whilst collection is arranged</w:t>
            </w:r>
            <w:r>
              <w:rPr>
                <w:rFonts w:cs="Arial"/>
                <w:szCs w:val="17"/>
              </w:rPr>
              <w:t>.</w:t>
            </w:r>
          </w:p>
          <w:p w14:paraId="191B173A" w14:textId="77777777" w:rsidR="00FA5BF8" w:rsidRPr="007649EA" w:rsidRDefault="00FA5BF8" w:rsidP="00FA5BF8">
            <w:pPr>
              <w:pStyle w:val="ListParagraph"/>
              <w:numPr>
                <w:ilvl w:val="0"/>
                <w:numId w:val="18"/>
              </w:numPr>
              <w:spacing w:before="120" w:after="120"/>
              <w:rPr>
                <w:rFonts w:cs="Arial"/>
                <w:szCs w:val="17"/>
              </w:rPr>
            </w:pPr>
            <w:r>
              <w:rPr>
                <w:rFonts w:cs="Arial"/>
                <w:szCs w:val="17"/>
              </w:rPr>
              <w:t>Procedures for PPE/handwashing by first aiders all shared and displayed</w:t>
            </w:r>
          </w:p>
          <w:p w14:paraId="0588D77A" w14:textId="77777777" w:rsidR="00FA5BF8" w:rsidRDefault="00FA5BF8" w:rsidP="00FA5BF8">
            <w:pPr>
              <w:pStyle w:val="ListParagraph"/>
              <w:numPr>
                <w:ilvl w:val="0"/>
                <w:numId w:val="18"/>
              </w:numPr>
              <w:spacing w:before="40" w:after="20"/>
              <w:rPr>
                <w:rFonts w:cs="Arial"/>
                <w:szCs w:val="17"/>
              </w:rPr>
            </w:pPr>
            <w:r>
              <w:rPr>
                <w:rFonts w:cs="Arial"/>
                <w:szCs w:val="17"/>
              </w:rPr>
              <w:t>Procedures are in place for medical rooms to be</w:t>
            </w:r>
            <w:r w:rsidRPr="007649EA">
              <w:rPr>
                <w:rFonts w:cs="Arial"/>
                <w:szCs w:val="17"/>
              </w:rPr>
              <w:t xml:space="preserve"> cleaned after suspected COVID-19 cases, along with other affected areas, including toilets</w:t>
            </w:r>
            <w:r>
              <w:rPr>
                <w:rFonts w:cs="Arial"/>
                <w:szCs w:val="17"/>
              </w:rPr>
              <w:t>.</w:t>
            </w:r>
          </w:p>
          <w:p w14:paraId="3F56D666" w14:textId="482B484F" w:rsidR="00FA5BF8" w:rsidRPr="007649EA" w:rsidRDefault="00FA5BF8" w:rsidP="00FA5BF8">
            <w:pPr>
              <w:pStyle w:val="ListParagraph"/>
              <w:numPr>
                <w:ilvl w:val="0"/>
                <w:numId w:val="18"/>
              </w:numPr>
              <w:spacing w:before="40" w:after="20"/>
              <w:rPr>
                <w:rFonts w:cs="Arial"/>
                <w:szCs w:val="17"/>
              </w:rPr>
            </w:pPr>
            <w:r>
              <w:rPr>
                <w:rFonts w:cs="Arial"/>
                <w:szCs w:val="17"/>
              </w:rPr>
              <w:t>Ventilation to be provided in  medical rooms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16BE81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tcPr>
          <w:p w14:paraId="23B37673" w14:textId="0FAFD74A" w:rsidR="00FA5BF8" w:rsidRPr="00AD1636" w:rsidRDefault="00FA5BF8" w:rsidP="00FA5BF8">
            <w:pPr>
              <w:ind w:left="360" w:hanging="360"/>
              <w:rPr>
                <w:rFonts w:cs="Arial"/>
                <w:color w:val="auto"/>
                <w:sz w:val="17"/>
                <w:szCs w:val="17"/>
              </w:rPr>
            </w:pPr>
            <w:r>
              <w:rPr>
                <w:rFonts w:cs="Arial"/>
                <w:color w:val="auto"/>
                <w:sz w:val="17"/>
                <w:szCs w:val="17"/>
              </w:rPr>
              <w:t>Identified</w:t>
            </w:r>
            <w:r w:rsidRPr="00AD1636">
              <w:rPr>
                <w:rFonts w:cs="Arial"/>
                <w:color w:val="auto"/>
                <w:sz w:val="17"/>
                <w:szCs w:val="17"/>
              </w:rPr>
              <w:t xml:space="preserve"> First Aider to stay with child who is ill/has symptoms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6D3E72E" w14:textId="77777777" w:rsidR="00FA5BF8" w:rsidRPr="007649EA" w:rsidRDefault="00FA5BF8" w:rsidP="00FA5BF8">
            <w:pPr>
              <w:pStyle w:val="Maintext"/>
              <w:jc w:val="center"/>
            </w:pPr>
            <w:r>
              <w:t>L</w:t>
            </w:r>
          </w:p>
        </w:tc>
      </w:tr>
      <w:tr w:rsidR="00FA5BF8" w:rsidRPr="007649EA" w14:paraId="67176858" w14:textId="77777777" w:rsidTr="00343281">
        <w:trPr>
          <w:cnfStyle w:val="000000100000" w:firstRow="0" w:lastRow="0" w:firstColumn="0" w:lastColumn="0" w:oddVBand="0" w:evenVBand="0" w:oddHBand="1" w:evenHBand="0" w:firstRowFirstColumn="0" w:firstRowLastColumn="0" w:lastRowFirstColumn="0" w:lastRowLastColumn="0"/>
          <w:trHeight w:val="114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DE78E9E" w14:textId="09E62BF8" w:rsidR="00FA5BF8" w:rsidRDefault="00FA5BF8" w:rsidP="00FA5BF8">
            <w:pPr>
              <w:rPr>
                <w:rFonts w:cs="Arial"/>
                <w:b/>
                <w:bCs/>
                <w:sz w:val="17"/>
                <w:szCs w:val="17"/>
              </w:rPr>
            </w:pPr>
            <w:r>
              <w:rPr>
                <w:rFonts w:cs="Arial"/>
                <w:b/>
                <w:bCs/>
                <w:sz w:val="17"/>
                <w:szCs w:val="17"/>
              </w:rPr>
              <w:t xml:space="preserve">Provision of PPE for staff </w:t>
            </w:r>
            <w:r w:rsidRPr="00165523">
              <w:rPr>
                <w:rFonts w:cs="Arial"/>
                <w:b/>
                <w:bCs/>
                <w:sz w:val="17"/>
                <w:szCs w:val="17"/>
              </w:rPr>
              <w:t xml:space="preserve">where required is </w:t>
            </w:r>
            <w:r>
              <w:rPr>
                <w:rFonts w:cs="Arial"/>
                <w:b/>
                <w:bCs/>
                <w:sz w:val="17"/>
                <w:szCs w:val="17"/>
              </w:rPr>
              <w:t>not in line with government guidelines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7574147" w14:textId="5E317AB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3CE1F2" w14:textId="77777777" w:rsidR="00FA5BF8" w:rsidRPr="007649EA" w:rsidRDefault="00FA5BF8" w:rsidP="00FA5BF8">
            <w:pPr>
              <w:pStyle w:val="ListParagraph"/>
              <w:numPr>
                <w:ilvl w:val="0"/>
                <w:numId w:val="21"/>
              </w:numPr>
              <w:spacing w:before="40" w:line="276" w:lineRule="auto"/>
              <w:rPr>
                <w:rFonts w:cs="Arial"/>
                <w:szCs w:val="17"/>
              </w:rPr>
            </w:pPr>
            <w:r w:rsidRPr="007649EA">
              <w:rPr>
                <w:rFonts w:cs="Arial"/>
                <w:szCs w:val="17"/>
              </w:rPr>
              <w:t xml:space="preserve">Government guidance on wearing PPE is </w:t>
            </w:r>
            <w:r>
              <w:rPr>
                <w:rFonts w:cs="Arial"/>
                <w:szCs w:val="17"/>
              </w:rPr>
              <w:t>understood, communicated and sufficient PPE has been procured.</w:t>
            </w:r>
          </w:p>
          <w:p w14:paraId="59B4CE3D" w14:textId="77777777" w:rsidR="00FA5BF8" w:rsidRPr="007649EA" w:rsidRDefault="00FA5BF8" w:rsidP="00FA5BF8">
            <w:pPr>
              <w:pStyle w:val="ListParagraph"/>
              <w:numPr>
                <w:ilvl w:val="0"/>
                <w:numId w:val="21"/>
              </w:numPr>
              <w:spacing w:line="276" w:lineRule="auto"/>
              <w:rPr>
                <w:rFonts w:cs="Arial"/>
                <w:szCs w:val="17"/>
              </w:rPr>
            </w:pPr>
            <w:r>
              <w:rPr>
                <w:rFonts w:cs="Arial"/>
                <w:szCs w:val="17"/>
              </w:rPr>
              <w:t>Those staff required to wear PPE</w:t>
            </w:r>
            <w:r w:rsidRPr="007649EA">
              <w:rPr>
                <w:rFonts w:cs="Arial"/>
                <w:szCs w:val="17"/>
              </w:rPr>
              <w:t xml:space="preserve"> (e.g. SEND intimate care; receiving/handling deliveries;</w:t>
            </w:r>
            <w:r>
              <w:rPr>
                <w:rFonts w:cs="Arial"/>
                <w:szCs w:val="17"/>
              </w:rPr>
              <w:t xml:space="preserve"> cleaning staff</w:t>
            </w:r>
            <w:r w:rsidRPr="007649EA">
              <w:rPr>
                <w:rFonts w:cs="Arial"/>
                <w:szCs w:val="17"/>
              </w:rPr>
              <w:t>)</w:t>
            </w:r>
            <w:r>
              <w:rPr>
                <w:rFonts w:cs="Arial"/>
                <w:szCs w:val="17"/>
              </w:rPr>
              <w:t xml:space="preserve"> have been </w:t>
            </w:r>
            <w:r w:rsidRPr="007649EA">
              <w:rPr>
                <w:rFonts w:cs="Arial"/>
                <w:szCs w:val="17"/>
              </w:rPr>
              <w:t>instructed on how to put on and how to remove PPE carefully to reduce contamination and also how to dispose of them safel</w:t>
            </w:r>
            <w:r>
              <w:rPr>
                <w:rFonts w:cs="Arial"/>
                <w:szCs w:val="17"/>
              </w:rPr>
              <w:t xml:space="preserve">y. Including the putting on. Off and disposal of face masks. </w:t>
            </w:r>
          </w:p>
          <w:p w14:paraId="197020A1" w14:textId="0858E563" w:rsidR="00FA5BF8" w:rsidRDefault="00FA5BF8" w:rsidP="00FA5BF8">
            <w:pPr>
              <w:pStyle w:val="ListParagraph"/>
              <w:numPr>
                <w:ilvl w:val="0"/>
                <w:numId w:val="18"/>
              </w:numPr>
              <w:spacing w:before="40" w:line="276" w:lineRule="auto"/>
              <w:rPr>
                <w:rFonts w:cs="Arial"/>
                <w:szCs w:val="17"/>
              </w:rPr>
            </w:pPr>
            <w:r w:rsidRPr="007649EA">
              <w:rPr>
                <w:rFonts w:cs="Arial"/>
                <w:szCs w:val="17"/>
              </w:rPr>
              <w:t>Staff are reminded that wearing of gloves is not a substitute for good handwashing</w:t>
            </w:r>
            <w:r>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DA0802D" w14:textId="5564B7A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3E6F783" w14:textId="77777777" w:rsidR="00FA5BF8" w:rsidRPr="003377E1" w:rsidRDefault="00FA5BF8" w:rsidP="00FA5BF8">
            <w:pPr>
              <w:pStyle w:val="ListParagraph"/>
              <w:jc w:val="both"/>
              <w:rPr>
                <w:sz w:val="16"/>
                <w:szCs w:val="16"/>
              </w:rPr>
            </w:pPr>
            <w:r w:rsidRPr="003377E1">
              <w:rPr>
                <w:sz w:val="16"/>
                <w:szCs w:val="16"/>
              </w:rPr>
              <w:t xml:space="preserve">Ensure orders are done in good time. </w:t>
            </w:r>
          </w:p>
          <w:p w14:paraId="5CE59EE6" w14:textId="77777777" w:rsidR="00FA5BF8" w:rsidRDefault="00FA5BF8" w:rsidP="00FA5BF8">
            <w:pPr>
              <w:ind w:left="360" w:hanging="360"/>
              <w:jc w:val="both"/>
              <w:rPr>
                <w:sz w:val="16"/>
                <w:szCs w:val="16"/>
              </w:rPr>
            </w:pPr>
            <w:r>
              <w:rPr>
                <w:sz w:val="16"/>
                <w:szCs w:val="16"/>
              </w:rPr>
              <w:t>Guidance re don ing and doffing</w:t>
            </w:r>
          </w:p>
          <w:p w14:paraId="687D9C84" w14:textId="77777777" w:rsidR="00FA5BF8" w:rsidRDefault="00FA5BF8" w:rsidP="00FA5BF8">
            <w:pPr>
              <w:ind w:left="360" w:hanging="360"/>
              <w:jc w:val="both"/>
              <w:rPr>
                <w:sz w:val="16"/>
                <w:szCs w:val="16"/>
              </w:rPr>
            </w:pPr>
            <w:r w:rsidRPr="003377E1">
              <w:rPr>
                <w:sz w:val="16"/>
                <w:szCs w:val="16"/>
              </w:rPr>
              <w:t>c</w:t>
            </w:r>
            <w:r>
              <w:rPr>
                <w:sz w:val="16"/>
                <w:szCs w:val="16"/>
              </w:rPr>
              <w:t>learly displayed, discussed and</w:t>
            </w:r>
          </w:p>
          <w:p w14:paraId="11622753" w14:textId="63950F6C" w:rsidR="00FA5BF8" w:rsidRPr="003377E1" w:rsidRDefault="00FA5BF8" w:rsidP="00FA5BF8">
            <w:pPr>
              <w:ind w:left="360" w:hanging="360"/>
              <w:jc w:val="both"/>
              <w:rPr>
                <w:rFonts w:cs="Arial"/>
                <w:color w:val="auto"/>
                <w:sz w:val="16"/>
                <w:szCs w:val="16"/>
              </w:rPr>
            </w:pPr>
            <w:r w:rsidRPr="003377E1">
              <w:rPr>
                <w:sz w:val="16"/>
                <w:szCs w:val="16"/>
              </w:rPr>
              <w:t>reviewed in briefing meetings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D8B610F" w14:textId="2FE8904E" w:rsidR="00FA5BF8" w:rsidRDefault="00FA5BF8" w:rsidP="00FA5BF8">
            <w:pPr>
              <w:pStyle w:val="Maintext"/>
              <w:jc w:val="center"/>
            </w:pPr>
            <w:r>
              <w:t>L</w:t>
            </w:r>
          </w:p>
        </w:tc>
      </w:tr>
      <w:tr w:rsidR="00FA5BF8" w:rsidRPr="00A17C0B" w14:paraId="2D997A76" w14:textId="77777777" w:rsidTr="00A30A28">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60D0C31" w14:textId="39F88B4D" w:rsidR="00FA5BF8" w:rsidRPr="00A17C0B" w:rsidRDefault="00FA5BF8" w:rsidP="00FA5BF8">
            <w:pPr>
              <w:rPr>
                <w:b/>
                <w:bCs/>
                <w:sz w:val="20"/>
                <w:szCs w:val="20"/>
              </w:rPr>
            </w:pPr>
            <w:r>
              <w:rPr>
                <w:b/>
                <w:bCs/>
                <w:sz w:val="20"/>
                <w:szCs w:val="20"/>
              </w:rPr>
              <w:t>4. Communication Strategy with Stakeholders</w:t>
            </w:r>
          </w:p>
        </w:tc>
      </w:tr>
      <w:tr w:rsidR="00FA5BF8" w:rsidRPr="00A17C0B" w14:paraId="1B13CAA4" w14:textId="77777777" w:rsidTr="00343281">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48D47EDD" w14:textId="1FDDA849" w:rsidR="00FA5BF8" w:rsidRDefault="00FA5BF8" w:rsidP="00FA5BF8">
            <w:pPr>
              <w:rPr>
                <w:b/>
                <w:bCs/>
                <w:sz w:val="20"/>
                <w:szCs w:val="20"/>
              </w:rPr>
            </w:pPr>
            <w:r>
              <w:rPr>
                <w:b/>
                <w:bCs/>
                <w:sz w:val="20"/>
                <w:szCs w:val="20"/>
              </w:rPr>
              <w:t>4.1 Parents</w:t>
            </w:r>
          </w:p>
        </w:tc>
      </w:tr>
      <w:tr w:rsidR="00FA5BF8" w:rsidRPr="007649EA" w14:paraId="12862435" w14:textId="77777777" w:rsidTr="00F10ACA">
        <w:trPr>
          <w:cnfStyle w:val="000000010000" w:firstRow="0" w:lastRow="0" w:firstColumn="0" w:lastColumn="0" w:oddVBand="0" w:evenVBand="0" w:oddHBand="0" w:evenHBand="1" w:firstRowFirstColumn="0" w:firstRowLastColumn="0" w:lastRowFirstColumn="0" w:lastRowLastColumn="0"/>
          <w:trHeight w:val="1245"/>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BBF5B" w14:textId="5A2C8E02" w:rsidR="00FA5BF8" w:rsidRPr="007649EA" w:rsidRDefault="00FA5BF8" w:rsidP="00FA5BF8">
            <w:pPr>
              <w:rPr>
                <w:rFonts w:cs="Arial"/>
                <w:b/>
                <w:bCs/>
                <w:sz w:val="17"/>
                <w:szCs w:val="17"/>
              </w:rPr>
            </w:pPr>
            <w:r>
              <w:rPr>
                <w:rFonts w:cs="Arial"/>
                <w:b/>
                <w:bCs/>
                <w:sz w:val="17"/>
                <w:szCs w:val="17"/>
              </w:rPr>
              <w:lastRenderedPageBreak/>
              <w:t>Parents and carers are not fully informed of the health and safety requirements for the day to day running of our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BE8F2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2B0EBF8" w14:textId="75EDA3C1" w:rsidR="00FA5BF8" w:rsidRDefault="00FA5BF8" w:rsidP="00FA5BF8">
            <w:pPr>
              <w:pStyle w:val="ListParagraph"/>
              <w:numPr>
                <w:ilvl w:val="0"/>
                <w:numId w:val="19"/>
              </w:numPr>
              <w:spacing w:before="40" w:line="276" w:lineRule="auto"/>
              <w:rPr>
                <w:rFonts w:cs="Arial"/>
                <w:szCs w:val="17"/>
              </w:rPr>
            </w:pPr>
            <w:r>
              <w:rPr>
                <w:rFonts w:cs="Arial"/>
                <w:szCs w:val="17"/>
              </w:rPr>
              <w:t>Parents are kept up to date with information, guidance and the school’s expectations based on rates of infection on a weekly basis using a range of communication tools.</w:t>
            </w:r>
          </w:p>
          <w:p w14:paraId="68596EFE" w14:textId="77777777" w:rsidR="00FA5BF8" w:rsidRDefault="00FA5BF8" w:rsidP="00FA5BF8">
            <w:pPr>
              <w:pStyle w:val="ListParagraph"/>
              <w:numPr>
                <w:ilvl w:val="0"/>
                <w:numId w:val="19"/>
              </w:numPr>
              <w:spacing w:before="120" w:after="120"/>
              <w:rPr>
                <w:rFonts w:cs="Arial"/>
                <w:szCs w:val="17"/>
              </w:rPr>
            </w:pPr>
            <w:r>
              <w:rPr>
                <w:rFonts w:cs="Arial"/>
                <w:szCs w:val="17"/>
              </w:rPr>
              <w:t xml:space="preserve">A COVID-19 section on the school website is created and updated. </w:t>
            </w:r>
          </w:p>
          <w:p w14:paraId="4A0407AD" w14:textId="77777777" w:rsidR="00FA5BF8" w:rsidRPr="007649EA" w:rsidRDefault="00FA5BF8" w:rsidP="00FA5BF8">
            <w:pPr>
              <w:pStyle w:val="ListParagraph"/>
              <w:spacing w:before="40" w:after="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A745ED"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73252EB" w14:textId="406EC147" w:rsidR="00FA5BF8" w:rsidRPr="007649EA" w:rsidRDefault="00FA5BF8" w:rsidP="00FA5BF8">
            <w:pPr>
              <w:pStyle w:val="ListParagraph"/>
              <w:ind w:left="360"/>
            </w:pPr>
            <w:r>
              <w:t>Ensure all contact details are up to date and teachers2parents updated as required.</w:t>
            </w:r>
            <w:r w:rsidR="00EA59C5">
              <w:t xml:space="preserve"> </w:t>
            </w:r>
            <w:r w:rsidR="00EA59C5" w:rsidRPr="00EA59C5">
              <w:rPr>
                <w:color w:val="FF0000"/>
              </w:rPr>
              <w:t xml:space="preserve">ncluding increased need to LFT and the reduction of self isolation periods to 7 days </w:t>
            </w:r>
            <w:r w:rsidR="00EA59C5" w:rsidRPr="00EA59C5">
              <w:rPr>
                <w:b/>
                <w:color w:val="FF0000"/>
              </w:rPr>
              <w:t>only if</w:t>
            </w:r>
            <w:r w:rsidR="00EA59C5" w:rsidRPr="00EA59C5">
              <w:rPr>
                <w:color w:val="FF0000"/>
              </w:rPr>
              <w:t xml:space="preserve"> LFT’s are negative at day 6/7</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0A3AF3A" w14:textId="77777777" w:rsidR="00FA5BF8" w:rsidRPr="007649EA" w:rsidRDefault="00FA5BF8" w:rsidP="00FA5BF8">
            <w:pPr>
              <w:pStyle w:val="Maintext"/>
              <w:jc w:val="center"/>
            </w:pPr>
            <w:r>
              <w:t>L</w:t>
            </w:r>
          </w:p>
        </w:tc>
      </w:tr>
      <w:tr w:rsidR="00FA5BF8" w:rsidRPr="007649EA" w14:paraId="28D605CE" w14:textId="77777777" w:rsidTr="007F3F85">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F27BA74" w14:textId="77777777" w:rsidR="00FA5BF8" w:rsidRPr="007649EA" w:rsidRDefault="00FA5BF8" w:rsidP="00FA5BF8">
            <w:pPr>
              <w:rPr>
                <w:rFonts w:cs="Arial"/>
                <w:b/>
                <w:bCs/>
                <w:sz w:val="17"/>
                <w:szCs w:val="17"/>
              </w:rPr>
            </w:pPr>
            <w:r>
              <w:rPr>
                <w:rFonts w:cs="Arial"/>
                <w:b/>
                <w:bCs/>
                <w:sz w:val="17"/>
                <w:szCs w:val="17"/>
              </w:rPr>
              <w:t>Parents and carers may not fully understand their responsibilities should a child show symptoms of COVID-19</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228CCA1"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23F2A2F" w14:textId="77777777" w:rsidR="00FA5BF8" w:rsidRPr="007649EA" w:rsidRDefault="00FA5BF8" w:rsidP="00FA5BF8">
            <w:pPr>
              <w:pStyle w:val="ListParagraph"/>
              <w:numPr>
                <w:ilvl w:val="0"/>
                <w:numId w:val="20"/>
              </w:numPr>
              <w:spacing w:before="120" w:after="120"/>
              <w:rPr>
                <w:rFonts w:cs="Arial"/>
                <w:szCs w:val="17"/>
              </w:rPr>
            </w:pPr>
            <w:r>
              <w:rPr>
                <w:rFonts w:cs="Arial"/>
                <w:szCs w:val="17"/>
              </w:rPr>
              <w:t>Key messages in line with government guidance are reinforced on a weekly basis via email, text and the school’s website.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4223EA"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068B5DA" w14:textId="5D7CA2CE" w:rsidR="00FA5BF8" w:rsidRPr="007649EA" w:rsidRDefault="00FA5BF8" w:rsidP="00FA5BF8">
            <w:pPr>
              <w:pStyle w:val="ListParagraph"/>
              <w:ind w:left="360"/>
            </w:pPr>
            <w:r>
              <w:t>Include on Newsletter</w:t>
            </w:r>
            <w:r w:rsidR="00EA59C5">
              <w:t xml:space="preserve"> </w:t>
            </w:r>
            <w:r w:rsidR="00EA59C5" w:rsidRPr="00EA59C5">
              <w:rPr>
                <w:color w:val="FF0000"/>
              </w:rPr>
              <w:t xml:space="preserve">ncluding increased need to LFT and the reduction of self isolation periods to 7 days </w:t>
            </w:r>
            <w:r w:rsidR="00EA59C5" w:rsidRPr="00EA59C5">
              <w:rPr>
                <w:b/>
                <w:color w:val="FF0000"/>
              </w:rPr>
              <w:t>only if</w:t>
            </w:r>
            <w:r w:rsidR="00EA59C5" w:rsidRPr="00EA59C5">
              <w:rPr>
                <w:color w:val="FF0000"/>
              </w:rPr>
              <w:t xml:space="preserve"> LFT’s are negative at day 6/7</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C155121" w14:textId="77777777" w:rsidR="00FA5BF8" w:rsidRPr="007649EA" w:rsidRDefault="00FA5BF8" w:rsidP="00FA5BF8">
            <w:pPr>
              <w:pStyle w:val="Maintext"/>
              <w:jc w:val="center"/>
            </w:pPr>
            <w:r>
              <w:t>L</w:t>
            </w:r>
          </w:p>
        </w:tc>
      </w:tr>
      <w:tr w:rsidR="00FA5BF8" w:rsidRPr="007649EA" w14:paraId="5C5CA6E4" w14:textId="77777777" w:rsidTr="00343281">
        <w:trPr>
          <w:cnfStyle w:val="000000010000" w:firstRow="0" w:lastRow="0" w:firstColumn="0" w:lastColumn="0" w:oddVBand="0" w:evenVBand="0" w:oddHBand="0" w:evenHBand="1" w:firstRowFirstColumn="0" w:firstRowLastColumn="0" w:lastRowFirstColumn="0" w:lastRowLastColumn="0"/>
          <w:trHeight w:val="40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6B3B4897" w14:textId="2CF5E82D" w:rsidR="00FA5BF8" w:rsidRPr="00A30A28" w:rsidRDefault="00FA5BF8" w:rsidP="00FA5BF8">
            <w:pPr>
              <w:pStyle w:val="Maintext"/>
              <w:rPr>
                <w:b/>
                <w:sz w:val="20"/>
                <w:szCs w:val="20"/>
              </w:rPr>
            </w:pPr>
            <w:r w:rsidRPr="00A30A28">
              <w:rPr>
                <w:b/>
                <w:sz w:val="20"/>
                <w:szCs w:val="20"/>
              </w:rPr>
              <w:t>4.2 Staff</w:t>
            </w:r>
          </w:p>
        </w:tc>
      </w:tr>
      <w:tr w:rsidR="00FA5BF8" w:rsidRPr="007649EA" w14:paraId="0B6464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E8A7CA8" w14:textId="4DBA574B" w:rsidR="00FA5BF8" w:rsidRDefault="00FA5BF8" w:rsidP="00FA5BF8">
            <w:pPr>
              <w:rPr>
                <w:rFonts w:cs="Arial"/>
                <w:b/>
                <w:bCs/>
                <w:sz w:val="17"/>
                <w:szCs w:val="17"/>
              </w:rPr>
            </w:pPr>
            <w:r>
              <w:rPr>
                <w:rFonts w:cs="Arial"/>
                <w:b/>
                <w:bCs/>
                <w:sz w:val="17"/>
                <w:szCs w:val="17"/>
              </w:rPr>
              <w:t>Staff are not trained in new procedures, leading to risks to health</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1DD0BAD" w14:textId="00B3B8AF"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9C0BC49" w14:textId="77777777" w:rsidR="00FA5BF8" w:rsidRDefault="00FA5BF8" w:rsidP="00FA5BF8">
            <w:pPr>
              <w:pStyle w:val="ListParagraph"/>
              <w:numPr>
                <w:ilvl w:val="0"/>
                <w:numId w:val="7"/>
              </w:numPr>
              <w:spacing w:before="60" w:after="120"/>
              <w:rPr>
                <w:rFonts w:cs="Arial"/>
                <w:szCs w:val="17"/>
              </w:rPr>
            </w:pPr>
            <w:r>
              <w:rPr>
                <w:rFonts w:cs="Arial"/>
                <w:szCs w:val="17"/>
              </w:rPr>
              <w:t>Key Principles is issued to all staff prior to reopening.</w:t>
            </w:r>
          </w:p>
          <w:p w14:paraId="42040487" w14:textId="77777777" w:rsidR="00FA5BF8" w:rsidRDefault="00FA5BF8" w:rsidP="00FA5BF8">
            <w:pPr>
              <w:pStyle w:val="ListParagraph"/>
              <w:numPr>
                <w:ilvl w:val="0"/>
                <w:numId w:val="7"/>
              </w:numPr>
              <w:spacing w:before="120" w:after="120"/>
              <w:rPr>
                <w:rFonts w:cs="Arial"/>
                <w:szCs w:val="17"/>
              </w:rPr>
            </w:pPr>
            <w:r>
              <w:rPr>
                <w:rFonts w:cs="Arial"/>
                <w:szCs w:val="17"/>
              </w:rPr>
              <w:t>Induction and CPD programmes are in operation for all staff prior to during partial opening, and include:</w:t>
            </w:r>
          </w:p>
          <w:p w14:paraId="2F2E8360" w14:textId="77777777" w:rsidR="00FA5BF8" w:rsidRDefault="00FA5BF8" w:rsidP="00FA5BF8">
            <w:pPr>
              <w:pStyle w:val="ListParagraph"/>
              <w:numPr>
                <w:ilvl w:val="0"/>
                <w:numId w:val="48"/>
              </w:numPr>
              <w:spacing w:before="120" w:after="120"/>
              <w:rPr>
                <w:rFonts w:cs="Arial"/>
                <w:szCs w:val="17"/>
              </w:rPr>
            </w:pPr>
            <w:r>
              <w:rPr>
                <w:rFonts w:cs="Arial"/>
                <w:szCs w:val="17"/>
              </w:rPr>
              <w:t>Infection control</w:t>
            </w:r>
          </w:p>
          <w:p w14:paraId="2672D13E" w14:textId="77777777" w:rsidR="00FA5BF8" w:rsidRDefault="00FA5BF8" w:rsidP="00FA5BF8">
            <w:pPr>
              <w:pStyle w:val="ListParagraph"/>
              <w:numPr>
                <w:ilvl w:val="0"/>
                <w:numId w:val="48"/>
              </w:numPr>
              <w:spacing w:before="120" w:after="120"/>
              <w:rPr>
                <w:rFonts w:cs="Arial"/>
                <w:szCs w:val="17"/>
              </w:rPr>
            </w:pPr>
            <w:r>
              <w:rPr>
                <w:rFonts w:cs="Arial"/>
                <w:szCs w:val="17"/>
              </w:rPr>
              <w:t>Fire safety and evacuation procedures</w:t>
            </w:r>
          </w:p>
          <w:p w14:paraId="1DD2096C" w14:textId="77777777" w:rsidR="00FA5BF8" w:rsidRDefault="00FA5BF8" w:rsidP="00FA5BF8">
            <w:pPr>
              <w:pStyle w:val="ListParagraph"/>
              <w:numPr>
                <w:ilvl w:val="0"/>
                <w:numId w:val="48"/>
              </w:numPr>
              <w:spacing w:before="120" w:after="120"/>
              <w:rPr>
                <w:rFonts w:cs="Arial"/>
                <w:szCs w:val="17"/>
              </w:rPr>
            </w:pPr>
            <w:r>
              <w:rPr>
                <w:rFonts w:cs="Arial"/>
                <w:szCs w:val="17"/>
              </w:rPr>
              <w:t>Behaviour management</w:t>
            </w:r>
          </w:p>
          <w:p w14:paraId="1DC03C2B" w14:textId="77777777" w:rsidR="00FA5BF8" w:rsidRDefault="00FA5BF8" w:rsidP="00FA5BF8">
            <w:pPr>
              <w:pStyle w:val="ListParagraph"/>
              <w:numPr>
                <w:ilvl w:val="0"/>
                <w:numId w:val="48"/>
              </w:numPr>
              <w:spacing w:before="120" w:after="120"/>
              <w:rPr>
                <w:rFonts w:cs="Arial"/>
                <w:szCs w:val="17"/>
              </w:rPr>
            </w:pPr>
            <w:r>
              <w:rPr>
                <w:rFonts w:cs="Arial"/>
                <w:szCs w:val="17"/>
              </w:rPr>
              <w:t>Safeguarding</w:t>
            </w:r>
          </w:p>
          <w:p w14:paraId="7815D319" w14:textId="72D0FF7B" w:rsidR="00FA5BF8" w:rsidRDefault="00FA5BF8" w:rsidP="00FA5BF8">
            <w:pPr>
              <w:pStyle w:val="ListParagraph"/>
              <w:numPr>
                <w:ilvl w:val="0"/>
                <w:numId w:val="20"/>
              </w:numPr>
              <w:spacing w:before="120" w:after="120"/>
              <w:rPr>
                <w:rFonts w:cs="Arial"/>
                <w:szCs w:val="17"/>
              </w:rPr>
            </w:pPr>
            <w:r>
              <w:rPr>
                <w:rFonts w:cs="Arial"/>
                <w:szCs w:val="17"/>
              </w:rPr>
              <w:t>Risk management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8504B75" w14:textId="56E604E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B6BBE91"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F7A8C48" w14:textId="5157B9A9" w:rsidR="00FA5BF8" w:rsidRDefault="00FA5BF8" w:rsidP="00FA5BF8">
            <w:pPr>
              <w:pStyle w:val="Maintext"/>
              <w:jc w:val="center"/>
            </w:pPr>
            <w:r>
              <w:t>L</w:t>
            </w:r>
          </w:p>
        </w:tc>
      </w:tr>
      <w:tr w:rsidR="00FA5BF8" w:rsidRPr="007649EA" w14:paraId="7F62A997"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B76C3DA" w14:textId="2D7A5FC3" w:rsidR="00FA5BF8" w:rsidRDefault="00FA5BF8" w:rsidP="00FA5BF8">
            <w:pPr>
              <w:rPr>
                <w:rFonts w:cs="Arial"/>
                <w:b/>
                <w:bCs/>
                <w:sz w:val="17"/>
                <w:szCs w:val="17"/>
              </w:rPr>
            </w:pPr>
            <w:r>
              <w:rPr>
                <w:rFonts w:cs="Arial"/>
                <w:b/>
                <w:bCs/>
                <w:sz w:val="17"/>
                <w:szCs w:val="17"/>
              </w:rPr>
              <w:t>New staff are not aware of policies and procedures prior to starting at the school when it reopens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4464CC" w14:textId="4AB88DBC"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5225398" w14:textId="77777777" w:rsidR="00FA5BF8" w:rsidRDefault="00FA5BF8" w:rsidP="00FA5BF8">
            <w:pPr>
              <w:pStyle w:val="ListParagraph"/>
              <w:numPr>
                <w:ilvl w:val="0"/>
                <w:numId w:val="8"/>
              </w:numPr>
              <w:spacing w:before="120" w:after="120"/>
              <w:rPr>
                <w:rFonts w:cs="Arial"/>
                <w:szCs w:val="17"/>
              </w:rPr>
            </w:pPr>
            <w:r>
              <w:rPr>
                <w:rFonts w:cs="Arial"/>
                <w:szCs w:val="17"/>
              </w:rPr>
              <w:t>Induction programmes are in place for all new staff – either online or in-school – prior to them starting.</w:t>
            </w:r>
          </w:p>
          <w:p w14:paraId="38DBE7D0" w14:textId="30EDB015" w:rsidR="00FA5BF8" w:rsidRDefault="00FA5BF8" w:rsidP="00FA5BF8">
            <w:pPr>
              <w:pStyle w:val="ListParagraph"/>
              <w:numPr>
                <w:ilvl w:val="0"/>
                <w:numId w:val="20"/>
              </w:numPr>
              <w:spacing w:before="120" w:after="120"/>
              <w:rPr>
                <w:rFonts w:cs="Arial"/>
                <w:szCs w:val="17"/>
              </w:rPr>
            </w:pPr>
            <w:r>
              <w:rPr>
                <w:rFonts w:cs="Arial"/>
                <w:szCs w:val="17"/>
              </w:rPr>
              <w:t>Key principles for staff are issued to all new staff prior to them starting.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758DA38" w14:textId="2988E2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6B8975F"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293E91D" w14:textId="036656A5" w:rsidR="00FA5BF8" w:rsidRDefault="00FA5BF8" w:rsidP="00FA5BF8">
            <w:pPr>
              <w:pStyle w:val="Maintext"/>
              <w:jc w:val="center"/>
            </w:pPr>
            <w:r>
              <w:t>L</w:t>
            </w:r>
          </w:p>
        </w:tc>
      </w:tr>
      <w:tr w:rsidR="00FA5BF8" w:rsidRPr="007649EA" w14:paraId="5A2E14E7"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020F822" w14:textId="3C076F75" w:rsidR="00FA5BF8" w:rsidRDefault="00FA5BF8" w:rsidP="00FA5BF8">
            <w:pPr>
              <w:rPr>
                <w:rFonts w:cs="Arial"/>
                <w:b/>
                <w:bCs/>
                <w:sz w:val="17"/>
                <w:szCs w:val="17"/>
              </w:rPr>
            </w:pPr>
            <w:r w:rsidRPr="007E78CB">
              <w:rPr>
                <w:rFonts w:eastAsia="Calibri" w:cs="Arial"/>
                <w:b/>
                <w:bCs/>
                <w:color w:val="000000"/>
                <w:sz w:val="17"/>
                <w:szCs w:val="17"/>
              </w:rPr>
              <w:t>Staff, pupils and parents are not aware of the school’s procedures (including on self-isolation and testing) should anyone display symptoms of C</w:t>
            </w:r>
            <w:r>
              <w:rPr>
                <w:rFonts w:eastAsia="Calibri" w:cs="Arial"/>
                <w:b/>
                <w:bCs/>
                <w:color w:val="000000"/>
                <w:sz w:val="17"/>
                <w:szCs w:val="17"/>
              </w:rPr>
              <w:t>OVID</w:t>
            </w:r>
            <w:r w:rsidRPr="007E78CB">
              <w:rPr>
                <w:rFonts w:eastAsia="Calibri" w:cs="Arial"/>
                <w:b/>
                <w:bCs/>
                <w:color w:val="000000"/>
                <w:sz w:val="17"/>
                <w:szCs w:val="17"/>
              </w:rPr>
              <w:t>-19</w:t>
            </w:r>
            <w:r>
              <w:rPr>
                <w:rFonts w:eastAsia="Calibri" w:cs="Arial"/>
                <w:b/>
                <w:bCs/>
                <w:color w:val="000000"/>
                <w:sz w:val="17"/>
                <w:szCs w:val="17"/>
              </w:rPr>
              <w:t xml:space="preserve"> who is attending Critical worker provision and come schooling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BDBE0D5" w14:textId="044BB5A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784421F"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Staff, pupils and parents have received clear communications informing them of current government guidance</w:t>
            </w:r>
            <w:r>
              <w:rPr>
                <w:rFonts w:eastAsia="Calibri" w:cs="Arial"/>
                <w:color w:val="000000"/>
                <w:sz w:val="17"/>
                <w:szCs w:val="17"/>
              </w:rPr>
              <w:t xml:space="preserve"> on the actions to take should anyone display symptoms of COVID-19</w:t>
            </w:r>
            <w:r w:rsidRPr="008C09E3">
              <w:rPr>
                <w:rFonts w:eastAsia="Calibri" w:cs="Arial"/>
                <w:color w:val="000000"/>
                <w:sz w:val="17"/>
                <w:szCs w:val="17"/>
              </w:rPr>
              <w:t xml:space="preserve"> and how this will be implemented in</w:t>
            </w:r>
            <w:r>
              <w:rPr>
                <w:rFonts w:eastAsia="Calibri" w:cs="Arial"/>
                <w:color w:val="000000"/>
                <w:sz w:val="17"/>
                <w:szCs w:val="17"/>
              </w:rPr>
              <w:t xml:space="preserve"> the</w:t>
            </w:r>
            <w:r w:rsidRPr="008C09E3">
              <w:rPr>
                <w:rFonts w:eastAsia="Calibri" w:cs="Arial"/>
                <w:color w:val="000000"/>
                <w:sz w:val="17"/>
                <w:szCs w:val="17"/>
              </w:rPr>
              <w:t xml:space="preserve"> school</w:t>
            </w:r>
            <w:r>
              <w:rPr>
                <w:rFonts w:eastAsia="Calibri" w:cs="Arial"/>
                <w:color w:val="000000"/>
                <w:sz w:val="17"/>
                <w:szCs w:val="17"/>
              </w:rPr>
              <w:t>.</w:t>
            </w:r>
          </w:p>
          <w:p w14:paraId="57E98E87"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This guidance has been explained to staff and pupils as part of the induction process</w:t>
            </w:r>
            <w:r>
              <w:rPr>
                <w:rFonts w:eastAsia="Calibri" w:cs="Arial"/>
                <w:color w:val="000000"/>
                <w:sz w:val="17"/>
                <w:szCs w:val="17"/>
              </w:rPr>
              <w:t>.</w:t>
            </w:r>
          </w:p>
          <w:p w14:paraId="360DC722" w14:textId="77777777" w:rsidR="00FA5BF8" w:rsidRPr="002149DB"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Any updates or changes to this guidance are communicated in a timely and effective way to all stakeholders</w:t>
            </w:r>
            <w:r>
              <w:rPr>
                <w:rFonts w:eastAsia="Calibri" w:cs="Arial"/>
                <w:color w:val="000000"/>
                <w:sz w:val="17"/>
                <w:szCs w:val="17"/>
              </w:rPr>
              <w:t>.</w:t>
            </w:r>
          </w:p>
          <w:p w14:paraId="0D4D12DE" w14:textId="499D2104" w:rsidR="00FA5BF8" w:rsidRDefault="00FA5BF8" w:rsidP="00FA5BF8">
            <w:pPr>
              <w:pStyle w:val="ListParagraph"/>
              <w:numPr>
                <w:ilvl w:val="0"/>
                <w:numId w:val="8"/>
              </w:numPr>
              <w:spacing w:before="120" w:after="120"/>
              <w:rPr>
                <w:rFonts w:cs="Arial"/>
                <w:szCs w:val="17"/>
              </w:rPr>
            </w:pPr>
            <w:r>
              <w:rPr>
                <w:rFonts w:eastAsia="Calibri" w:cs="Arial"/>
                <w:color w:val="000000"/>
                <w:szCs w:val="17"/>
              </w:rPr>
              <w:t>In order to create a local log parents of pupils learning at home to be asked to inform us of positive tests results within our pupils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0D97513" w14:textId="2C08831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16D51D2" w14:textId="28750745" w:rsidR="00FA5BF8" w:rsidRDefault="00FA5BF8" w:rsidP="00FA5BF8">
            <w:pPr>
              <w:pStyle w:val="ListParagraph"/>
              <w:ind w:left="360"/>
            </w:pPr>
            <w:r w:rsidRPr="00EA59C5">
              <w:rPr>
                <w:color w:val="FF0000"/>
              </w:rPr>
              <w:t>Regularly update as guidance changes/</w:t>
            </w:r>
            <w:r w:rsidR="00EA59C5" w:rsidRPr="00EA59C5">
              <w:rPr>
                <w:color w:val="FF0000"/>
              </w:rPr>
              <w:t xml:space="preserve">refines. Including increased need to LFT and the reduction of self isolation periods to 7 days </w:t>
            </w:r>
            <w:r w:rsidR="00EA59C5" w:rsidRPr="00EA59C5">
              <w:rPr>
                <w:b/>
                <w:color w:val="FF0000"/>
              </w:rPr>
              <w:t>only if</w:t>
            </w:r>
            <w:r w:rsidR="00EA59C5" w:rsidRPr="00EA59C5">
              <w:rPr>
                <w:color w:val="FF0000"/>
              </w:rPr>
              <w:t xml:space="preserve"> LFT’s are negative at day 6/7</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9E891CC" w14:textId="17B5A7F6" w:rsidR="00FA5BF8" w:rsidRDefault="00FA5BF8" w:rsidP="00FA5BF8">
            <w:pPr>
              <w:pStyle w:val="Maintext"/>
              <w:jc w:val="center"/>
            </w:pPr>
            <w:r>
              <w:t>L</w:t>
            </w:r>
          </w:p>
        </w:tc>
      </w:tr>
      <w:tr w:rsidR="00FA5BF8" w:rsidRPr="007649EA" w14:paraId="02E847A9" w14:textId="77777777" w:rsidTr="00343281">
        <w:trPr>
          <w:cnfStyle w:val="000000010000" w:firstRow="0" w:lastRow="0" w:firstColumn="0" w:lastColumn="0" w:oddVBand="0" w:evenVBand="0" w:oddHBand="0" w:evenHBand="1" w:firstRowFirstColumn="0" w:firstRowLastColumn="0" w:lastRowFirstColumn="0" w:lastRowLastColumn="0"/>
          <w:trHeight w:val="24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89CBC7F" w14:textId="2EF9528C" w:rsidR="00FA5BF8" w:rsidRDefault="00FA5BF8" w:rsidP="00FA5BF8">
            <w:pPr>
              <w:rPr>
                <w:rFonts w:cs="Arial"/>
                <w:b/>
                <w:bCs/>
                <w:sz w:val="17"/>
                <w:szCs w:val="17"/>
              </w:rPr>
            </w:pPr>
            <w:r w:rsidRPr="00D13191">
              <w:rPr>
                <w:rFonts w:eastAsia="Calibri" w:cs="Arial"/>
                <w:b/>
                <w:bCs/>
                <w:color w:val="000000"/>
                <w:sz w:val="17"/>
                <w:szCs w:val="17"/>
              </w:rPr>
              <w:lastRenderedPageBreak/>
              <w:t>Staff, pupils and parents are not aware of the school’s procedures should there be a confirmed case of C</w:t>
            </w:r>
            <w:r>
              <w:rPr>
                <w:rFonts w:eastAsia="Calibri" w:cs="Arial"/>
                <w:b/>
                <w:bCs/>
                <w:color w:val="000000"/>
                <w:sz w:val="17"/>
                <w:szCs w:val="17"/>
              </w:rPr>
              <w:t>OVID</w:t>
            </w:r>
            <w:r w:rsidRPr="00D13191">
              <w:rPr>
                <w:rFonts w:eastAsia="Calibri" w:cs="Arial"/>
                <w:b/>
                <w:bCs/>
                <w:color w:val="000000"/>
                <w:sz w:val="17"/>
                <w:szCs w:val="17"/>
              </w:rPr>
              <w:t>-19 in the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FF8042A" w14:textId="2DE0A375"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DEB927D" w14:textId="38B02112" w:rsidR="00FA5BF8" w:rsidRPr="003B0BFD" w:rsidRDefault="00FA5BF8" w:rsidP="00FA5BF8">
            <w:pPr>
              <w:numPr>
                <w:ilvl w:val="0"/>
                <w:numId w:val="16"/>
              </w:numPr>
              <w:spacing w:before="120" w:after="120"/>
              <w:contextualSpacing/>
              <w:rPr>
                <w:rFonts w:eastAsia="Calibri" w:cs="Arial"/>
                <w:color w:val="auto"/>
                <w:sz w:val="17"/>
                <w:szCs w:val="17"/>
              </w:rPr>
            </w:pPr>
            <w:r w:rsidRPr="008C09E3">
              <w:rPr>
                <w:rFonts w:eastAsia="Calibri" w:cs="Arial"/>
                <w:color w:val="000000"/>
                <w:sz w:val="17"/>
                <w:szCs w:val="17"/>
              </w:rPr>
              <w:t xml:space="preserve">Staff, </w:t>
            </w:r>
            <w:r w:rsidRPr="003B0BFD">
              <w:rPr>
                <w:rFonts w:eastAsia="Calibri" w:cs="Arial"/>
                <w:color w:val="auto"/>
                <w:sz w:val="17"/>
                <w:szCs w:val="17"/>
              </w:rPr>
              <w:t>pupils and parents have received clear communications informing them of current government guidance on confirmed cases of COVID-19 and how this will be implemented in the school</w:t>
            </w:r>
            <w:r>
              <w:rPr>
                <w:rFonts w:eastAsia="Calibri" w:cs="Arial"/>
                <w:color w:val="auto"/>
                <w:sz w:val="17"/>
                <w:szCs w:val="17"/>
              </w:rPr>
              <w:t xml:space="preserve"> </w:t>
            </w:r>
          </w:p>
          <w:p w14:paraId="715F9279"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HT to refer to CFLP Positive Case Flowchart to report and correctly adhere to guidance re reporting and dealing with a new positive case</w:t>
            </w:r>
          </w:p>
          <w:p w14:paraId="7A8311F8"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This guidance has been explained to staff and pupils as part of the induction process.</w:t>
            </w:r>
          </w:p>
          <w:p w14:paraId="11554FCE"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Any updates or changes to this guidance are communicated in a timely and effective way to all stakeholders via text and email.</w:t>
            </w:r>
          </w:p>
          <w:p w14:paraId="68C4A9A7" w14:textId="73FB7756" w:rsidR="00FA5BF8" w:rsidRDefault="00FA5BF8" w:rsidP="00FA5BF8">
            <w:pPr>
              <w:pStyle w:val="ListParagraph"/>
              <w:numPr>
                <w:ilvl w:val="0"/>
                <w:numId w:val="8"/>
              </w:numPr>
              <w:spacing w:before="120" w:after="120"/>
              <w:rPr>
                <w:rFonts w:cs="Arial"/>
                <w:szCs w:val="17"/>
              </w:rPr>
            </w:pPr>
            <w:r>
              <w:rPr>
                <w:rFonts w:eastAsia="Calibri" w:cs="Arial"/>
                <w:color w:val="auto"/>
                <w:szCs w:val="17"/>
              </w:rPr>
              <w:t>Operational  Management Plan</w:t>
            </w:r>
            <w:r w:rsidRPr="003B0BFD">
              <w:rPr>
                <w:rFonts w:eastAsia="Calibri" w:cs="Arial"/>
                <w:color w:val="auto"/>
                <w:szCs w:val="17"/>
              </w:rPr>
              <w:t xml:space="preserve"> shared with staff and parents.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BAD692C" w14:textId="7D7EB65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12665B4" w14:textId="77777777" w:rsidR="00FA5BF8" w:rsidRPr="00AD1636" w:rsidRDefault="00FA5BF8" w:rsidP="00FA5BF8">
            <w:pPr>
              <w:pStyle w:val="ListParagraph"/>
              <w:rPr>
                <w:color w:val="auto"/>
              </w:rPr>
            </w:pPr>
            <w:r>
              <w:t xml:space="preserve">All new policies emailed to staff including safeguarding &amp; </w:t>
            </w:r>
            <w:r w:rsidRPr="00AD1636">
              <w:rPr>
                <w:color w:val="auto"/>
              </w:rPr>
              <w:t>behaviour.</w:t>
            </w:r>
          </w:p>
          <w:p w14:paraId="26A8A057"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E1BFDE7" w14:textId="39185720" w:rsidR="00FA5BF8" w:rsidRDefault="00FA5BF8" w:rsidP="00FA5BF8">
            <w:pPr>
              <w:pStyle w:val="Maintext"/>
              <w:jc w:val="center"/>
            </w:pPr>
            <w:r>
              <w:t>L</w:t>
            </w:r>
          </w:p>
        </w:tc>
      </w:tr>
      <w:tr w:rsidR="00FA5BF8" w:rsidRPr="007649EA" w14:paraId="39BE5FAC" w14:textId="77777777" w:rsidTr="00343281">
        <w:trPr>
          <w:cnfStyle w:val="000000100000" w:firstRow="0" w:lastRow="0" w:firstColumn="0" w:lastColumn="0" w:oddVBand="0" w:evenVBand="0" w:oddHBand="1" w:evenHBand="0" w:firstRowFirstColumn="0" w:firstRowLastColumn="0" w:lastRowFirstColumn="0" w:lastRowLastColumn="0"/>
          <w:trHeight w:val="439"/>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72A8B1" w14:textId="4F063196" w:rsidR="00FA5BF8" w:rsidRPr="00A30A28" w:rsidRDefault="00FA5BF8" w:rsidP="00FA5BF8">
            <w:pPr>
              <w:pStyle w:val="Maintext"/>
              <w:rPr>
                <w:b/>
                <w:sz w:val="20"/>
                <w:szCs w:val="20"/>
              </w:rPr>
            </w:pPr>
            <w:r w:rsidRPr="00A30A28">
              <w:rPr>
                <w:b/>
                <w:sz w:val="20"/>
                <w:szCs w:val="20"/>
              </w:rPr>
              <w:t>4.3 Governance</w:t>
            </w:r>
          </w:p>
        </w:tc>
      </w:tr>
      <w:tr w:rsidR="00FA5BF8" w:rsidRPr="007649EA" w14:paraId="1D34DE79"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F9F6351" w14:textId="370A80BF" w:rsidR="00FA5BF8" w:rsidRDefault="00FA5BF8" w:rsidP="00FA5BF8">
            <w:pPr>
              <w:rPr>
                <w:rFonts w:eastAsia="Calibri" w:cs="Arial"/>
                <w:b/>
                <w:bCs/>
                <w:color w:val="000000"/>
                <w:sz w:val="17"/>
                <w:szCs w:val="17"/>
              </w:rPr>
            </w:pPr>
            <w:r>
              <w:rPr>
                <w:rFonts w:cs="Arial"/>
                <w:b/>
                <w:bCs/>
                <w:sz w:val="17"/>
                <w:szCs w:val="17"/>
              </w:rPr>
              <w:t>LAB Members and Directors are not fully informed or involved in making key decisions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20B20B92" w14:textId="28F9E14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5449107" w14:textId="77777777" w:rsidR="00FA5BF8" w:rsidRPr="00BC5C55" w:rsidRDefault="00FA5BF8" w:rsidP="00FA5BF8">
            <w:pPr>
              <w:pStyle w:val="ListParagraph"/>
              <w:numPr>
                <w:ilvl w:val="0"/>
                <w:numId w:val="4"/>
              </w:numPr>
              <w:spacing w:before="120" w:after="120"/>
              <w:rPr>
                <w:rFonts w:cs="Arial"/>
                <w:szCs w:val="17"/>
              </w:rPr>
            </w:pPr>
            <w:r>
              <w:rPr>
                <w:rFonts w:cs="Arial"/>
                <w:szCs w:val="17"/>
              </w:rPr>
              <w:t>Online meetings are held regularly with LAB Members and Directors</w:t>
            </w:r>
          </w:p>
          <w:p w14:paraId="027C756A" w14:textId="77777777" w:rsidR="00FA5BF8" w:rsidRDefault="00FA5BF8" w:rsidP="00FA5BF8">
            <w:pPr>
              <w:pStyle w:val="ListParagraph"/>
              <w:numPr>
                <w:ilvl w:val="0"/>
                <w:numId w:val="4"/>
              </w:numPr>
              <w:spacing w:before="120" w:after="120"/>
              <w:rPr>
                <w:rFonts w:cs="Arial"/>
                <w:szCs w:val="17"/>
              </w:rPr>
            </w:pPr>
            <w:r>
              <w:rPr>
                <w:rFonts w:cs="Arial"/>
                <w:szCs w:val="17"/>
              </w:rPr>
              <w:t>LAB’s are involved in key decisions on reopening.</w:t>
            </w:r>
          </w:p>
          <w:p w14:paraId="7BB11C00" w14:textId="77777777" w:rsidR="00FA5BF8" w:rsidRDefault="00FA5BF8" w:rsidP="00FA5BF8">
            <w:pPr>
              <w:pStyle w:val="ListParagraph"/>
              <w:numPr>
                <w:ilvl w:val="0"/>
                <w:numId w:val="4"/>
              </w:numPr>
              <w:spacing w:before="120" w:after="120"/>
              <w:rPr>
                <w:rFonts w:cs="Arial"/>
                <w:szCs w:val="17"/>
              </w:rPr>
            </w:pPr>
            <w:r>
              <w:rPr>
                <w:rFonts w:cs="Arial"/>
                <w:szCs w:val="17"/>
              </w:rPr>
              <w:t>Directors informed of all CFLP guidance for schools</w:t>
            </w:r>
          </w:p>
          <w:p w14:paraId="69729E4D" w14:textId="548C2A8E" w:rsidR="00FA5BF8" w:rsidRDefault="00FA5BF8" w:rsidP="00FA5BF8">
            <w:pPr>
              <w:pStyle w:val="ListParagraph"/>
              <w:numPr>
                <w:ilvl w:val="0"/>
                <w:numId w:val="52"/>
              </w:numPr>
              <w:spacing w:before="120"/>
              <w:rPr>
                <w:rFonts w:eastAsia="Calibri" w:cs="Arial"/>
                <w:szCs w:val="17"/>
              </w:rPr>
            </w:pPr>
            <w:r>
              <w:rPr>
                <w:rFonts w:cs="Arial"/>
                <w:szCs w:val="17"/>
              </w:rPr>
              <w:t>LAB’s are briefed regularly on the latest government guidance and its implications for the school.</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D2FEE00" w14:textId="2049726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2CA63C5" w14:textId="3CB70468" w:rsidR="00FA5BF8" w:rsidRDefault="00FA5BF8" w:rsidP="00FA5BF8">
            <w:pPr>
              <w:pStyle w:val="ListParagraph"/>
            </w:pPr>
            <w:r>
              <w:t>Increase phone contact between HT and LAB Chairs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9625A75" w14:textId="5430D096" w:rsidR="00FA5BF8" w:rsidRDefault="00FA5BF8" w:rsidP="00FA5BF8">
            <w:pPr>
              <w:pStyle w:val="Maintext"/>
              <w:jc w:val="center"/>
            </w:pPr>
            <w:r>
              <w:t>L</w:t>
            </w:r>
          </w:p>
        </w:tc>
      </w:tr>
      <w:tr w:rsidR="00FA5BF8" w:rsidRPr="007649EA" w14:paraId="5B070519"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54B0C0F" w14:textId="3DF03701" w:rsidR="00FA5BF8" w:rsidRPr="00D13191" w:rsidRDefault="00FA5BF8" w:rsidP="00FA5BF8">
            <w:pPr>
              <w:rPr>
                <w:rFonts w:eastAsia="Calibri" w:cs="Arial"/>
                <w:b/>
                <w:bCs/>
                <w:color w:val="000000"/>
                <w:sz w:val="17"/>
                <w:szCs w:val="17"/>
              </w:rPr>
            </w:pPr>
            <w:r>
              <w:rPr>
                <w:rFonts w:eastAsia="Calibri" w:cs="Arial"/>
                <w:b/>
                <w:bCs/>
                <w:color w:val="000000"/>
                <w:sz w:val="17"/>
                <w:szCs w:val="17"/>
              </w:rPr>
              <w:t>Lack of Director and LAB oversight during the COVID-19 crisis leads to the school failing to meet statutory requirements.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B1A8120" w14:textId="437AF11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E7FBD05"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The LAB and Director Board</w:t>
            </w:r>
            <w:r w:rsidRPr="00E22157">
              <w:rPr>
                <w:rFonts w:eastAsia="Calibri" w:cs="Arial"/>
                <w:szCs w:val="17"/>
              </w:rPr>
              <w:t xml:space="preserve"> continues to meet regularly via online platforms</w:t>
            </w:r>
            <w:r>
              <w:rPr>
                <w:rFonts w:eastAsia="Calibri" w:cs="Arial"/>
                <w:szCs w:val="17"/>
              </w:rPr>
              <w:t>.</w:t>
            </w:r>
          </w:p>
          <w:p w14:paraId="65835576"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All</w:t>
            </w:r>
            <w:r w:rsidRPr="00E22157">
              <w:rPr>
                <w:rFonts w:eastAsia="Calibri" w:cs="Arial"/>
                <w:szCs w:val="17"/>
              </w:rPr>
              <w:t xml:space="preserve"> agendas </w:t>
            </w:r>
            <w:r>
              <w:rPr>
                <w:rFonts w:eastAsia="Calibri" w:cs="Arial"/>
                <w:szCs w:val="17"/>
              </w:rPr>
              <w:t>are structured to ensure</w:t>
            </w:r>
            <w:r w:rsidRPr="00E22157">
              <w:rPr>
                <w:rFonts w:eastAsia="Calibri" w:cs="Arial"/>
                <w:szCs w:val="17"/>
              </w:rPr>
              <w:t xml:space="preserve"> all statutory requirements are discussed and school leaders are held to account for their implementation.</w:t>
            </w:r>
          </w:p>
          <w:p w14:paraId="7A72783D" w14:textId="77777777" w:rsidR="00FA5BF8" w:rsidRPr="00581E98" w:rsidRDefault="00FA5BF8" w:rsidP="00FA5BF8">
            <w:pPr>
              <w:pStyle w:val="ListParagraph"/>
              <w:numPr>
                <w:ilvl w:val="0"/>
                <w:numId w:val="52"/>
              </w:numPr>
              <w:spacing w:before="120"/>
              <w:rPr>
                <w:rFonts w:eastAsia="Calibri" w:cs="Arial"/>
                <w:szCs w:val="17"/>
              </w:rPr>
            </w:pPr>
            <w:r>
              <w:rPr>
                <w:rFonts w:eastAsia="Calibri" w:cs="Arial"/>
                <w:szCs w:val="17"/>
              </w:rPr>
              <w:t>The Head</w:t>
            </w:r>
            <w:r w:rsidRPr="00E22157">
              <w:rPr>
                <w:rFonts w:eastAsia="Calibri" w:cs="Arial"/>
                <w:szCs w:val="17"/>
              </w:rPr>
              <w:t xml:space="preserve">’s </w:t>
            </w:r>
            <w:r>
              <w:rPr>
                <w:rFonts w:eastAsia="Calibri" w:cs="Arial"/>
                <w:szCs w:val="17"/>
              </w:rPr>
              <w:t>report to LAB members</w:t>
            </w:r>
            <w:r w:rsidRPr="00E22157">
              <w:rPr>
                <w:rFonts w:eastAsia="Calibri" w:cs="Arial"/>
                <w:szCs w:val="17"/>
              </w:rPr>
              <w:t xml:space="preserve"> includes content and updates on </w:t>
            </w:r>
            <w:r w:rsidRPr="00581E98">
              <w:rPr>
                <w:rFonts w:eastAsia="Calibri" w:cs="Arial"/>
                <w:szCs w:val="17"/>
              </w:rPr>
              <w:t>how the school is continuing to meet its statutory obligations in addition to covering the school’s response to COVID-19.</w:t>
            </w:r>
          </w:p>
          <w:p w14:paraId="147BBD57" w14:textId="77777777" w:rsidR="00FA5BF8" w:rsidRPr="00581E98" w:rsidRDefault="00FA5BF8" w:rsidP="00FA5BF8">
            <w:pPr>
              <w:pStyle w:val="ListParagraph"/>
              <w:numPr>
                <w:ilvl w:val="0"/>
                <w:numId w:val="52"/>
              </w:numPr>
              <w:spacing w:before="120"/>
              <w:rPr>
                <w:rFonts w:eastAsia="Calibri" w:cs="Arial"/>
                <w:szCs w:val="17"/>
              </w:rPr>
            </w:pPr>
            <w:r w:rsidRPr="00581E98">
              <w:rPr>
                <w:rFonts w:eastAsia="Calibri" w:cs="Arial"/>
                <w:szCs w:val="17"/>
              </w:rPr>
              <w:t>Regular dialogue with the Chair of LABs and those governors with designated responsibilities is in place.( Link LAB and Director Champions)</w:t>
            </w:r>
          </w:p>
          <w:p w14:paraId="22D89533" w14:textId="6A1B6BC6" w:rsidR="00FA5BF8" w:rsidRPr="000A0B9C" w:rsidRDefault="00FA5BF8" w:rsidP="00FA5BF8">
            <w:pPr>
              <w:numPr>
                <w:ilvl w:val="0"/>
                <w:numId w:val="16"/>
              </w:numPr>
              <w:spacing w:before="120" w:after="120"/>
              <w:contextualSpacing/>
              <w:rPr>
                <w:rFonts w:eastAsia="Calibri" w:cs="Arial"/>
                <w:color w:val="000000"/>
                <w:sz w:val="17"/>
                <w:szCs w:val="17"/>
              </w:rPr>
            </w:pPr>
            <w:r w:rsidRPr="000A0B9C">
              <w:rPr>
                <w:rFonts w:eastAsia="Calibri" w:cs="Arial"/>
                <w:sz w:val="17"/>
                <w:szCs w:val="17"/>
              </w:rPr>
              <w:t>Minutes of LAB meetings are reviewed to ensure that they accurately record LAB’s oversight and holding leaders to account for areas of statutory responsibility.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9E08092" w14:textId="39027B7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4B13FF9"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EF0129D" w14:textId="2F47A40E" w:rsidR="00FA5BF8" w:rsidRDefault="00FA5BF8" w:rsidP="00FA5BF8">
            <w:pPr>
              <w:pStyle w:val="Maintext"/>
              <w:jc w:val="center"/>
            </w:pPr>
            <w:r>
              <w:t>L</w:t>
            </w:r>
          </w:p>
        </w:tc>
      </w:tr>
      <w:tr w:rsidR="00FA5BF8" w:rsidRPr="007649EA" w14:paraId="517E91D8" w14:textId="77777777" w:rsidTr="00C624B0">
        <w:trPr>
          <w:cnfStyle w:val="000000010000" w:firstRow="0" w:lastRow="0" w:firstColumn="0" w:lastColumn="0" w:oddVBand="0" w:evenVBand="0" w:oddHBand="0" w:evenHBand="1" w:firstRowFirstColumn="0" w:firstRowLastColumn="0" w:lastRowFirstColumn="0" w:lastRowLastColumn="0"/>
          <w:trHeight w:val="48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C004A2" w14:textId="1AD27573" w:rsidR="00FA5BF8" w:rsidRDefault="00FA5BF8" w:rsidP="00FA5BF8">
            <w:pPr>
              <w:pStyle w:val="Maintext"/>
            </w:pPr>
            <w:r>
              <w:rPr>
                <w:b/>
                <w:sz w:val="20"/>
                <w:szCs w:val="20"/>
              </w:rPr>
              <w:t>4.4 Leaders</w:t>
            </w:r>
          </w:p>
        </w:tc>
      </w:tr>
      <w:tr w:rsidR="00FA5BF8" w:rsidRPr="007649EA" w14:paraId="79F387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2D022B38" w14:textId="116894B3" w:rsidR="00FA5BF8" w:rsidRDefault="00FA5BF8" w:rsidP="00FA5BF8">
            <w:pPr>
              <w:rPr>
                <w:rFonts w:eastAsia="Calibri" w:cs="Arial"/>
                <w:b/>
                <w:bCs/>
                <w:color w:val="000000"/>
                <w:sz w:val="17"/>
                <w:szCs w:val="17"/>
              </w:rPr>
            </w:pPr>
            <w:r>
              <w:rPr>
                <w:rFonts w:eastAsia="Calibri" w:cs="Arial"/>
                <w:b/>
                <w:bCs/>
                <w:color w:val="000000"/>
                <w:sz w:val="17"/>
                <w:szCs w:val="17"/>
              </w:rPr>
              <w:t>Leaders are not aware how to manage single and multiple cases of covid in their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740C654" w14:textId="741D5B2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417547" w14:textId="1F4176DB" w:rsidR="00FA5BF8" w:rsidRDefault="00FA5BF8" w:rsidP="00FA5BF8">
            <w:pPr>
              <w:pStyle w:val="ListParagraph"/>
              <w:numPr>
                <w:ilvl w:val="0"/>
                <w:numId w:val="52"/>
              </w:numPr>
              <w:spacing w:before="120"/>
              <w:rPr>
                <w:rFonts w:eastAsia="Calibri" w:cs="Arial"/>
                <w:szCs w:val="17"/>
              </w:rPr>
            </w:pPr>
            <w:r>
              <w:rPr>
                <w:rFonts w:eastAsia="Calibri" w:cs="Arial"/>
                <w:szCs w:val="17"/>
              </w:rPr>
              <w:t xml:space="preserve">CFLP Positive Case Flow chart created with Exec Board and reviewed frequently </w:t>
            </w:r>
          </w:p>
          <w:p w14:paraId="5D0C3E21" w14:textId="77777777" w:rsidR="00FA5BF8" w:rsidRDefault="00FA5BF8" w:rsidP="00FA5BF8">
            <w:pPr>
              <w:pStyle w:val="ListParagraph"/>
              <w:numPr>
                <w:ilvl w:val="0"/>
                <w:numId w:val="52"/>
              </w:numPr>
              <w:spacing w:before="120"/>
              <w:rPr>
                <w:rFonts w:eastAsia="Calibri" w:cs="Arial"/>
                <w:szCs w:val="17"/>
              </w:rPr>
            </w:pPr>
            <w:r>
              <w:rPr>
                <w:rFonts w:eastAsia="Calibri" w:cs="Arial"/>
                <w:szCs w:val="17"/>
              </w:rPr>
              <w:t>All SLT members clear of roles in process above</w:t>
            </w:r>
          </w:p>
          <w:p w14:paraId="1B056D31" w14:textId="44F8AE31" w:rsidR="00FA5BF8" w:rsidRDefault="00FA5BF8" w:rsidP="00FA5BF8">
            <w:pPr>
              <w:pStyle w:val="ListParagraph"/>
              <w:numPr>
                <w:ilvl w:val="0"/>
                <w:numId w:val="52"/>
              </w:numPr>
              <w:spacing w:before="120"/>
              <w:rPr>
                <w:rFonts w:eastAsia="Calibri" w:cs="Arial"/>
                <w:szCs w:val="17"/>
              </w:rPr>
            </w:pPr>
            <w:r>
              <w:rPr>
                <w:rFonts w:eastAsia="Calibri" w:cs="Arial"/>
                <w:szCs w:val="17"/>
              </w:rPr>
              <w:t>Table top exercises completed frequently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A3AC120" w14:textId="133F78A7"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B0FB7AC"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063387" w14:textId="77777777" w:rsidR="00FA5BF8" w:rsidRDefault="00FA5BF8" w:rsidP="00FA5BF8">
            <w:pPr>
              <w:pStyle w:val="Maintext"/>
              <w:jc w:val="center"/>
            </w:pPr>
          </w:p>
        </w:tc>
      </w:tr>
      <w:tr w:rsidR="00FA5BF8" w:rsidRPr="007649EA" w14:paraId="23BA9C8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BFBAA9C" w14:textId="2FA2295C" w:rsidR="00FA5BF8" w:rsidRDefault="00FA5BF8" w:rsidP="00FA5BF8">
            <w:pPr>
              <w:rPr>
                <w:rFonts w:eastAsia="Calibri" w:cs="Arial"/>
                <w:b/>
                <w:bCs/>
                <w:color w:val="000000"/>
                <w:sz w:val="17"/>
                <w:szCs w:val="17"/>
              </w:rPr>
            </w:pPr>
            <w:r>
              <w:rPr>
                <w:rFonts w:eastAsia="Calibri" w:cs="Arial"/>
                <w:b/>
                <w:bCs/>
                <w:color w:val="000000"/>
                <w:sz w:val="17"/>
                <w:szCs w:val="17"/>
              </w:rPr>
              <w:lastRenderedPageBreak/>
              <w:t>Key staff unaware of role of Local Outbreak Control Team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0CD079A" w14:textId="72C3055A"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885E4E4" w14:textId="1B513DC0" w:rsidR="00FA5BF8" w:rsidRPr="00C624B0" w:rsidRDefault="00FA5BF8" w:rsidP="00FA5BF8">
            <w:pPr>
              <w:pStyle w:val="ListParagraph"/>
              <w:numPr>
                <w:ilvl w:val="0"/>
                <w:numId w:val="52"/>
              </w:numPr>
              <w:spacing w:before="120"/>
              <w:rPr>
                <w:rFonts w:eastAsia="Calibri" w:cs="Arial"/>
                <w:color w:val="auto"/>
                <w:sz w:val="18"/>
                <w:szCs w:val="18"/>
              </w:rPr>
            </w:pPr>
            <w:r w:rsidRPr="00C624B0">
              <w:rPr>
                <w:rFonts w:eastAsia="Calibri" w:cs="Arial"/>
                <w:color w:val="auto"/>
                <w:sz w:val="18"/>
                <w:szCs w:val="18"/>
              </w:rPr>
              <w:t>Ensure staff are aware that</w:t>
            </w:r>
            <w:r>
              <w:rPr>
                <w:rFonts w:eastAsia="Calibri" w:cs="Arial"/>
                <w:color w:val="auto"/>
                <w:sz w:val="18"/>
                <w:szCs w:val="18"/>
              </w:rPr>
              <w:t>:</w:t>
            </w:r>
          </w:p>
          <w:p w14:paraId="787B164A"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 xml:space="preserve">LA Local Outbreak Control Team /PHE/DFE Helpline available to support with advice and guidance when there is a confirmed case(s) associated with the Setting. </w:t>
            </w:r>
          </w:p>
          <w:p w14:paraId="25131E4E"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Advises our setting on actions we need to take to protect others and stop the spread of illness, including infection prevention and control measures.</w:t>
            </w:r>
          </w:p>
          <w:p w14:paraId="697E4EE8"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Leads contact tracing (identifying persons in close contact with the confirmed case during their infectious period).</w:t>
            </w:r>
          </w:p>
          <w:p w14:paraId="2DA5F971"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Activates and leads the outbreak management coordination team.</w:t>
            </w:r>
          </w:p>
          <w:p w14:paraId="14A96C20" w14:textId="535F31C0" w:rsidR="00FA5BF8" w:rsidRDefault="00FA5BF8" w:rsidP="00FA5BF8">
            <w:pPr>
              <w:pStyle w:val="ListParagraph"/>
              <w:numPr>
                <w:ilvl w:val="0"/>
                <w:numId w:val="52"/>
              </w:numPr>
              <w:spacing w:before="120"/>
              <w:rPr>
                <w:rFonts w:eastAsia="Calibri" w:cs="Arial"/>
                <w:szCs w:val="17"/>
              </w:rPr>
            </w:pPr>
            <w:r w:rsidRPr="00C624B0">
              <w:rPr>
                <w:rFonts w:cs="Arial"/>
                <w:color w:val="auto"/>
                <w:sz w:val="18"/>
                <w:szCs w:val="18"/>
                <w:lang w:eastAsia="en-AU"/>
              </w:rPr>
              <w:t>Determines when the outbreak is over.</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42A5BE8C" w14:textId="3EB13745"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8BE02A" w14:textId="06E1EFAC" w:rsidR="00FA5BF8" w:rsidRDefault="00FA5BF8" w:rsidP="00FA5BF8">
            <w:pPr>
              <w:pStyle w:val="ListParagraph"/>
            </w:pPr>
            <w:r>
              <w:t>Frequently remind staff and ensure phone numbers/contact details are up to date.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023AD41" w14:textId="7B197959" w:rsidR="00FA5BF8" w:rsidRDefault="00FA5BF8" w:rsidP="00FA5BF8">
            <w:pPr>
              <w:pStyle w:val="Maintext"/>
              <w:jc w:val="center"/>
            </w:pPr>
            <w:r>
              <w:t>L</w:t>
            </w:r>
          </w:p>
        </w:tc>
      </w:tr>
      <w:tr w:rsidR="00FA5BF8" w:rsidRPr="007649EA" w14:paraId="2D9F7219"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11881BCE" w14:textId="62F6E637" w:rsidR="00FA5BF8" w:rsidRPr="00491D9A" w:rsidRDefault="00FA5BF8" w:rsidP="00FA5BF8">
            <w:pPr>
              <w:rPr>
                <w:b/>
                <w:bCs/>
                <w:color w:val="auto"/>
              </w:rPr>
            </w:pPr>
            <w:bookmarkStart w:id="14" w:name="_Toc39315816"/>
            <w:r>
              <w:rPr>
                <w:b/>
                <w:bCs/>
                <w:color w:val="auto"/>
              </w:rPr>
              <w:t>5</w:t>
            </w:r>
            <w:r w:rsidRPr="00491D9A">
              <w:rPr>
                <w:b/>
                <w:bCs/>
                <w:color w:val="auto"/>
              </w:rPr>
              <w:t xml:space="preserve">. </w:t>
            </w:r>
            <w:bookmarkEnd w:id="14"/>
            <w:r w:rsidRPr="00491D9A">
              <w:rPr>
                <w:b/>
                <w:bCs/>
                <w:color w:val="auto"/>
              </w:rPr>
              <w:t>Continuing enhanced protection for children and staff with underlying health conditions</w:t>
            </w:r>
          </w:p>
        </w:tc>
      </w:tr>
      <w:tr w:rsidR="00FA5BF8" w:rsidRPr="007649EA" w14:paraId="7B1CAC31"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58E8EEC4" w14:textId="073BB3BE" w:rsidR="00FA5BF8" w:rsidRPr="007271D3" w:rsidRDefault="00FA5BF8" w:rsidP="00FA5BF8">
            <w:pPr>
              <w:rPr>
                <w:b/>
                <w:bCs/>
              </w:rPr>
            </w:pPr>
            <w:bookmarkStart w:id="15" w:name="_Toc39315817"/>
            <w:r>
              <w:rPr>
                <w:b/>
                <w:bCs/>
                <w:sz w:val="20"/>
                <w:szCs w:val="20"/>
              </w:rPr>
              <w:t>5.1 Pupils</w:t>
            </w:r>
            <w:r w:rsidRPr="007271D3">
              <w:rPr>
                <w:b/>
                <w:bCs/>
                <w:sz w:val="20"/>
                <w:szCs w:val="20"/>
              </w:rPr>
              <w:t xml:space="preserve"> with underlying health issues</w:t>
            </w:r>
            <w:bookmarkEnd w:id="15"/>
          </w:p>
        </w:tc>
      </w:tr>
      <w:tr w:rsidR="00FA5BF8" w:rsidRPr="007649EA" w14:paraId="4623FDE9" w14:textId="77777777" w:rsidTr="00783B44">
        <w:trPr>
          <w:cnfStyle w:val="000000100000" w:firstRow="0" w:lastRow="0" w:firstColumn="0" w:lastColumn="0" w:oddVBand="0" w:evenVBand="0" w:oddHBand="1" w:evenHBand="0" w:firstRowFirstColumn="0" w:firstRowLastColumn="0" w:lastRowFirstColumn="0" w:lastRowLastColumn="0"/>
          <w:trHeight w:val="264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606CF96" w14:textId="77777777" w:rsidR="00FA5BF8" w:rsidRPr="007649EA" w:rsidRDefault="00FA5BF8" w:rsidP="00FA5BF8">
            <w:pPr>
              <w:rPr>
                <w:rFonts w:cs="Arial"/>
                <w:b/>
                <w:bCs/>
                <w:sz w:val="17"/>
                <w:szCs w:val="17"/>
              </w:rPr>
            </w:pPr>
            <w:r>
              <w:rPr>
                <w:rFonts w:cs="Arial"/>
                <w:b/>
                <w:bCs/>
                <w:sz w:val="17"/>
                <w:szCs w:val="17"/>
              </w:rPr>
              <w:t xml:space="preserve">Pupils </w:t>
            </w:r>
            <w:r w:rsidRPr="00C07806">
              <w:rPr>
                <w:rFonts w:cs="Arial"/>
                <w:b/>
                <w:bCs/>
                <w:sz w:val="17"/>
                <w:szCs w:val="17"/>
              </w:rPr>
              <w:t xml:space="preserve">with underlying health issues or </w:t>
            </w:r>
            <w:r>
              <w:rPr>
                <w:rFonts w:cs="Arial"/>
                <w:b/>
                <w:bCs/>
                <w:sz w:val="17"/>
                <w:szCs w:val="17"/>
              </w:rPr>
              <w:t xml:space="preserve">those </w:t>
            </w:r>
            <w:r w:rsidRPr="00C07806">
              <w:rPr>
                <w:rFonts w:cs="Arial"/>
                <w:b/>
                <w:bCs/>
                <w:sz w:val="17"/>
                <w:szCs w:val="17"/>
              </w:rPr>
              <w:t>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E5663A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33A571B"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provided with clear guidance and this is reinforced on a regular basis.</w:t>
            </w:r>
          </w:p>
          <w:p w14:paraId="202CABA9"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6CC227D1" w14:textId="77777777" w:rsidR="00FA5BF8" w:rsidRPr="00EC62BC" w:rsidRDefault="00FA5BF8" w:rsidP="00FA5BF8">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EC62BC">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EC62BC">
              <w:rPr>
                <w:rFonts w:ascii="Arial" w:eastAsiaTheme="minorHAnsi" w:hAnsi="Arial" w:cs="Arial"/>
                <w:b/>
                <w:bCs/>
                <w:color w:val="000000" w:themeColor="text1"/>
                <w:sz w:val="17"/>
                <w:szCs w:val="17"/>
                <w:lang w:eastAsia="en-US"/>
              </w:rPr>
              <w:t>clinically extremely vulnerable.</w:t>
            </w:r>
          </w:p>
          <w:p w14:paraId="6F7E6A52" w14:textId="77777777" w:rsidR="00FA5BF8" w:rsidRPr="00465D65"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Schools have a regularly updated register of pupils with underlying health conditions.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FC1AD1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41B564E"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7CAB239" w14:textId="77777777" w:rsidR="00FA5BF8" w:rsidRPr="007649EA" w:rsidRDefault="00FA5BF8" w:rsidP="00FA5BF8">
            <w:pPr>
              <w:pStyle w:val="Maintext"/>
              <w:jc w:val="center"/>
            </w:pPr>
            <w:r>
              <w:t>L</w:t>
            </w:r>
          </w:p>
        </w:tc>
      </w:tr>
      <w:tr w:rsidR="00FA5BF8" w:rsidRPr="007649EA" w14:paraId="7C458111"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6DD0BF3D" w14:textId="1BBC9E2B" w:rsidR="00FA5BF8" w:rsidRPr="007649EA" w:rsidRDefault="00FA5BF8" w:rsidP="00FA5BF8">
            <w:pPr>
              <w:pStyle w:val="Maintext"/>
            </w:pPr>
            <w:r>
              <w:rPr>
                <w:b/>
                <w:bCs/>
                <w:sz w:val="20"/>
                <w:szCs w:val="20"/>
              </w:rPr>
              <w:t>5.2 Staff</w:t>
            </w:r>
            <w:r w:rsidRPr="007271D3">
              <w:rPr>
                <w:b/>
                <w:bCs/>
                <w:sz w:val="20"/>
                <w:szCs w:val="20"/>
              </w:rPr>
              <w:t xml:space="preserve"> with underlying health issues</w:t>
            </w:r>
          </w:p>
        </w:tc>
      </w:tr>
      <w:tr w:rsidR="00FA5BF8" w:rsidRPr="007649EA" w14:paraId="4F7215BC" w14:textId="77777777" w:rsidTr="006672F9">
        <w:trPr>
          <w:cnfStyle w:val="000000100000" w:firstRow="0" w:lastRow="0" w:firstColumn="0" w:lastColumn="0" w:oddVBand="0" w:evenVBand="0" w:oddHBand="1" w:evenHBand="0" w:firstRowFirstColumn="0" w:firstRowLastColumn="0" w:lastRowFirstColumn="0" w:lastRowLastColumn="0"/>
          <w:trHeight w:val="1344"/>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1755766" w14:textId="77777777" w:rsidR="00FA5BF8" w:rsidRPr="007649EA" w:rsidRDefault="00FA5BF8" w:rsidP="00FA5BF8">
            <w:pPr>
              <w:rPr>
                <w:rFonts w:cs="Arial"/>
                <w:b/>
                <w:bCs/>
                <w:sz w:val="17"/>
                <w:szCs w:val="17"/>
              </w:rPr>
            </w:pPr>
            <w:r>
              <w:rPr>
                <w:rFonts w:cs="Arial"/>
                <w:b/>
                <w:bCs/>
                <w:sz w:val="17"/>
                <w:szCs w:val="17"/>
              </w:rPr>
              <w:t>Staff with underlying health issues or those 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A69F06"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tcPr>
          <w:p w14:paraId="5C2F8125" w14:textId="77777777" w:rsidR="00FA5BF8" w:rsidRPr="003B0BFD" w:rsidRDefault="00FA5BF8" w:rsidP="00FA5BF8">
            <w:pPr>
              <w:pStyle w:val="NormalWeb"/>
              <w:spacing w:before="0" w:beforeAutospacing="0" w:after="0" w:afterAutospacing="0"/>
              <w:rPr>
                <w:rFonts w:ascii="Arial" w:eastAsiaTheme="minorHAnsi" w:hAnsi="Arial" w:cs="Arial"/>
                <w:sz w:val="17"/>
                <w:szCs w:val="17"/>
                <w:lang w:eastAsia="en-US"/>
              </w:rPr>
            </w:pPr>
          </w:p>
          <w:p w14:paraId="257A4BB9" w14:textId="2F3D4F6A"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r>
              <w:rPr>
                <w:rFonts w:ascii="Arial" w:eastAsiaTheme="minorHAnsi" w:hAnsi="Arial" w:cs="Arial"/>
                <w:sz w:val="17"/>
                <w:szCs w:val="17"/>
                <w:lang w:eastAsia="en-US"/>
              </w:rPr>
              <w:t xml:space="preserve"> Risk assessments completed as requested by staff.</w:t>
            </w:r>
          </w:p>
          <w:p w14:paraId="5FB7C588"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lastRenderedPageBreak/>
              <w:t>Members of staff with underlying health conditions have been asked to seek and act on the advice of their GP/consultant/midwife or current government advice.</w:t>
            </w:r>
          </w:p>
          <w:p w14:paraId="2821DDA1"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are clear about the definitions and associated mitigating strategies relation to people who are classed as </w:t>
            </w:r>
            <w:r w:rsidRPr="003B0BFD">
              <w:rPr>
                <w:rFonts w:ascii="Arial" w:eastAsiaTheme="minorHAnsi" w:hAnsi="Arial" w:cs="Arial"/>
                <w:b/>
                <w:bCs/>
                <w:sz w:val="17"/>
                <w:szCs w:val="17"/>
                <w:lang w:eastAsia="en-US"/>
              </w:rPr>
              <w:t>clinically vulnerable</w:t>
            </w:r>
            <w:r w:rsidRPr="003B0BFD">
              <w:rPr>
                <w:rFonts w:ascii="Arial" w:eastAsiaTheme="minorHAnsi" w:hAnsi="Arial" w:cs="Arial"/>
                <w:sz w:val="17"/>
                <w:szCs w:val="17"/>
                <w:lang w:eastAsia="en-US"/>
              </w:rPr>
              <w:t xml:space="preserve"> and </w:t>
            </w:r>
            <w:r w:rsidRPr="003B0BFD">
              <w:rPr>
                <w:rFonts w:ascii="Arial" w:eastAsiaTheme="minorHAnsi" w:hAnsi="Arial" w:cs="Arial"/>
                <w:b/>
                <w:bCs/>
                <w:sz w:val="17"/>
                <w:szCs w:val="17"/>
                <w:lang w:eastAsia="en-US"/>
              </w:rPr>
              <w:t>clinically extremely vulnerable.</w:t>
            </w:r>
          </w:p>
          <w:p w14:paraId="59F963F9" w14:textId="1EB41822"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staff with underlying health conditions that put them at increased risk from COVID-19 are working in adherence to</w:t>
            </w:r>
            <w:r>
              <w:rPr>
                <w:rFonts w:ascii="Arial" w:eastAsiaTheme="minorHAnsi" w:hAnsi="Arial" w:cs="Arial"/>
                <w:sz w:val="17"/>
                <w:szCs w:val="17"/>
                <w:lang w:eastAsia="en-US"/>
              </w:rPr>
              <w:t xml:space="preserve"> all</w:t>
            </w:r>
            <w:r w:rsidRPr="003B0BFD">
              <w:rPr>
                <w:rFonts w:ascii="Arial" w:eastAsiaTheme="minorHAnsi" w:hAnsi="Arial" w:cs="Arial"/>
                <w:sz w:val="17"/>
                <w:szCs w:val="17"/>
                <w:lang w:eastAsia="en-US"/>
              </w:rPr>
              <w:t xml:space="preserve"> current government guidance.</w:t>
            </w:r>
          </w:p>
          <w:p w14:paraId="4F7D1FDF" w14:textId="77777777" w:rsidR="00FA5BF8" w:rsidRPr="003B0BFD"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E3C94BE" w14:textId="77777777" w:rsidR="00FA5BF8" w:rsidRPr="003B0BFD" w:rsidRDefault="00FA5BF8" w:rsidP="00FA5BF8">
            <w:pPr>
              <w:pStyle w:val="Maintext"/>
              <w:jc w:val="center"/>
              <w:rPr>
                <w:color w:val="auto"/>
              </w:rPr>
            </w:pPr>
            <w:r w:rsidRPr="003B0BFD">
              <w:rPr>
                <w:color w:val="auto"/>
              </w:rP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522F1A0" w14:textId="6046A0FB" w:rsidR="00FA5BF8" w:rsidRPr="003B0BFD" w:rsidRDefault="00FA5BF8" w:rsidP="00FA5BF8">
            <w:pPr>
              <w:pStyle w:val="ListParagraph"/>
              <w:rPr>
                <w:color w:val="auto"/>
              </w:rPr>
            </w:pPr>
            <w:r w:rsidRPr="003B0BFD">
              <w:rPr>
                <w:color w:val="auto"/>
              </w:rPr>
              <w:t>Individual risk assessments and occupational health referrals to be completed for all staff shielding/at risk/anxious.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689C4E3B" w14:textId="77777777" w:rsidR="00FA5BF8" w:rsidRPr="007649EA" w:rsidRDefault="00FA5BF8" w:rsidP="00FA5BF8">
            <w:pPr>
              <w:pStyle w:val="Maintext"/>
              <w:jc w:val="center"/>
            </w:pPr>
            <w:r>
              <w:t>L</w:t>
            </w:r>
          </w:p>
        </w:tc>
      </w:tr>
      <w:tr w:rsidR="00FA5BF8" w:rsidRPr="007649EA" w14:paraId="540AC5BB"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66B8A124" w14:textId="031F5471" w:rsidR="00FA5BF8" w:rsidRPr="001A6BFD" w:rsidRDefault="00FA5BF8" w:rsidP="00FA5BF8">
            <w:pPr>
              <w:rPr>
                <w:b/>
                <w:bCs/>
                <w:color w:val="auto"/>
              </w:rPr>
            </w:pPr>
            <w:bookmarkStart w:id="16" w:name="_Toc39315821"/>
            <w:r>
              <w:rPr>
                <w:b/>
                <w:bCs/>
                <w:color w:val="auto"/>
              </w:rPr>
              <w:t>6</w:t>
            </w:r>
            <w:r w:rsidRPr="001A6BFD">
              <w:rPr>
                <w:b/>
                <w:bCs/>
                <w:color w:val="auto"/>
              </w:rPr>
              <w:t>. Enhancing mental health support for pupils and staff</w:t>
            </w:r>
            <w:bookmarkEnd w:id="16"/>
          </w:p>
        </w:tc>
      </w:tr>
      <w:tr w:rsidR="00FA5BF8" w:rsidRPr="007649EA" w14:paraId="785BC70F"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C50871A" w14:textId="62A19D0C" w:rsidR="00FA5BF8" w:rsidRPr="007271D3" w:rsidRDefault="00FA5BF8" w:rsidP="00FA5BF8">
            <w:pPr>
              <w:rPr>
                <w:b/>
                <w:bCs/>
              </w:rPr>
            </w:pPr>
            <w:bookmarkStart w:id="17" w:name="_Toc39315822"/>
            <w:r>
              <w:rPr>
                <w:b/>
                <w:bCs/>
                <w:sz w:val="20"/>
                <w:szCs w:val="20"/>
              </w:rPr>
              <w:t xml:space="preserve">6.1 </w:t>
            </w:r>
            <w:r w:rsidRPr="007271D3">
              <w:rPr>
                <w:b/>
                <w:bCs/>
                <w:sz w:val="20"/>
                <w:szCs w:val="20"/>
              </w:rPr>
              <w:t xml:space="preserve">Mental health concerns </w:t>
            </w:r>
            <w:r>
              <w:rPr>
                <w:b/>
                <w:bCs/>
                <w:sz w:val="20"/>
                <w:szCs w:val="20"/>
              </w:rPr>
              <w:t>–</w:t>
            </w:r>
            <w:r w:rsidRPr="007271D3">
              <w:rPr>
                <w:b/>
                <w:bCs/>
                <w:sz w:val="20"/>
                <w:szCs w:val="20"/>
              </w:rPr>
              <w:t xml:space="preserve"> pupils</w:t>
            </w:r>
            <w:bookmarkEnd w:id="17"/>
          </w:p>
        </w:tc>
      </w:tr>
      <w:tr w:rsidR="00FA5BF8" w:rsidRPr="007649EA" w14:paraId="2884D519" w14:textId="77777777" w:rsidTr="006672F9">
        <w:trPr>
          <w:cnfStyle w:val="000000010000" w:firstRow="0" w:lastRow="0" w:firstColumn="0" w:lastColumn="0" w:oddVBand="0" w:evenVBand="0" w:oddHBand="0" w:evenHBand="1" w:firstRowFirstColumn="0" w:firstRowLastColumn="0" w:lastRowFirstColumn="0" w:lastRowLastColumn="0"/>
          <w:trHeight w:val="5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089C0" w14:textId="77777777" w:rsidR="00FA5BF8" w:rsidRPr="007649EA" w:rsidRDefault="00FA5BF8" w:rsidP="00FA5BF8">
            <w:pPr>
              <w:rPr>
                <w:rFonts w:cs="Arial"/>
                <w:b/>
                <w:bCs/>
                <w:sz w:val="17"/>
                <w:szCs w:val="17"/>
              </w:rPr>
            </w:pPr>
            <w:r>
              <w:rPr>
                <w:rFonts w:cs="Arial"/>
                <w:b/>
                <w:bCs/>
                <w:sz w:val="17"/>
                <w:szCs w:val="17"/>
              </w:rPr>
              <w:t>Pupils’ mental health 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DE17BF7" w14:textId="77777777" w:rsidR="00FA5BF8" w:rsidRDefault="00FA5BF8" w:rsidP="00FA5BF8">
            <w:pPr>
              <w:pStyle w:val="Maintext"/>
              <w:jc w:val="center"/>
            </w:pPr>
          </w:p>
          <w:p w14:paraId="7E5D9E40" w14:textId="77777777" w:rsidR="00FA5BF8" w:rsidRDefault="00FA5BF8" w:rsidP="00FA5BF8">
            <w:pPr>
              <w:pStyle w:val="Maintext"/>
              <w:jc w:val="center"/>
            </w:pPr>
          </w:p>
          <w:p w14:paraId="688CF043"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1EA33A7" w14:textId="77777777" w:rsidR="00FA5BF8" w:rsidRPr="007649EA" w:rsidRDefault="00FA5BF8" w:rsidP="00FA5BF8">
            <w:pPr>
              <w:pStyle w:val="ListParagraph"/>
              <w:numPr>
                <w:ilvl w:val="0"/>
                <w:numId w:val="35"/>
              </w:numPr>
              <w:spacing w:after="120"/>
              <w:rPr>
                <w:rFonts w:cs="Arial"/>
                <w:szCs w:val="17"/>
              </w:rPr>
            </w:pPr>
            <w:r>
              <w:rPr>
                <w:rFonts w:cs="Arial"/>
                <w:szCs w:val="17"/>
              </w:rPr>
              <w:t>There are</w:t>
            </w:r>
            <w:r w:rsidRPr="007649EA">
              <w:rPr>
                <w:rFonts w:cs="Arial"/>
                <w:szCs w:val="17"/>
              </w:rPr>
              <w:t xml:space="preserve"> sufficient numbers of trained staff available to support pupils with mental health issues</w:t>
            </w:r>
            <w:r>
              <w:rPr>
                <w:rFonts w:cs="Arial"/>
                <w:szCs w:val="17"/>
              </w:rPr>
              <w:t>.</w:t>
            </w:r>
          </w:p>
          <w:p w14:paraId="10CC4412" w14:textId="77777777" w:rsidR="00FA5BF8" w:rsidRPr="007649EA" w:rsidRDefault="00FA5BF8" w:rsidP="00FA5BF8">
            <w:pPr>
              <w:pStyle w:val="ListParagraph"/>
              <w:numPr>
                <w:ilvl w:val="0"/>
                <w:numId w:val="35"/>
              </w:numPr>
              <w:spacing w:after="120"/>
              <w:rPr>
                <w:rFonts w:cs="Arial"/>
                <w:szCs w:val="17"/>
              </w:rPr>
            </w:pPr>
            <w:r>
              <w:rPr>
                <w:rFonts w:cs="Arial"/>
                <w:szCs w:val="17"/>
              </w:rPr>
              <w:t>There is a</w:t>
            </w:r>
            <w:r w:rsidRPr="007649EA">
              <w:rPr>
                <w:rFonts w:cs="Arial"/>
                <w:szCs w:val="17"/>
              </w:rPr>
              <w:t>ccess to designated staff for all pupils who wish to talk to someone about wellbeing/mental health</w:t>
            </w:r>
            <w:r>
              <w:rPr>
                <w:rFonts w:cs="Arial"/>
                <w:szCs w:val="17"/>
              </w:rPr>
              <w:t>.</w:t>
            </w:r>
          </w:p>
          <w:p w14:paraId="075C1513" w14:textId="77777777" w:rsidR="00FA5BF8" w:rsidRPr="007649EA" w:rsidRDefault="00FA5BF8" w:rsidP="00FA5BF8">
            <w:pPr>
              <w:pStyle w:val="ListParagraph"/>
              <w:numPr>
                <w:ilvl w:val="0"/>
                <w:numId w:val="35"/>
              </w:numPr>
              <w:spacing w:after="120"/>
              <w:rPr>
                <w:rFonts w:cs="Arial"/>
                <w:szCs w:val="17"/>
              </w:rPr>
            </w:pPr>
            <w:r w:rsidRPr="007649EA">
              <w:rPr>
                <w:rFonts w:cs="Arial"/>
                <w:szCs w:val="17"/>
              </w:rPr>
              <w:t>Wellbeing/mental health</w:t>
            </w:r>
            <w:r>
              <w:rPr>
                <w:rFonts w:cs="Arial"/>
                <w:szCs w:val="17"/>
              </w:rPr>
              <w:t xml:space="preserve"> is discussed regularly </w:t>
            </w:r>
            <w:r w:rsidRPr="007649EA">
              <w:rPr>
                <w:rFonts w:cs="Arial"/>
                <w:szCs w:val="17"/>
              </w:rPr>
              <w:t xml:space="preserve">in PSHE/virtual assemblies/pupil briefings (stories/toy characters </w:t>
            </w:r>
            <w:r>
              <w:rPr>
                <w:rFonts w:cs="Arial"/>
                <w:szCs w:val="17"/>
              </w:rPr>
              <w:t xml:space="preserve">are </w:t>
            </w:r>
            <w:r w:rsidRPr="007649EA">
              <w:rPr>
                <w:rFonts w:cs="Arial"/>
                <w:szCs w:val="17"/>
              </w:rPr>
              <w:t>used for younger pupils to help talk about feelings)</w:t>
            </w:r>
            <w:r>
              <w:rPr>
                <w:rFonts w:cs="Arial"/>
                <w:szCs w:val="17"/>
              </w:rPr>
              <w:t>.</w:t>
            </w:r>
          </w:p>
          <w:p w14:paraId="72A13CA9" w14:textId="77777777" w:rsidR="00FA5BF8" w:rsidRPr="006D289C" w:rsidRDefault="00FA5BF8" w:rsidP="00FA5BF8">
            <w:pPr>
              <w:pStyle w:val="ListParagraph"/>
              <w:numPr>
                <w:ilvl w:val="0"/>
                <w:numId w:val="35"/>
              </w:numPr>
              <w:spacing w:after="40"/>
              <w:rPr>
                <w:rFonts w:cs="Arial"/>
                <w:szCs w:val="17"/>
              </w:rPr>
            </w:pPr>
            <w:r w:rsidRPr="007649EA">
              <w:rPr>
                <w:rFonts w:cs="Arial"/>
                <w:szCs w:val="17"/>
              </w:rPr>
              <w:t>Resources/websites</w:t>
            </w:r>
            <w:r>
              <w:rPr>
                <w:rFonts w:cs="Arial"/>
                <w:szCs w:val="17"/>
              </w:rPr>
              <w:t xml:space="preserve"> to support the mental health of pupils are</w:t>
            </w:r>
            <w:r w:rsidRPr="007649EA">
              <w:rPr>
                <w:rFonts w:cs="Arial"/>
                <w:szCs w:val="17"/>
              </w:rPr>
              <w:t xml:space="preserve"> provided</w:t>
            </w:r>
            <w:r>
              <w:rPr>
                <w:rFonts w:cs="Arial"/>
                <w:szCs w:val="17"/>
              </w:rPr>
              <w:t>.</w:t>
            </w:r>
            <w:r w:rsidRPr="007649EA">
              <w:rPr>
                <w:rFonts w:cs="Arial"/>
                <w:szCs w:val="17"/>
              </w:rPr>
              <w:t xml:space="preserve"> </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EA1198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55D2CE0" w14:textId="77777777" w:rsidR="00FA5BF8" w:rsidRPr="007649EA" w:rsidRDefault="00FA5BF8" w:rsidP="00FA5BF8">
            <w:pPr>
              <w:pStyle w:val="ListParagraph"/>
            </w:pPr>
            <w:r>
              <w:t>Referral to Visyon, Trailblazers and homestart continue as appropriate.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128F8F9A" w14:textId="77777777" w:rsidR="00FA5BF8" w:rsidRPr="007649EA" w:rsidRDefault="00FA5BF8" w:rsidP="00FA5BF8">
            <w:pPr>
              <w:pStyle w:val="Maintext"/>
              <w:jc w:val="center"/>
            </w:pPr>
            <w:r>
              <w:t>L</w:t>
            </w:r>
          </w:p>
        </w:tc>
      </w:tr>
      <w:tr w:rsidR="00FA5BF8" w:rsidRPr="007649EA" w14:paraId="302BE8C0"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AEFE4DF" w14:textId="065B6536" w:rsidR="00FA5BF8" w:rsidRPr="007271D3" w:rsidRDefault="00FA5BF8" w:rsidP="00FA5BF8">
            <w:pPr>
              <w:rPr>
                <w:b/>
                <w:bCs/>
              </w:rPr>
            </w:pPr>
            <w:bookmarkStart w:id="18" w:name="_Toc39315823"/>
            <w:r>
              <w:rPr>
                <w:b/>
                <w:bCs/>
                <w:sz w:val="20"/>
                <w:szCs w:val="20"/>
              </w:rPr>
              <w:t xml:space="preserve">6.2 </w:t>
            </w:r>
            <w:r w:rsidRPr="007271D3">
              <w:rPr>
                <w:b/>
                <w:bCs/>
                <w:sz w:val="20"/>
                <w:szCs w:val="20"/>
              </w:rPr>
              <w:t xml:space="preserve">Mental health concerns </w:t>
            </w:r>
            <w:r>
              <w:rPr>
                <w:b/>
                <w:bCs/>
                <w:sz w:val="20"/>
                <w:szCs w:val="20"/>
              </w:rPr>
              <w:t>–</w:t>
            </w:r>
            <w:r w:rsidRPr="007271D3">
              <w:rPr>
                <w:b/>
                <w:bCs/>
                <w:sz w:val="20"/>
                <w:szCs w:val="20"/>
              </w:rPr>
              <w:t xml:space="preserve"> staff</w:t>
            </w:r>
            <w:bookmarkEnd w:id="18"/>
          </w:p>
        </w:tc>
      </w:tr>
      <w:tr w:rsidR="00FA5BF8" w:rsidRPr="007649EA" w14:paraId="5037A4C2" w14:textId="77777777" w:rsidTr="00783B44">
        <w:trPr>
          <w:cnfStyle w:val="000000010000" w:firstRow="0" w:lastRow="0" w:firstColumn="0" w:lastColumn="0" w:oddVBand="0" w:evenVBand="0" w:oddHBand="0" w:evenHBand="1" w:firstRowFirstColumn="0" w:firstRowLastColumn="0" w:lastRowFirstColumn="0" w:lastRowLastColumn="0"/>
          <w:trHeight w:val="1262"/>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F8CC7E6" w14:textId="77777777" w:rsidR="00FA5BF8" w:rsidRPr="007649EA" w:rsidRDefault="00FA5BF8" w:rsidP="00FA5BF8">
            <w:pPr>
              <w:rPr>
                <w:rFonts w:cs="Arial"/>
                <w:b/>
                <w:bCs/>
                <w:sz w:val="17"/>
                <w:szCs w:val="17"/>
              </w:rPr>
            </w:pPr>
            <w:r>
              <w:rPr>
                <w:rFonts w:cs="Arial"/>
                <w:b/>
                <w:bCs/>
                <w:sz w:val="17"/>
                <w:szCs w:val="17"/>
              </w:rPr>
              <w:t xml:space="preserve">The mental health of staff </w:t>
            </w:r>
            <w:r w:rsidRPr="003D0411">
              <w:rPr>
                <w:rFonts w:cs="Arial"/>
                <w:b/>
                <w:bCs/>
                <w:sz w:val="17"/>
                <w:szCs w:val="17"/>
              </w:rPr>
              <w:t>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DD743B"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8C0E5A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Staff </w:t>
            </w:r>
            <w:r>
              <w:rPr>
                <w:rFonts w:cs="Arial"/>
                <w:szCs w:val="17"/>
              </w:rPr>
              <w:t>are encouraged to</w:t>
            </w:r>
            <w:r w:rsidRPr="007649EA">
              <w:rPr>
                <w:rFonts w:cs="Arial"/>
                <w:szCs w:val="17"/>
              </w:rPr>
              <w:t xml:space="preserve"> focus on </w:t>
            </w:r>
            <w:r>
              <w:rPr>
                <w:rFonts w:cs="Arial"/>
                <w:szCs w:val="17"/>
              </w:rPr>
              <w:t xml:space="preserve">their </w:t>
            </w:r>
            <w:r w:rsidRPr="007649EA">
              <w:rPr>
                <w:rFonts w:cs="Arial"/>
                <w:szCs w:val="17"/>
              </w:rPr>
              <w:t>wellbeing</w:t>
            </w:r>
            <w:r>
              <w:rPr>
                <w:rFonts w:cs="Arial"/>
                <w:szCs w:val="17"/>
              </w:rPr>
              <w:t>.</w:t>
            </w:r>
          </w:p>
          <w:p w14:paraId="0B3833E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Line </w:t>
            </w:r>
            <w:r>
              <w:rPr>
                <w:rFonts w:cs="Arial"/>
                <w:szCs w:val="17"/>
              </w:rPr>
              <w:t>m</w:t>
            </w:r>
            <w:r w:rsidRPr="007649EA">
              <w:rPr>
                <w:rFonts w:cs="Arial"/>
                <w:szCs w:val="17"/>
              </w:rPr>
              <w:t>anager</w:t>
            </w:r>
            <w:r>
              <w:rPr>
                <w:rFonts w:cs="Arial"/>
                <w:szCs w:val="17"/>
              </w:rPr>
              <w:t>s are proactive in discussing wellbeing with the staff that they manage, including their workload.</w:t>
            </w:r>
          </w:p>
          <w:p w14:paraId="062D04A3" w14:textId="77777777" w:rsidR="00FA5BF8" w:rsidRPr="007649EA" w:rsidRDefault="00FA5BF8" w:rsidP="00FA5BF8">
            <w:pPr>
              <w:pStyle w:val="ListParagraph"/>
              <w:numPr>
                <w:ilvl w:val="0"/>
                <w:numId w:val="36"/>
              </w:numPr>
              <w:spacing w:after="120"/>
              <w:rPr>
                <w:rFonts w:cs="Arial"/>
                <w:szCs w:val="17"/>
              </w:rPr>
            </w:pPr>
            <w:r>
              <w:rPr>
                <w:rFonts w:cs="Arial"/>
                <w:szCs w:val="17"/>
              </w:rPr>
              <w:t>Staff briefings and training have included content on wellbeing.</w:t>
            </w:r>
          </w:p>
          <w:p w14:paraId="08178629"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Staff briefings/training on wellbeing</w:t>
            </w:r>
            <w:r>
              <w:rPr>
                <w:rFonts w:cs="Arial"/>
                <w:szCs w:val="17"/>
              </w:rPr>
              <w:t xml:space="preserve"> are provided.</w:t>
            </w:r>
          </w:p>
          <w:p w14:paraId="09827511" w14:textId="77777777" w:rsidR="00FA5BF8" w:rsidRPr="002C4802" w:rsidRDefault="00FA5BF8" w:rsidP="00FA5BF8">
            <w:pPr>
              <w:pStyle w:val="ListParagraph"/>
              <w:numPr>
                <w:ilvl w:val="0"/>
                <w:numId w:val="36"/>
              </w:numPr>
              <w:spacing w:after="120"/>
              <w:rPr>
                <w:rFonts w:cs="Arial"/>
                <w:szCs w:val="17"/>
              </w:rPr>
            </w:pPr>
            <w:r>
              <w:rPr>
                <w:rFonts w:cs="Arial"/>
                <w:szCs w:val="17"/>
              </w:rPr>
              <w:t>Staff have been signposted to u</w:t>
            </w:r>
            <w:r w:rsidRPr="007649EA">
              <w:rPr>
                <w:rFonts w:cs="Arial"/>
                <w:szCs w:val="17"/>
              </w:rPr>
              <w:t>seful websites</w:t>
            </w:r>
            <w:r>
              <w:rPr>
                <w:rFonts w:cs="Arial"/>
                <w:szCs w:val="17"/>
              </w:rPr>
              <w:t xml:space="preserve"> and resources.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D1BA0E"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4DBA3B8" w14:textId="5EE303AA" w:rsidR="00FA5BF8" w:rsidRPr="00F97F4C" w:rsidRDefault="00FA5BF8" w:rsidP="00FA5BF8">
            <w:pPr>
              <w:pStyle w:val="ListParagraph"/>
              <w:ind w:left="360"/>
            </w:pPr>
            <w:r w:rsidRPr="006C3C4C">
              <w:rPr>
                <w:color w:val="auto"/>
              </w:rPr>
              <w:t>Staff know that they can request their own risk assessment to add further reassure regarding measures being taken.</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924B4C4" w14:textId="77777777" w:rsidR="00FA5BF8" w:rsidRPr="00F97F4C" w:rsidRDefault="00FA5BF8" w:rsidP="00FA5BF8">
            <w:pPr>
              <w:pStyle w:val="Maintext"/>
              <w:jc w:val="center"/>
            </w:pPr>
            <w:r>
              <w:t>L</w:t>
            </w:r>
          </w:p>
        </w:tc>
      </w:tr>
      <w:tr w:rsidR="00FA5BF8" w:rsidRPr="007649EA" w14:paraId="42361494"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2F37E03" w14:textId="63BCC7D6" w:rsidR="00FA5BF8" w:rsidRPr="007271D3" w:rsidRDefault="00FA5BF8" w:rsidP="00FA5BF8">
            <w:pPr>
              <w:rPr>
                <w:b/>
                <w:bCs/>
              </w:rPr>
            </w:pPr>
            <w:bookmarkStart w:id="19" w:name="_Toc39315824"/>
            <w:r>
              <w:rPr>
                <w:b/>
                <w:bCs/>
                <w:sz w:val="20"/>
                <w:szCs w:val="20"/>
              </w:rPr>
              <w:t xml:space="preserve">6.3 </w:t>
            </w:r>
            <w:r w:rsidRPr="007271D3">
              <w:rPr>
                <w:b/>
                <w:bCs/>
                <w:sz w:val="20"/>
                <w:szCs w:val="20"/>
              </w:rPr>
              <w:t>Bereavement support</w:t>
            </w:r>
            <w:bookmarkEnd w:id="19"/>
          </w:p>
        </w:tc>
      </w:tr>
      <w:tr w:rsidR="00FA5BF8" w:rsidRPr="007649EA" w14:paraId="3E00EA65" w14:textId="77777777" w:rsidTr="00383B82">
        <w:trPr>
          <w:cnfStyle w:val="000000010000" w:firstRow="0" w:lastRow="0" w:firstColumn="0" w:lastColumn="0" w:oddVBand="0" w:evenVBand="0" w:oddHBand="0" w:evenHBand="1" w:firstRowFirstColumn="0" w:firstRowLastColumn="0" w:lastRowFirstColumn="0" w:lastRowLastColumn="0"/>
          <w:trHeight w:val="139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2FC0434A" w14:textId="77777777" w:rsidR="00FA5BF8" w:rsidRPr="00491D9A" w:rsidRDefault="00FA5BF8" w:rsidP="00FA5BF8">
            <w:pPr>
              <w:rPr>
                <w:rFonts w:cs="Arial"/>
                <w:b/>
                <w:bCs/>
                <w:color w:val="auto"/>
                <w:sz w:val="17"/>
                <w:szCs w:val="17"/>
              </w:rPr>
            </w:pPr>
            <w:r w:rsidRPr="00491D9A">
              <w:rPr>
                <w:rFonts w:cs="Arial"/>
                <w:b/>
                <w:bCs/>
                <w:color w:val="auto"/>
                <w:sz w:val="17"/>
                <w:szCs w:val="17"/>
              </w:rPr>
              <w:t>Pupils and staff are grieving because of loss of friends or family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DE23955"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ABE6EB5" w14:textId="77777777" w:rsidR="00FA5BF8" w:rsidRPr="007649EA" w:rsidRDefault="00FA5BF8" w:rsidP="00FA5BF8">
            <w:pPr>
              <w:pStyle w:val="ListParagraph"/>
              <w:numPr>
                <w:ilvl w:val="0"/>
                <w:numId w:val="38"/>
              </w:numPr>
              <w:spacing w:after="120"/>
              <w:rPr>
                <w:rFonts w:cs="Arial"/>
                <w:szCs w:val="17"/>
              </w:rPr>
            </w:pPr>
            <w:r>
              <w:rPr>
                <w:rFonts w:cs="Arial"/>
                <w:szCs w:val="17"/>
              </w:rPr>
              <w:t>The school has</w:t>
            </w:r>
            <w:r w:rsidRPr="007649EA">
              <w:rPr>
                <w:rFonts w:cs="Arial"/>
                <w:szCs w:val="17"/>
              </w:rPr>
              <w:t xml:space="preserve"> access to trained staff who can deliver </w:t>
            </w:r>
            <w:r>
              <w:rPr>
                <w:rFonts w:cs="Arial"/>
                <w:szCs w:val="17"/>
              </w:rPr>
              <w:t xml:space="preserve">bereavement </w:t>
            </w:r>
            <w:r w:rsidRPr="007649EA">
              <w:rPr>
                <w:rFonts w:cs="Arial"/>
                <w:szCs w:val="17"/>
              </w:rPr>
              <w:t>counselling</w:t>
            </w:r>
            <w:r>
              <w:rPr>
                <w:rFonts w:cs="Arial"/>
                <w:szCs w:val="17"/>
              </w:rPr>
              <w:t xml:space="preserve"> and support.</w:t>
            </w:r>
          </w:p>
          <w:p w14:paraId="26AA0746" w14:textId="77777777" w:rsidR="00FA5BF8" w:rsidRPr="005B008D" w:rsidRDefault="00FA5BF8" w:rsidP="00FA5BF8">
            <w:pPr>
              <w:pStyle w:val="ListParagraph"/>
              <w:numPr>
                <w:ilvl w:val="0"/>
                <w:numId w:val="38"/>
              </w:numPr>
              <w:spacing w:after="120"/>
              <w:rPr>
                <w:rFonts w:cs="Arial"/>
                <w:szCs w:val="17"/>
              </w:rPr>
            </w:pPr>
            <w:r>
              <w:rPr>
                <w:rFonts w:cs="Arial"/>
                <w:szCs w:val="17"/>
              </w:rPr>
              <w:t>S</w:t>
            </w:r>
            <w:r w:rsidRPr="007649EA">
              <w:rPr>
                <w:rFonts w:cs="Arial"/>
                <w:szCs w:val="17"/>
              </w:rPr>
              <w:t xml:space="preserve">upport </w:t>
            </w:r>
            <w:r>
              <w:rPr>
                <w:rFonts w:cs="Arial"/>
                <w:szCs w:val="17"/>
              </w:rPr>
              <w:t xml:space="preserve">is requested </w:t>
            </w:r>
            <w:r w:rsidRPr="007649EA">
              <w:rPr>
                <w:rFonts w:cs="Arial"/>
                <w:szCs w:val="17"/>
              </w:rPr>
              <w:t>from other organisations</w:t>
            </w:r>
            <w:r>
              <w:rPr>
                <w:rFonts w:cs="Arial"/>
                <w:szCs w:val="17"/>
              </w:rPr>
              <w:t xml:space="preserve"> when necessary</w:t>
            </w:r>
            <w:r w:rsidRPr="007649EA">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3E5C306"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7798AC" w14:textId="77777777" w:rsidR="00FA5BF8" w:rsidRPr="00F97F4C"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728A9A6" w14:textId="77777777" w:rsidR="00FA5BF8" w:rsidRPr="00F97F4C" w:rsidRDefault="00FA5BF8" w:rsidP="00FA5BF8">
            <w:pPr>
              <w:pStyle w:val="Maintext"/>
              <w:jc w:val="center"/>
            </w:pPr>
            <w:r>
              <w:t>L</w:t>
            </w:r>
          </w:p>
        </w:tc>
      </w:tr>
      <w:tr w:rsidR="00FA5BF8" w:rsidRPr="007649EA" w14:paraId="0E655B03"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442D06A9" w14:textId="1CFECBAD" w:rsidR="00FA5BF8" w:rsidRPr="00491D9A" w:rsidRDefault="00FA5BF8" w:rsidP="00FA5BF8">
            <w:pPr>
              <w:rPr>
                <w:b/>
                <w:bCs/>
                <w:color w:val="auto"/>
              </w:rPr>
            </w:pPr>
            <w:bookmarkStart w:id="20" w:name="_Toc39315825"/>
            <w:r>
              <w:rPr>
                <w:b/>
                <w:bCs/>
                <w:color w:val="auto"/>
              </w:rPr>
              <w:t>7</w:t>
            </w:r>
            <w:r w:rsidRPr="00491D9A">
              <w:rPr>
                <w:b/>
                <w:bCs/>
                <w:color w:val="auto"/>
              </w:rPr>
              <w:t>. Operational issues</w:t>
            </w:r>
            <w:bookmarkEnd w:id="20"/>
          </w:p>
        </w:tc>
      </w:tr>
      <w:tr w:rsidR="00FA5BF8" w:rsidRPr="007649EA" w14:paraId="6AB53D4F"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1613EDB" w14:textId="2F222524" w:rsidR="00FA5BF8" w:rsidRPr="00922914" w:rsidRDefault="00FA5BF8" w:rsidP="00FA5BF8">
            <w:pPr>
              <w:pStyle w:val="Heading1"/>
              <w:outlineLvl w:val="0"/>
              <w:rPr>
                <w:b/>
                <w:sz w:val="20"/>
                <w:szCs w:val="20"/>
              </w:rPr>
            </w:pPr>
            <w:bookmarkStart w:id="21" w:name="_Toc39315826"/>
            <w:r>
              <w:rPr>
                <w:b/>
                <w:color w:val="auto"/>
                <w:sz w:val="20"/>
                <w:szCs w:val="20"/>
              </w:rPr>
              <w:lastRenderedPageBreak/>
              <w:t>7</w:t>
            </w:r>
            <w:r w:rsidRPr="00922914">
              <w:rPr>
                <w:b/>
                <w:color w:val="auto"/>
                <w:sz w:val="20"/>
                <w:szCs w:val="20"/>
              </w:rPr>
              <w:t>.1 Review of fire procedures</w:t>
            </w:r>
            <w:bookmarkEnd w:id="21"/>
          </w:p>
        </w:tc>
      </w:tr>
      <w:tr w:rsidR="00FA5BF8" w:rsidRPr="007649EA" w14:paraId="35FD5779" w14:textId="77777777" w:rsidTr="006672F9">
        <w:trPr>
          <w:cnfStyle w:val="000000100000" w:firstRow="0" w:lastRow="0" w:firstColumn="0" w:lastColumn="0" w:oddVBand="0" w:evenVBand="0" w:oddHBand="1" w:evenHBand="0" w:firstRowFirstColumn="0" w:firstRowLastColumn="0" w:lastRowFirstColumn="0" w:lastRowLastColumn="0"/>
          <w:trHeight w:val="6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FDF32A" w14:textId="7C51DC3C" w:rsidR="00FA5BF8" w:rsidRPr="00AC664A" w:rsidRDefault="00FA5BF8" w:rsidP="00FA5BF8">
            <w:pPr>
              <w:rPr>
                <w:rFonts w:cs="Arial"/>
                <w:b/>
                <w:bCs/>
                <w:sz w:val="17"/>
                <w:szCs w:val="17"/>
              </w:rPr>
            </w:pPr>
            <w:r>
              <w:rPr>
                <w:rFonts w:cs="Arial"/>
                <w:b/>
                <w:bCs/>
                <w:sz w:val="17"/>
                <w:szCs w:val="17"/>
              </w:rPr>
              <w:t>Fire procedures not known by all staff due to frequent adaptations during pandemic</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666893" w14:textId="77777777" w:rsidR="00FA5BF8" w:rsidRPr="00AC664A" w:rsidRDefault="00FA5BF8" w:rsidP="00FA5BF8">
            <w:pPr>
              <w:pStyle w:val="Maintext"/>
              <w:jc w:val="center"/>
            </w:pPr>
          </w:p>
          <w:p w14:paraId="05C6B2D6" w14:textId="77777777" w:rsidR="00FA5BF8" w:rsidRPr="00AC664A" w:rsidRDefault="00FA5BF8" w:rsidP="00FA5BF8">
            <w:pPr>
              <w:pStyle w:val="Maintext"/>
              <w:jc w:val="center"/>
            </w:pPr>
          </w:p>
          <w:p w14:paraId="32C770A5" w14:textId="77777777" w:rsidR="00FA5BF8" w:rsidRPr="00AC664A" w:rsidRDefault="00FA5BF8" w:rsidP="00FA5BF8">
            <w:pPr>
              <w:pStyle w:val="Maintext"/>
              <w:jc w:val="center"/>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2839268F" w14:textId="77777777" w:rsidR="00FA5BF8" w:rsidRPr="00AC664A" w:rsidRDefault="00FA5BF8" w:rsidP="00FA5BF8">
            <w:pPr>
              <w:pStyle w:val="ListParagraph"/>
              <w:numPr>
                <w:ilvl w:val="0"/>
                <w:numId w:val="39"/>
              </w:numPr>
              <w:spacing w:after="120"/>
              <w:rPr>
                <w:rFonts w:cs="Arial"/>
                <w:szCs w:val="17"/>
              </w:rPr>
            </w:pPr>
            <w:r w:rsidRPr="00AC664A">
              <w:rPr>
                <w:rFonts w:cs="Arial"/>
                <w:szCs w:val="17"/>
              </w:rPr>
              <w:t>Fire procedures have been reviewed and revised where required, due to:</w:t>
            </w:r>
          </w:p>
          <w:p w14:paraId="338913C4"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Reduced numbers of pupils/staff</w:t>
            </w:r>
          </w:p>
          <w:p w14:paraId="2CC81B8C"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Possible absence of fire marshals</w:t>
            </w:r>
          </w:p>
          <w:p w14:paraId="364CA7A6" w14:textId="77777777" w:rsidR="00FA5BF8" w:rsidRPr="00AC664A" w:rsidRDefault="00FA5BF8" w:rsidP="00FA5BF8">
            <w:pPr>
              <w:pStyle w:val="ListParagraph"/>
              <w:numPr>
                <w:ilvl w:val="0"/>
                <w:numId w:val="40"/>
              </w:numPr>
              <w:spacing w:after="120"/>
              <w:rPr>
                <w:rFonts w:cs="Arial"/>
                <w:szCs w:val="17"/>
              </w:rPr>
            </w:pPr>
            <w:r w:rsidRPr="00AC664A">
              <w:rPr>
                <w:rFonts w:cs="Arial"/>
                <w:szCs w:val="17"/>
              </w:rPr>
              <w:t>Staff and pupils have been briefed on any new evacuation procedures.</w:t>
            </w:r>
          </w:p>
          <w:p w14:paraId="35C86A8A" w14:textId="77777777" w:rsidR="00FA5BF8" w:rsidRPr="00AC664A" w:rsidRDefault="00FA5BF8" w:rsidP="00FA5BF8">
            <w:pPr>
              <w:pStyle w:val="ListParagraph"/>
              <w:numPr>
                <w:ilvl w:val="0"/>
                <w:numId w:val="41"/>
              </w:numPr>
              <w:spacing w:after="120"/>
              <w:rPr>
                <w:rFonts w:cs="Arial"/>
                <w:szCs w:val="17"/>
              </w:rPr>
            </w:pPr>
            <w:r w:rsidRPr="00AC664A">
              <w:rPr>
                <w:rFonts w:cs="Arial"/>
                <w:szCs w:val="17"/>
              </w:rPr>
              <w:t>Fire marshals have been trained and briefed appropriately.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AC04CD"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41100E" w14:textId="77777777" w:rsidR="00FA5BF8" w:rsidRPr="00AC664A" w:rsidRDefault="00FA5BF8" w:rsidP="00FA5BF8">
            <w:pPr>
              <w:pStyle w:val="ListParagraph"/>
            </w:pPr>
            <w:r>
              <w:t>Share muster points and new fire evac guidance with all staff</w:t>
            </w: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1ABEB" w14:textId="5171F158" w:rsidR="00FA5BF8" w:rsidRPr="00AC664A" w:rsidRDefault="00FA5BF8" w:rsidP="00FA5BF8">
            <w:pPr>
              <w:pStyle w:val="Maintext"/>
              <w:jc w:val="center"/>
            </w:pPr>
            <w:r>
              <w:t>L</w:t>
            </w:r>
          </w:p>
        </w:tc>
      </w:tr>
      <w:tr w:rsidR="00FA5BF8" w:rsidRPr="007649EA" w14:paraId="2E3D4F14" w14:textId="77777777" w:rsidTr="006672F9">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F5712F" w14:textId="77777777" w:rsidR="00FA5BF8" w:rsidRPr="007649EA" w:rsidRDefault="00FA5BF8" w:rsidP="00FA5BF8">
            <w:pPr>
              <w:rPr>
                <w:rFonts w:cs="Arial"/>
                <w:b/>
                <w:bCs/>
                <w:sz w:val="17"/>
                <w:szCs w:val="17"/>
              </w:rPr>
            </w:pPr>
            <w:r w:rsidRPr="007649EA">
              <w:rPr>
                <w:rFonts w:cs="Arial"/>
                <w:b/>
                <w:bCs/>
                <w:sz w:val="17"/>
                <w:szCs w:val="17"/>
              </w:rPr>
              <w:t xml:space="preserve">Fire </w:t>
            </w:r>
            <w:r>
              <w:rPr>
                <w:rFonts w:cs="Arial"/>
                <w:b/>
                <w:bCs/>
                <w:sz w:val="17"/>
                <w:szCs w:val="17"/>
              </w:rPr>
              <w:t>m</w:t>
            </w:r>
            <w:r w:rsidRPr="007649EA">
              <w:rPr>
                <w:rFonts w:cs="Arial"/>
                <w:b/>
                <w:bCs/>
                <w:sz w:val="17"/>
                <w:szCs w:val="17"/>
              </w:rPr>
              <w:t>arshals absent due to self-isolation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4119B"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24591F" w14:textId="77777777" w:rsidR="00FA5BF8" w:rsidRPr="003C3E26" w:rsidRDefault="00FA5BF8" w:rsidP="00FA5BF8">
            <w:pPr>
              <w:pStyle w:val="ListParagraph"/>
              <w:numPr>
                <w:ilvl w:val="0"/>
                <w:numId w:val="43"/>
              </w:numPr>
              <w:spacing w:after="120"/>
              <w:rPr>
                <w:rFonts w:cs="Arial"/>
                <w:szCs w:val="17"/>
              </w:rPr>
            </w:pPr>
            <w:r>
              <w:rPr>
                <w:rFonts w:cs="Arial"/>
                <w:szCs w:val="17"/>
              </w:rPr>
              <w:t>An a</w:t>
            </w:r>
            <w:r w:rsidRPr="007649EA">
              <w:rPr>
                <w:rFonts w:cs="Arial"/>
                <w:szCs w:val="17"/>
              </w:rPr>
              <w:t xml:space="preserve">dditional staff rota </w:t>
            </w:r>
            <w:r>
              <w:rPr>
                <w:rFonts w:cs="Arial"/>
                <w:szCs w:val="17"/>
              </w:rPr>
              <w:t xml:space="preserve">is in place </w:t>
            </w:r>
            <w:r w:rsidRPr="007649EA">
              <w:rPr>
                <w:rFonts w:cs="Arial"/>
                <w:szCs w:val="17"/>
              </w:rPr>
              <w:t xml:space="preserve">for </w:t>
            </w:r>
            <w:r>
              <w:rPr>
                <w:rFonts w:cs="Arial"/>
                <w:szCs w:val="17"/>
              </w:rPr>
              <w:t>f</w:t>
            </w:r>
            <w:r w:rsidRPr="007649EA">
              <w:rPr>
                <w:rFonts w:cs="Arial"/>
                <w:szCs w:val="17"/>
              </w:rPr>
              <w:t xml:space="preserve">ire </w:t>
            </w:r>
            <w:r>
              <w:rPr>
                <w:rFonts w:cs="Arial"/>
                <w:szCs w:val="17"/>
              </w:rPr>
              <w:t>m</w:t>
            </w:r>
            <w:r w:rsidRPr="007649EA">
              <w:rPr>
                <w:rFonts w:cs="Arial"/>
                <w:szCs w:val="17"/>
              </w:rPr>
              <w:t>arshals to cover any absences</w:t>
            </w:r>
            <w:r>
              <w:rPr>
                <w:rFonts w:cs="Arial"/>
                <w:szCs w:val="17"/>
              </w:rPr>
              <w:t xml:space="preserve"> and staff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BF72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C5FE97" w14:textId="77777777" w:rsidR="00FA5BF8" w:rsidRPr="007649E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C4DC1F" w14:textId="77777777" w:rsidR="00FA5BF8" w:rsidRPr="007649EA" w:rsidRDefault="00FA5BF8" w:rsidP="00FA5BF8">
            <w:pPr>
              <w:pStyle w:val="Maintext"/>
              <w:jc w:val="center"/>
            </w:pPr>
            <w:r>
              <w:t>L</w:t>
            </w:r>
          </w:p>
        </w:tc>
      </w:tr>
      <w:tr w:rsidR="00FA5BF8" w:rsidRPr="007649EA" w14:paraId="66656D6F" w14:textId="77777777" w:rsidTr="00343281">
        <w:trPr>
          <w:cnfStyle w:val="000000100000" w:firstRow="0" w:lastRow="0" w:firstColumn="0" w:lastColumn="0" w:oddVBand="0" w:evenVBand="0" w:oddHBand="1" w:evenHBand="0" w:firstRowFirstColumn="0" w:firstRowLastColumn="0" w:lastRowFirstColumn="0" w:lastRowLastColumn="0"/>
          <w:trHeight w:val="472"/>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3932A15E" w14:textId="122202AF" w:rsidR="00FA5BF8" w:rsidRDefault="00FA5BF8" w:rsidP="00FA5BF8">
            <w:pPr>
              <w:pStyle w:val="Maintext"/>
            </w:pPr>
            <w:r>
              <w:rPr>
                <w:b/>
                <w:bCs/>
                <w:sz w:val="20"/>
                <w:szCs w:val="20"/>
              </w:rPr>
              <w:t xml:space="preserve">7.2 </w:t>
            </w:r>
            <w:r w:rsidRPr="00EE5541">
              <w:rPr>
                <w:b/>
                <w:bCs/>
                <w:sz w:val="20"/>
                <w:szCs w:val="20"/>
              </w:rPr>
              <w:t xml:space="preserve">Policy review </w:t>
            </w:r>
          </w:p>
        </w:tc>
      </w:tr>
      <w:tr w:rsidR="00FA5BF8" w:rsidRPr="007649EA" w14:paraId="2873E225" w14:textId="77777777" w:rsidTr="00343281">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95ADF1A" w14:textId="54B601BF" w:rsidR="00FA5BF8" w:rsidRPr="007649EA" w:rsidRDefault="00FA5BF8" w:rsidP="00FA5BF8">
            <w:pPr>
              <w:rPr>
                <w:rFonts w:cs="Arial"/>
                <w:b/>
                <w:bCs/>
                <w:sz w:val="17"/>
                <w:szCs w:val="17"/>
              </w:rPr>
            </w:pPr>
            <w:r w:rsidRPr="00A30A28">
              <w:rPr>
                <w:rFonts w:cs="Arial"/>
                <w:b/>
                <w:bCs/>
                <w:color w:val="auto"/>
                <w:sz w:val="17"/>
                <w:szCs w:val="17"/>
              </w:rPr>
              <w:t>Existing policies on safeguarding, health and safety, fire evacuation, medical, behaviour, attendance and other policies are no longer fit for purpose in the current circumstances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DD911" w14:textId="656DDBEB" w:rsidR="00FA5BF8" w:rsidRDefault="00FA5BF8" w:rsidP="00FA5BF8">
            <w:pPr>
              <w:pStyle w:val="Maintext"/>
              <w:jc w:val="center"/>
            </w:pPr>
            <w:r w:rsidRPr="00A30A28">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9AB6EA" w14:textId="77777777" w:rsidR="00FA5BF8" w:rsidRPr="00A30A28" w:rsidRDefault="00FA5BF8" w:rsidP="00FA5BF8">
            <w:pPr>
              <w:pStyle w:val="ListParagraph"/>
              <w:numPr>
                <w:ilvl w:val="0"/>
                <w:numId w:val="5"/>
              </w:numPr>
              <w:spacing w:before="120" w:after="120"/>
              <w:rPr>
                <w:rFonts w:cs="Arial"/>
                <w:color w:val="auto"/>
                <w:szCs w:val="17"/>
              </w:rPr>
            </w:pPr>
            <w:r w:rsidRPr="00A30A28">
              <w:rPr>
                <w:rFonts w:cs="Arial"/>
                <w:color w:val="auto"/>
                <w:szCs w:val="17"/>
              </w:rPr>
              <w:t>All relevant policies have been revised to take account of government guidance on social distancing and COVID-19 and its implications for the school.</w:t>
            </w:r>
          </w:p>
          <w:p w14:paraId="0FED14E1" w14:textId="4468021A" w:rsidR="00FA5BF8" w:rsidRDefault="00FA5BF8" w:rsidP="00FA5BF8">
            <w:pPr>
              <w:pStyle w:val="ListParagraph"/>
              <w:numPr>
                <w:ilvl w:val="0"/>
                <w:numId w:val="43"/>
              </w:numPr>
              <w:spacing w:after="120"/>
              <w:rPr>
                <w:rFonts w:cs="Arial"/>
                <w:szCs w:val="17"/>
              </w:rPr>
            </w:pPr>
            <w:r w:rsidRPr="00A30A28">
              <w:rPr>
                <w:rFonts w:cs="Arial"/>
                <w:color w:val="auto"/>
                <w:szCs w:val="17"/>
              </w:rPr>
              <w:t>Staff, pupils, parents, directors and LAB members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6BBF4" w14:textId="65258A24" w:rsidR="00FA5BF8" w:rsidRDefault="00FA5BF8" w:rsidP="00FA5BF8">
            <w:pPr>
              <w:pStyle w:val="Maintext"/>
              <w:jc w:val="center"/>
            </w:pPr>
            <w:r w:rsidRPr="00A30A28">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54CAA" w14:textId="6C317A17" w:rsidR="00FA5BF8" w:rsidRPr="007649EA" w:rsidRDefault="00FA5BF8" w:rsidP="00FA5BF8">
            <w:pPr>
              <w:pStyle w:val="ListParagraph"/>
            </w:pPr>
            <w:r w:rsidRPr="00A30A28">
              <w:rPr>
                <w:color w:val="auto"/>
              </w:rPr>
              <w:t>Administering Medicines in School Policy to include COVID adaptations and Fire Evac Procedures to be reviewed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17B0B78" w14:textId="4125BD97" w:rsidR="00FA5BF8" w:rsidRDefault="00FA5BF8" w:rsidP="00FA5BF8">
            <w:pPr>
              <w:pStyle w:val="Maintext"/>
              <w:jc w:val="center"/>
            </w:pPr>
            <w:r>
              <w:t>L</w:t>
            </w:r>
          </w:p>
        </w:tc>
      </w:tr>
      <w:tr w:rsidR="00FA5BF8" w:rsidRPr="007649EA" w14:paraId="4BA7232E" w14:textId="77777777" w:rsidTr="00DE1237">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010F867D" w14:textId="49A02E84" w:rsidR="00FA5BF8" w:rsidRPr="007271D3" w:rsidRDefault="00FA5BF8" w:rsidP="00FA5BF8">
            <w:pPr>
              <w:rPr>
                <w:b/>
                <w:bCs/>
              </w:rPr>
            </w:pPr>
            <w:bookmarkStart w:id="22" w:name="_Toc39315828"/>
            <w:r>
              <w:rPr>
                <w:b/>
                <w:bCs/>
                <w:sz w:val="20"/>
                <w:szCs w:val="20"/>
              </w:rPr>
              <w:t xml:space="preserve">7.3 </w:t>
            </w:r>
            <w:r w:rsidRPr="007271D3">
              <w:rPr>
                <w:b/>
                <w:bCs/>
                <w:sz w:val="20"/>
                <w:szCs w:val="20"/>
              </w:rPr>
              <w:t xml:space="preserve">Contractors working </w:t>
            </w:r>
            <w:r>
              <w:rPr>
                <w:b/>
                <w:bCs/>
                <w:sz w:val="20"/>
                <w:szCs w:val="20"/>
              </w:rPr>
              <w:t xml:space="preserve">on the </w:t>
            </w:r>
            <w:r w:rsidRPr="007271D3">
              <w:rPr>
                <w:b/>
                <w:bCs/>
                <w:sz w:val="20"/>
                <w:szCs w:val="20"/>
              </w:rPr>
              <w:t>school site</w:t>
            </w:r>
            <w:bookmarkEnd w:id="22"/>
          </w:p>
        </w:tc>
      </w:tr>
      <w:tr w:rsidR="00FA5BF8" w:rsidRPr="007649EA" w14:paraId="44FE3037" w14:textId="77777777" w:rsidTr="00DE1237">
        <w:trPr>
          <w:cnfStyle w:val="000000010000" w:firstRow="0" w:lastRow="0" w:firstColumn="0" w:lastColumn="0" w:oddVBand="0" w:evenVBand="0" w:oddHBand="0" w:evenHBand="1" w:firstRowFirstColumn="0" w:firstRowLastColumn="0" w:lastRowFirstColumn="0" w:lastRowLastColumn="0"/>
          <w:trHeight w:val="3672"/>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D7746" w14:textId="3BBDC51C" w:rsidR="00FA5BF8" w:rsidRPr="00DE1237" w:rsidRDefault="00FA5BF8" w:rsidP="00FA5BF8">
            <w:pPr>
              <w:rPr>
                <w:rFonts w:cs="Arial"/>
                <w:b/>
                <w:bCs/>
                <w:color w:val="auto"/>
                <w:sz w:val="17"/>
                <w:szCs w:val="17"/>
              </w:rPr>
            </w:pPr>
            <w:r w:rsidRPr="00DE1237">
              <w:rPr>
                <w:rFonts w:cs="Arial"/>
                <w:b/>
                <w:bCs/>
                <w:color w:val="auto"/>
                <w:sz w:val="17"/>
                <w:szCs w:val="17"/>
              </w:rPr>
              <w:lastRenderedPageBreak/>
              <w:t>Contractors on-site whilst school is in operation may pose a risk to infection control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47D59C62" w14:textId="77777777" w:rsidR="00FA5BF8" w:rsidRPr="00AC664A" w:rsidRDefault="00FA5BF8" w:rsidP="00FA5BF8">
            <w:pPr>
              <w:pStyle w:val="Maintext"/>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B1E2D4B" w14:textId="77777777" w:rsidR="00FA5BF8" w:rsidRPr="003B0BFD" w:rsidRDefault="00FA5BF8" w:rsidP="00FA5BF8">
            <w:pPr>
              <w:pStyle w:val="ListParagraph"/>
              <w:numPr>
                <w:ilvl w:val="0"/>
                <w:numId w:val="45"/>
              </w:numPr>
              <w:spacing w:before="120" w:after="120"/>
              <w:rPr>
                <w:rFonts w:cs="Arial"/>
                <w:color w:val="auto"/>
                <w:szCs w:val="17"/>
              </w:rPr>
            </w:pPr>
            <w:r w:rsidRPr="003B0BFD">
              <w:rPr>
                <w:rFonts w:cs="Arial"/>
                <w:color w:val="auto"/>
                <w:szCs w:val="17"/>
              </w:rPr>
              <w:t>An assessment has been carried out to see if any additional control measures are required to keep staff, pupils and contractors safe.</w:t>
            </w:r>
          </w:p>
          <w:p w14:paraId="1FBC4A53" w14:textId="77777777" w:rsidR="00FA5BF8" w:rsidRPr="003B0BFD" w:rsidRDefault="00FA5BF8" w:rsidP="00FA5BF8">
            <w:pPr>
              <w:pStyle w:val="ListParagraph"/>
              <w:numPr>
                <w:ilvl w:val="0"/>
                <w:numId w:val="46"/>
              </w:numPr>
              <w:spacing w:before="120" w:after="120"/>
              <w:rPr>
                <w:rFonts w:cs="Arial"/>
                <w:color w:val="auto"/>
                <w:szCs w:val="17"/>
              </w:rPr>
            </w:pPr>
            <w:r w:rsidRPr="003B0BFD">
              <w:rPr>
                <w:rFonts w:cs="Arial"/>
                <w:color w:val="auto"/>
                <w:szCs w:val="17"/>
              </w:rPr>
              <w:t xml:space="preserve">Assurances have been sought from the contractors that all staff attending the setting will be in good health (symptom-free) and that contractors have procedures in place to ensure effective social distancing is maintained at all times. </w:t>
            </w:r>
          </w:p>
          <w:p w14:paraId="157C0ED9" w14:textId="77777777" w:rsidR="00FA5BF8" w:rsidRPr="003B0BFD" w:rsidRDefault="00FA5BF8" w:rsidP="00FA5BF8">
            <w:pPr>
              <w:pStyle w:val="ListParagraph"/>
              <w:numPr>
                <w:ilvl w:val="0"/>
                <w:numId w:val="47"/>
              </w:numPr>
              <w:spacing w:before="120" w:after="120"/>
              <w:rPr>
                <w:rFonts w:cs="Arial"/>
                <w:color w:val="auto"/>
                <w:szCs w:val="17"/>
              </w:rPr>
            </w:pPr>
            <w:r w:rsidRPr="003B0BFD">
              <w:rPr>
                <w:rFonts w:cs="Arial"/>
                <w:color w:val="auto"/>
                <w:szCs w:val="17"/>
              </w:rPr>
              <w:t>Temperature checks are carried out on arrival and before entering the school building and all contact details collected and retained.</w:t>
            </w:r>
          </w:p>
          <w:p w14:paraId="5BA762E9" w14:textId="51260571" w:rsidR="00FA5BF8" w:rsidRPr="00DE1237" w:rsidRDefault="00FA5BF8" w:rsidP="00FA5BF8">
            <w:pPr>
              <w:pStyle w:val="ListParagraph"/>
              <w:numPr>
                <w:ilvl w:val="0"/>
                <w:numId w:val="47"/>
              </w:numPr>
              <w:spacing w:before="120" w:after="120"/>
              <w:rPr>
                <w:rFonts w:cs="Arial"/>
                <w:color w:val="auto"/>
                <w:szCs w:val="17"/>
              </w:rPr>
            </w:pPr>
            <w:r w:rsidRPr="003B0BFD">
              <w:rPr>
                <w:rFonts w:cs="Arial"/>
                <w:color w:val="auto"/>
                <w:szCs w:val="17"/>
              </w:rPr>
              <w:t>In addition to arrangements for COVID-19, normal contractor procedures are being applied and have been updated in light of COVID-19 (including contractor risk assessments and method statements, and contractor induction).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5CC02886" w14:textId="77777777" w:rsidR="00FA5BF8" w:rsidRPr="003B0BFD" w:rsidRDefault="00FA5BF8" w:rsidP="00FA5BF8">
            <w:pPr>
              <w:pStyle w:val="Maintext"/>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52DF8CB2" w14:textId="1082CA8A" w:rsidR="00FA5BF8" w:rsidRDefault="00FA5BF8" w:rsidP="00FA5BF8">
            <w:pPr>
              <w:pStyle w:val="ListParagraph"/>
              <w:rPr>
                <w:color w:val="auto"/>
              </w:rPr>
            </w:pPr>
            <w:r w:rsidRPr="003B0BFD">
              <w:rPr>
                <w:color w:val="auto"/>
              </w:rPr>
              <w:t>Ensure office staff are clear as to visitor checks and collection of contact details before entry and are clear of our expectation regarding the wearing of masks on site.</w:t>
            </w:r>
          </w:p>
          <w:p w14:paraId="04A0D692" w14:textId="4D37FD62" w:rsidR="00FA5BF8" w:rsidRPr="003B0BFD" w:rsidRDefault="00FA5BF8" w:rsidP="00FA5BF8">
            <w:pPr>
              <w:pStyle w:val="ListParagraph"/>
              <w:rPr>
                <w:color w:val="auto"/>
              </w:rPr>
            </w:pPr>
            <w:r>
              <w:rPr>
                <w:color w:val="auto"/>
              </w:rPr>
              <w:t>Track and trace information to be securely stored for 21 days</w:t>
            </w:r>
          </w:p>
          <w:p w14:paraId="652577B5" w14:textId="77777777" w:rsidR="00FA5BF8" w:rsidRPr="003B0BFD" w:rsidRDefault="00FA5BF8" w:rsidP="00FA5BF8">
            <w:pPr>
              <w:pStyle w:val="ListParagraph"/>
              <w:ind w:left="360"/>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96E3BEF" w14:textId="77777777" w:rsidR="00FA5BF8" w:rsidRPr="007649EA" w:rsidRDefault="00FA5BF8" w:rsidP="00FA5BF8">
            <w:pPr>
              <w:pStyle w:val="Maintext"/>
            </w:pPr>
            <w:r>
              <w:t>L</w:t>
            </w:r>
          </w:p>
        </w:tc>
      </w:tr>
      <w:tr w:rsidR="00FA5BF8" w:rsidRPr="007649EA" w14:paraId="001A4273" w14:textId="77777777" w:rsidTr="00A72620">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5E32975D" w14:textId="53861FBE" w:rsidR="00FA5BF8" w:rsidRPr="00DE1237" w:rsidRDefault="00FA5BF8" w:rsidP="00FA5BF8">
            <w:pPr>
              <w:rPr>
                <w:rFonts w:cs="Arial"/>
                <w:b/>
                <w:bCs/>
                <w:color w:val="auto"/>
                <w:sz w:val="17"/>
                <w:szCs w:val="17"/>
              </w:rPr>
            </w:pPr>
            <w:r>
              <w:rPr>
                <w:rFonts w:cs="Arial"/>
                <w:b/>
                <w:bCs/>
                <w:color w:val="auto"/>
                <w:sz w:val="17"/>
                <w:szCs w:val="17"/>
              </w:rPr>
              <w:t>Increased numbers of Visitors/volunteers and Students on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55E5B2C9"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431577CE" w14:textId="6B52109A" w:rsidR="00FA5BF8" w:rsidRPr="00912F04" w:rsidRDefault="00FA5BF8" w:rsidP="00FA5BF8">
            <w:pPr>
              <w:pStyle w:val="ListParagraph"/>
              <w:numPr>
                <w:ilvl w:val="0"/>
                <w:numId w:val="45"/>
              </w:numPr>
              <w:spacing w:before="120" w:after="120"/>
              <w:rPr>
                <w:rFonts w:cs="Arial"/>
                <w:color w:val="auto"/>
                <w:szCs w:val="17"/>
              </w:rPr>
            </w:pPr>
            <w:r>
              <w:rPr>
                <w:rFonts w:cs="Arial"/>
                <w:color w:val="auto"/>
                <w:szCs w:val="17"/>
              </w:rPr>
              <w:t>LFTing to be highly recommended to all volunteer and students on site regularly</w:t>
            </w:r>
          </w:p>
          <w:p w14:paraId="16746147"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Ensure office completes temp checks, signing in and track and trace</w:t>
            </w:r>
          </w:p>
          <w:p w14:paraId="3D94564A" w14:textId="23A9256F" w:rsidR="00FA5BF8" w:rsidRDefault="00FA5BF8" w:rsidP="00FA5BF8">
            <w:pPr>
              <w:pStyle w:val="ListParagraph"/>
              <w:numPr>
                <w:ilvl w:val="0"/>
                <w:numId w:val="45"/>
              </w:numPr>
              <w:spacing w:before="120" w:after="120"/>
              <w:rPr>
                <w:rFonts w:cs="Arial"/>
                <w:color w:val="auto"/>
                <w:szCs w:val="17"/>
              </w:rPr>
            </w:pPr>
            <w:r>
              <w:rPr>
                <w:rFonts w:cs="Arial"/>
                <w:color w:val="auto"/>
                <w:szCs w:val="17"/>
              </w:rPr>
              <w:t>Risk assessment shared well in advance with all visitors to site</w:t>
            </w:r>
          </w:p>
          <w:p w14:paraId="6808A75A" w14:textId="4BE4FC19"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communication of changes is completed in a timely manner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2F091BD6"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0B7DA90D"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ECB160F" w14:textId="77777777" w:rsidR="00FA5BF8" w:rsidRDefault="00FA5BF8" w:rsidP="00FA5BF8">
            <w:pPr>
              <w:pStyle w:val="Maintext"/>
            </w:pPr>
          </w:p>
        </w:tc>
      </w:tr>
      <w:tr w:rsidR="00FA5BF8" w:rsidRPr="007649EA" w14:paraId="6870A3B3" w14:textId="77777777" w:rsidTr="00912F04">
        <w:trPr>
          <w:cnfStyle w:val="000000010000" w:firstRow="0" w:lastRow="0" w:firstColumn="0" w:lastColumn="0" w:oddVBand="0" w:evenVBand="0" w:oddHBand="0" w:evenHBand="1" w:firstRowFirstColumn="0" w:firstRowLastColumn="0" w:lastRowFirstColumn="0" w:lastRowLastColumn="0"/>
          <w:trHeight w:val="1241"/>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7EB3C" w14:textId="031DFEC5" w:rsidR="00FA5BF8" w:rsidRPr="00DE1237" w:rsidRDefault="00FA5BF8" w:rsidP="00FA5BF8">
            <w:pPr>
              <w:rPr>
                <w:rFonts w:cs="Arial"/>
                <w:b/>
                <w:bCs/>
                <w:color w:val="auto"/>
                <w:sz w:val="17"/>
                <w:szCs w:val="17"/>
              </w:rPr>
            </w:pPr>
            <w:r>
              <w:rPr>
                <w:rFonts w:cs="Arial"/>
                <w:b/>
                <w:bCs/>
                <w:color w:val="auto"/>
                <w:sz w:val="17"/>
                <w:szCs w:val="17"/>
              </w:rPr>
              <w:t>Lettings increase footfall onto school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73083B21"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931F7D2"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Letting agreement includes sharing of school RA, </w:t>
            </w:r>
          </w:p>
          <w:p w14:paraId="0022F339" w14:textId="70FA8B96" w:rsidR="00FA5BF8" w:rsidRDefault="00FA5BF8" w:rsidP="00FA5BF8">
            <w:pPr>
              <w:pStyle w:val="ListParagraph"/>
              <w:numPr>
                <w:ilvl w:val="0"/>
                <w:numId w:val="45"/>
              </w:numPr>
              <w:spacing w:before="120" w:after="120"/>
              <w:rPr>
                <w:rFonts w:cs="Arial"/>
                <w:color w:val="auto"/>
                <w:szCs w:val="17"/>
              </w:rPr>
            </w:pPr>
            <w:r>
              <w:rPr>
                <w:rFonts w:cs="Arial"/>
                <w:color w:val="auto"/>
                <w:szCs w:val="17"/>
              </w:rPr>
              <w:t>Cleaning arrangements agreed inline with school RA</w:t>
            </w:r>
          </w:p>
          <w:p w14:paraId="727C91B0"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Clear communication/contact details established re cases etc</w:t>
            </w:r>
          </w:p>
          <w:p w14:paraId="1DD15521" w14:textId="67B1831B"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lettings have own track and trace procedures.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02BB9B73"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724730B0"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3023CCB2" w14:textId="77777777" w:rsidR="00FA5BF8" w:rsidRDefault="00FA5BF8" w:rsidP="00FA5BF8">
            <w:pPr>
              <w:pStyle w:val="Maintext"/>
            </w:pPr>
          </w:p>
        </w:tc>
      </w:tr>
      <w:tr w:rsidR="00FA5BF8" w:rsidRPr="007649EA" w14:paraId="3AE9B671" w14:textId="77777777" w:rsidTr="00DE1237">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668C9980" w14:textId="77777777" w:rsidR="00FA5BF8" w:rsidRPr="00DE1237" w:rsidRDefault="00FA5BF8" w:rsidP="00FA5BF8">
            <w:pPr>
              <w:rPr>
                <w:rFonts w:eastAsia="Calibri" w:cs="Times New Roman"/>
                <w:b/>
                <w:bCs/>
                <w:color w:val="auto"/>
              </w:rPr>
            </w:pPr>
            <w:r w:rsidRPr="00DE1237">
              <w:rPr>
                <w:rFonts w:eastAsia="Calibri" w:cs="Times New Roman"/>
                <w:b/>
                <w:bCs/>
                <w:color w:val="auto"/>
              </w:rPr>
              <w:t>8. Finance</w:t>
            </w:r>
          </w:p>
        </w:tc>
      </w:tr>
      <w:tr w:rsidR="00FA5BF8" w:rsidRPr="007649EA" w14:paraId="7577E28D" w14:textId="77777777" w:rsidTr="00DE1237">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308D8F4" w14:textId="77777777" w:rsidR="00FA5BF8" w:rsidRPr="00A57BD6" w:rsidRDefault="00FA5BF8" w:rsidP="00FA5BF8">
            <w:pPr>
              <w:rPr>
                <w:b/>
                <w:bCs/>
              </w:rPr>
            </w:pPr>
            <w:r>
              <w:rPr>
                <w:b/>
                <w:bCs/>
                <w:sz w:val="20"/>
                <w:szCs w:val="20"/>
              </w:rPr>
              <w:t xml:space="preserve">8.1 </w:t>
            </w:r>
            <w:r w:rsidRPr="00A57BD6">
              <w:rPr>
                <w:b/>
                <w:bCs/>
                <w:sz w:val="20"/>
                <w:szCs w:val="20"/>
              </w:rPr>
              <w:t>Costs of the school’s response to COVID-19</w:t>
            </w:r>
          </w:p>
        </w:tc>
      </w:tr>
      <w:tr w:rsidR="00FA5BF8" w:rsidRPr="00AC664A" w14:paraId="4BFBC7D0" w14:textId="77777777" w:rsidTr="006672F9">
        <w:trPr>
          <w:cnfStyle w:val="000000100000" w:firstRow="0" w:lastRow="0" w:firstColumn="0" w:lastColumn="0" w:oddVBand="0" w:evenVBand="0" w:oddHBand="1" w:evenHBand="0" w:firstRowFirstColumn="0" w:firstRowLastColumn="0" w:lastRowFirstColumn="0" w:lastRowLastColumn="0"/>
          <w:trHeight w:val="23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3B3A3B" w14:textId="77777777" w:rsidR="00FA5BF8" w:rsidRPr="00AC664A" w:rsidRDefault="00FA5BF8" w:rsidP="00FA5BF8">
            <w:pPr>
              <w:rPr>
                <w:rFonts w:cs="Arial"/>
                <w:b/>
                <w:bCs/>
                <w:sz w:val="17"/>
                <w:szCs w:val="17"/>
              </w:rPr>
            </w:pPr>
            <w:r w:rsidRPr="00AC664A">
              <w:rPr>
                <w:rFonts w:eastAsia="Calibri" w:cs="Arial"/>
                <w:b/>
                <w:bCs/>
                <w:color w:val="000000"/>
                <w:sz w:val="17"/>
                <w:szCs w:val="17"/>
              </w:rPr>
              <w:lastRenderedPageBreak/>
              <w:t>The costs of additional measures and enhanced services to address COVID-19 when reopening places the school in financial difficulties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359869" w14:textId="77777777" w:rsidR="00FA5BF8" w:rsidRPr="00AC664A" w:rsidRDefault="00FA5BF8" w:rsidP="00FA5BF8">
            <w:pPr>
              <w:pStyle w:val="Maintext"/>
              <w:jc w:val="center"/>
            </w:pPr>
            <w:r w:rsidRPr="00AC664A">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24F014"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cost pressures due to COVID-19 identified and an end-of-year forecast which factors them in has been produced.</w:t>
            </w:r>
          </w:p>
          <w:p w14:paraId="4D1AF360"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CFLP finance team has been consulted to identify potential savings in order to work towards a balanced budget.</w:t>
            </w:r>
          </w:p>
          <w:p w14:paraId="1DF787FD"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COVID-19 related costs are under monitoring and options for reducing costs over time and as guidance changes are under review.</w:t>
            </w:r>
          </w:p>
          <w:p w14:paraId="3C28ADC8"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sources of income are under exploration.</w:t>
            </w:r>
          </w:p>
          <w:p w14:paraId="7F9FA652"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The school’s projected financial position has been shared with Directors and LAB Members.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BCA1BC"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956C36" w14:textId="77777777" w:rsidR="00FA5BF8" w:rsidRPr="00AC664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50EF5" w14:textId="77777777" w:rsidR="00FA5BF8" w:rsidRPr="00AC664A" w:rsidRDefault="00FA5BF8" w:rsidP="00FA5BF8">
            <w:pPr>
              <w:pStyle w:val="Maintext"/>
              <w:jc w:val="center"/>
            </w:pPr>
            <w:r w:rsidRPr="00AC664A">
              <w:t>L</w:t>
            </w:r>
          </w:p>
        </w:tc>
      </w:tr>
    </w:tbl>
    <w:p w14:paraId="0826832B" w14:textId="77777777" w:rsidR="00B55A99" w:rsidRDefault="00B55A99" w:rsidP="00110EF8"/>
    <w:p w14:paraId="4882CEE7" w14:textId="0CC7A178" w:rsidR="00110EF8" w:rsidRDefault="00110EF8" w:rsidP="00110EF8"/>
    <w:p w14:paraId="618A2F37" w14:textId="0D423AC8" w:rsidR="00815CAE" w:rsidRDefault="00815CAE" w:rsidP="00110EF8"/>
    <w:p w14:paraId="40D5D06A" w14:textId="65A95077" w:rsidR="00815CAE" w:rsidRDefault="00815CAE" w:rsidP="00110EF8"/>
    <w:p w14:paraId="2B80DCE4" w14:textId="09A6F3BE" w:rsidR="00815CAE" w:rsidRDefault="00815CAE" w:rsidP="00110EF8"/>
    <w:p w14:paraId="64E17C7D" w14:textId="3971B7A7" w:rsidR="00815CAE" w:rsidRDefault="00815CAE" w:rsidP="00110EF8"/>
    <w:p w14:paraId="5A9F5F41" w14:textId="2F16156F" w:rsidR="00815CAE" w:rsidRDefault="00815CAE" w:rsidP="00110EF8"/>
    <w:p w14:paraId="7D410E79" w14:textId="43D53F47" w:rsidR="00815CAE" w:rsidRDefault="00815CAE" w:rsidP="00110EF8"/>
    <w:p w14:paraId="66E9626E" w14:textId="2271F56C" w:rsidR="00815CAE" w:rsidRDefault="00815CAE" w:rsidP="00110EF8"/>
    <w:p w14:paraId="3F1191D0" w14:textId="03BDACA3" w:rsidR="00815CAE" w:rsidRDefault="00815CAE" w:rsidP="009B4CF1"/>
    <w:p w14:paraId="1E94A024" w14:textId="46D03E06" w:rsidR="009B4CF1" w:rsidRDefault="009B4CF1" w:rsidP="009B4CF1"/>
    <w:p w14:paraId="3DE847D1" w14:textId="1317FC63" w:rsidR="009B4CF1" w:rsidRDefault="009B4CF1" w:rsidP="009B4CF1"/>
    <w:p w14:paraId="1A3A252E" w14:textId="43B10690" w:rsidR="009B4CF1" w:rsidRDefault="009B4CF1" w:rsidP="009B4CF1"/>
    <w:p w14:paraId="7955ACA2" w14:textId="77777777" w:rsidR="009B4CF1" w:rsidRPr="009B4CF1" w:rsidRDefault="009B4CF1" w:rsidP="009B4CF1">
      <w:pPr>
        <w:rPr>
          <w:sz w:val="36"/>
          <w:szCs w:val="36"/>
        </w:rPr>
      </w:pPr>
    </w:p>
    <w:p w14:paraId="3889E901" w14:textId="1F08FDF1" w:rsidR="00373C1F" w:rsidRPr="009B4CF1" w:rsidRDefault="009B4CF1" w:rsidP="009B4CF1">
      <w:pPr>
        <w:jc w:val="center"/>
        <w:rPr>
          <w:sz w:val="36"/>
          <w:szCs w:val="36"/>
        </w:rPr>
      </w:pPr>
      <w:r w:rsidRPr="009B4CF1">
        <w:rPr>
          <w:sz w:val="36"/>
          <w:szCs w:val="36"/>
        </w:rPr>
        <w:lastRenderedPageBreak/>
        <w:t>SECTION</w:t>
      </w:r>
      <w:r>
        <w:rPr>
          <w:sz w:val="36"/>
          <w:szCs w:val="36"/>
        </w:rPr>
        <w:t xml:space="preserve"> 2- EFF</w:t>
      </w:r>
      <w:r w:rsidRPr="009B4CF1">
        <w:rPr>
          <w:sz w:val="36"/>
          <w:szCs w:val="36"/>
        </w:rPr>
        <w:t>ECTIVE CONTROLS</w:t>
      </w:r>
    </w:p>
    <w:p w14:paraId="2C630A76" w14:textId="6E952276" w:rsidR="00166345" w:rsidRDefault="00166345" w:rsidP="00815CAE"/>
    <w:p w14:paraId="6A5801A6" w14:textId="7A3C6F57" w:rsidR="00166345" w:rsidRDefault="00EB417D" w:rsidP="00815CAE">
      <w:pPr>
        <w:rPr>
          <w:rFonts w:cstheme="minorHAnsi"/>
          <w:b/>
          <w:sz w:val="20"/>
          <w:szCs w:val="20"/>
          <w:lang w:val="en-AU"/>
        </w:rPr>
      </w:pPr>
      <w:r>
        <w:t>In the eventuality of 5</w:t>
      </w:r>
      <w:r w:rsidR="009C4B10">
        <w:t xml:space="preserve"> or more cases</w:t>
      </w:r>
      <w:r w:rsidR="00EA59C5">
        <w:t xml:space="preserve"> </w:t>
      </w:r>
      <w:r w:rsidR="00EA59C5" w:rsidRPr="00EA59C5">
        <w:rPr>
          <w:color w:val="FF0000"/>
        </w:rPr>
        <w:t xml:space="preserve">or as a combative response to a new variant </w:t>
      </w:r>
      <w:r w:rsidR="00EA59C5">
        <w:t>of concern</w:t>
      </w:r>
      <w:r w:rsidR="009C4B10">
        <w:t xml:space="preserve"> the school will now, </w:t>
      </w:r>
      <w:r w:rsidR="009C4B10" w:rsidRPr="00DD3F4E">
        <w:rPr>
          <w:rFonts w:cstheme="minorHAnsi"/>
          <w:b/>
          <w:sz w:val="20"/>
          <w:szCs w:val="20"/>
          <w:lang w:val="en-AU"/>
        </w:rPr>
        <w:t>in close collaboration with Local Outbreak Control Team, Public Health England and DFE</w:t>
      </w:r>
      <w:r w:rsidR="009C4B10">
        <w:rPr>
          <w:rFonts w:cstheme="minorHAnsi"/>
          <w:b/>
          <w:sz w:val="20"/>
          <w:szCs w:val="20"/>
          <w:lang w:val="en-AU"/>
        </w:rPr>
        <w:t xml:space="preserve"> increase control measures in line with the EF</w:t>
      </w:r>
      <w:r w:rsidR="005A73CA">
        <w:rPr>
          <w:rFonts w:cstheme="minorHAnsi"/>
          <w:b/>
          <w:sz w:val="20"/>
          <w:szCs w:val="20"/>
          <w:lang w:val="en-AU"/>
        </w:rPr>
        <w:t>FECTIVE CO</w:t>
      </w:r>
      <w:r w:rsidR="009C4B10">
        <w:rPr>
          <w:rFonts w:cstheme="minorHAnsi"/>
          <w:b/>
          <w:sz w:val="20"/>
          <w:szCs w:val="20"/>
          <w:lang w:val="en-AU"/>
        </w:rPr>
        <w:t>NROLS LISTED AT THE BEGINNING OF THIS DOCUMENT. Addition controls will be as follows:</w:t>
      </w: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935400" w14:paraId="3ADBD33A"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1E40E69D" w14:textId="29BDB322" w:rsidR="00C84035" w:rsidRPr="00935400" w:rsidRDefault="00C84035" w:rsidP="00C84035">
            <w:pPr>
              <w:rPr>
                <w:b w:val="0"/>
                <w:bCs w:val="0"/>
                <w:sz w:val="20"/>
                <w:szCs w:val="20"/>
              </w:rPr>
            </w:pPr>
            <w:r>
              <w:rPr>
                <w:sz w:val="20"/>
                <w:szCs w:val="20"/>
              </w:rPr>
              <w:t xml:space="preserve"> The school day</w:t>
            </w:r>
          </w:p>
        </w:tc>
      </w:tr>
      <w:tr w:rsidR="00C84035" w:rsidRPr="007649EA" w14:paraId="4D781337"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1E4328C5" w14:textId="1B10A331" w:rsidR="00C84035" w:rsidRPr="007649EA" w:rsidRDefault="00C84035" w:rsidP="00C84035">
            <w:pPr>
              <w:rPr>
                <w:rFonts w:cs="Arial"/>
                <w:b/>
                <w:bCs/>
                <w:sz w:val="17"/>
                <w:szCs w:val="17"/>
              </w:rPr>
            </w:pPr>
            <w:r>
              <w:rPr>
                <w:rFonts w:cs="Arial"/>
                <w:b/>
                <w:bCs/>
                <w:sz w:val="17"/>
                <w:szCs w:val="17"/>
              </w:rPr>
              <w:t>The start and end of the school day create risks of breachi</w:t>
            </w:r>
            <w:r w:rsidR="00003856">
              <w:rPr>
                <w:rFonts w:cs="Arial"/>
                <w:b/>
                <w:bCs/>
                <w:sz w:val="17"/>
                <w:szCs w:val="17"/>
              </w:rPr>
              <w:t xml:space="preserve">ng social distancing and cohort grouping </w:t>
            </w:r>
            <w:r>
              <w:rPr>
                <w:rFonts w:cs="Arial"/>
                <w:b/>
                <w:bCs/>
                <w:sz w:val="17"/>
                <w:szCs w:val="17"/>
              </w:rPr>
              <w:t>guidance</w:t>
            </w:r>
          </w:p>
        </w:tc>
        <w:tc>
          <w:tcPr>
            <w:tcW w:w="480" w:type="pct"/>
            <w:shd w:val="clear" w:color="auto" w:fill="FFFFFF" w:themeFill="background1"/>
            <w:vAlign w:val="center"/>
          </w:tcPr>
          <w:p w14:paraId="117FD919" w14:textId="77777777" w:rsidR="00C84035" w:rsidRDefault="00C84035" w:rsidP="00C84035">
            <w:pPr>
              <w:pStyle w:val="Maintext"/>
              <w:jc w:val="center"/>
            </w:pPr>
          </w:p>
          <w:p w14:paraId="70B84B27" w14:textId="77777777" w:rsidR="00C84035" w:rsidRDefault="00C84035" w:rsidP="00C84035">
            <w:pPr>
              <w:pStyle w:val="Maintext"/>
              <w:jc w:val="center"/>
            </w:pPr>
          </w:p>
          <w:p w14:paraId="69280469" w14:textId="77777777" w:rsidR="00C84035" w:rsidRDefault="00C84035" w:rsidP="00C84035">
            <w:pPr>
              <w:pStyle w:val="Maintext"/>
              <w:jc w:val="center"/>
            </w:pPr>
          </w:p>
          <w:p w14:paraId="3F3E2A0E" w14:textId="77777777" w:rsidR="00C84035" w:rsidRDefault="00C84035" w:rsidP="00C84035">
            <w:pPr>
              <w:pStyle w:val="Maintext"/>
              <w:jc w:val="center"/>
            </w:pPr>
          </w:p>
          <w:p w14:paraId="4EE022DE" w14:textId="77777777" w:rsidR="00C84035" w:rsidRDefault="00C84035" w:rsidP="00C84035">
            <w:pPr>
              <w:pStyle w:val="Maintext"/>
              <w:jc w:val="center"/>
            </w:pPr>
            <w:r>
              <w:t>H</w:t>
            </w:r>
          </w:p>
          <w:p w14:paraId="07A678F1" w14:textId="77777777" w:rsidR="00C84035" w:rsidRDefault="00C84035" w:rsidP="00C84035">
            <w:pPr>
              <w:pStyle w:val="Maintext"/>
            </w:pPr>
          </w:p>
          <w:p w14:paraId="187A644F" w14:textId="77777777" w:rsidR="00C84035" w:rsidRDefault="00C84035" w:rsidP="00C84035">
            <w:pPr>
              <w:pStyle w:val="Maintext"/>
              <w:jc w:val="center"/>
            </w:pPr>
          </w:p>
          <w:p w14:paraId="2A66EB5D" w14:textId="77777777" w:rsidR="00C84035" w:rsidRDefault="00C84035" w:rsidP="00C84035">
            <w:pPr>
              <w:pStyle w:val="Maintext"/>
              <w:jc w:val="center"/>
            </w:pPr>
          </w:p>
          <w:p w14:paraId="49601F42" w14:textId="77777777" w:rsidR="00C84035" w:rsidRDefault="00C84035" w:rsidP="00C84035">
            <w:pPr>
              <w:pStyle w:val="Maintext"/>
              <w:jc w:val="center"/>
            </w:pPr>
          </w:p>
          <w:p w14:paraId="079C03F7" w14:textId="77777777" w:rsidR="00C84035" w:rsidRDefault="00C84035" w:rsidP="00C84035">
            <w:pPr>
              <w:pStyle w:val="Maintext"/>
              <w:jc w:val="center"/>
            </w:pPr>
          </w:p>
          <w:p w14:paraId="0750DE2B" w14:textId="77777777" w:rsidR="00C84035" w:rsidRPr="007649EA" w:rsidRDefault="00C84035" w:rsidP="00C84035">
            <w:pPr>
              <w:pStyle w:val="Maintext"/>
              <w:jc w:val="center"/>
            </w:pPr>
          </w:p>
        </w:tc>
        <w:tc>
          <w:tcPr>
            <w:tcW w:w="1990" w:type="pct"/>
            <w:shd w:val="clear" w:color="auto" w:fill="FFFFFF" w:themeFill="background1"/>
            <w:vAlign w:val="center"/>
          </w:tcPr>
          <w:p w14:paraId="4467DD61" w14:textId="77777777" w:rsidR="00C84035" w:rsidRDefault="00C84035" w:rsidP="00C84035">
            <w:pPr>
              <w:pStyle w:val="ListParagraph"/>
              <w:numPr>
                <w:ilvl w:val="0"/>
                <w:numId w:val="3"/>
              </w:numPr>
              <w:spacing w:before="120" w:after="120"/>
              <w:rPr>
                <w:rFonts w:cs="Arial"/>
                <w:szCs w:val="17"/>
              </w:rPr>
            </w:pPr>
            <w:r>
              <w:rPr>
                <w:rFonts w:cs="Arial"/>
                <w:szCs w:val="17"/>
              </w:rPr>
              <w:t>Start and departure times are staggered where appropriate</w:t>
            </w:r>
          </w:p>
          <w:p w14:paraId="5FA4B032" w14:textId="77777777" w:rsidR="00C84035" w:rsidRPr="007649EA" w:rsidRDefault="00C84035" w:rsidP="00C84035">
            <w:pPr>
              <w:pStyle w:val="ListParagraph"/>
              <w:numPr>
                <w:ilvl w:val="0"/>
                <w:numId w:val="3"/>
              </w:numPr>
              <w:spacing w:before="120" w:after="120"/>
              <w:rPr>
                <w:rFonts w:cs="Arial"/>
                <w:szCs w:val="17"/>
              </w:rPr>
            </w:pPr>
            <w:r>
              <w:rPr>
                <w:rFonts w:cs="Arial"/>
                <w:szCs w:val="17"/>
              </w:rPr>
              <w:t>T</w:t>
            </w:r>
            <w:r w:rsidRPr="007649EA">
              <w:rPr>
                <w:rFonts w:cs="Arial"/>
                <w:szCs w:val="17"/>
              </w:rPr>
              <w:t>he number of entrances and exits to be used</w:t>
            </w:r>
            <w:r>
              <w:rPr>
                <w:rFonts w:cs="Arial"/>
                <w:szCs w:val="17"/>
              </w:rPr>
              <w:t xml:space="preserve"> is maximised.</w:t>
            </w:r>
          </w:p>
          <w:p w14:paraId="4C0865D3" w14:textId="77777777" w:rsidR="00C84035" w:rsidRDefault="00C84035" w:rsidP="00C84035">
            <w:pPr>
              <w:pStyle w:val="ListParagraph"/>
              <w:numPr>
                <w:ilvl w:val="0"/>
                <w:numId w:val="3"/>
              </w:numPr>
              <w:spacing w:before="120"/>
              <w:rPr>
                <w:rFonts w:cs="Arial"/>
                <w:szCs w:val="17"/>
              </w:rPr>
            </w:pPr>
            <w:r>
              <w:rPr>
                <w:rFonts w:cs="Arial"/>
                <w:szCs w:val="17"/>
              </w:rPr>
              <w:t>D</w:t>
            </w:r>
            <w:r w:rsidRPr="005138A3">
              <w:rPr>
                <w:rFonts w:cs="Arial"/>
                <w:szCs w:val="17"/>
              </w:rPr>
              <w:t>ifferent entrances/exits</w:t>
            </w:r>
            <w:r>
              <w:rPr>
                <w:rFonts w:cs="Arial"/>
                <w:szCs w:val="17"/>
              </w:rPr>
              <w:t xml:space="preserve"> are used </w:t>
            </w:r>
            <w:r w:rsidRPr="005138A3">
              <w:rPr>
                <w:rFonts w:cs="Arial"/>
                <w:szCs w:val="17"/>
              </w:rPr>
              <w:t>for different groups.</w:t>
            </w:r>
          </w:p>
          <w:p w14:paraId="79372C8F" w14:textId="77777777" w:rsidR="00C84035" w:rsidRDefault="00C84035" w:rsidP="00C84035">
            <w:pPr>
              <w:pStyle w:val="ListParagraph"/>
              <w:numPr>
                <w:ilvl w:val="0"/>
                <w:numId w:val="3"/>
              </w:numPr>
              <w:spacing w:before="120"/>
              <w:rPr>
                <w:rFonts w:cs="Arial"/>
                <w:szCs w:val="17"/>
              </w:rPr>
            </w:pPr>
            <w:r>
              <w:rPr>
                <w:rFonts w:cs="Arial"/>
                <w:szCs w:val="17"/>
              </w:rPr>
              <w:t>S</w:t>
            </w:r>
            <w:r w:rsidRPr="005138A3">
              <w:rPr>
                <w:rFonts w:cs="Arial"/>
                <w:szCs w:val="17"/>
              </w:rPr>
              <w:t xml:space="preserve">taff and pupils </w:t>
            </w:r>
            <w:r>
              <w:rPr>
                <w:rFonts w:cs="Arial"/>
                <w:szCs w:val="17"/>
              </w:rPr>
              <w:t xml:space="preserve">are briefed </w:t>
            </w:r>
            <w:r w:rsidRPr="005138A3">
              <w:rPr>
                <w:rFonts w:cs="Arial"/>
                <w:szCs w:val="17"/>
              </w:rPr>
              <w:t>and signage</w:t>
            </w:r>
            <w:r>
              <w:rPr>
                <w:rFonts w:cs="Arial"/>
                <w:szCs w:val="17"/>
              </w:rPr>
              <w:t xml:space="preserve"> provided</w:t>
            </w:r>
            <w:r w:rsidRPr="005138A3">
              <w:rPr>
                <w:rFonts w:cs="Arial"/>
                <w:szCs w:val="17"/>
              </w:rPr>
              <w:t xml:space="preserve"> to identify which entrances, exits and circulation routes to use</w:t>
            </w:r>
            <w:r>
              <w:rPr>
                <w:rFonts w:cs="Arial"/>
                <w:szCs w:val="17"/>
              </w:rPr>
              <w:t>.</w:t>
            </w:r>
          </w:p>
          <w:p w14:paraId="54B57324" w14:textId="77777777" w:rsidR="00C84035" w:rsidRPr="005138A3" w:rsidRDefault="00C84035" w:rsidP="00C84035">
            <w:pPr>
              <w:pStyle w:val="ListParagraph"/>
              <w:numPr>
                <w:ilvl w:val="0"/>
                <w:numId w:val="3"/>
              </w:numPr>
              <w:spacing w:before="120"/>
              <w:rPr>
                <w:rFonts w:cs="Arial"/>
                <w:szCs w:val="17"/>
              </w:rPr>
            </w:pPr>
            <w:r>
              <w:rPr>
                <w:rFonts w:cs="Arial"/>
                <w:szCs w:val="17"/>
              </w:rPr>
              <w:t>A</w:t>
            </w:r>
            <w:r w:rsidRPr="005138A3">
              <w:rPr>
                <w:rFonts w:cs="Arial"/>
                <w:szCs w:val="17"/>
              </w:rPr>
              <w:t xml:space="preserve"> plan</w:t>
            </w:r>
            <w:r>
              <w:rPr>
                <w:rFonts w:cs="Arial"/>
                <w:szCs w:val="17"/>
              </w:rPr>
              <w:t xml:space="preserve"> is in place</w:t>
            </w:r>
            <w:r w:rsidRPr="005138A3">
              <w:rPr>
                <w:rFonts w:cs="Arial"/>
                <w:szCs w:val="17"/>
              </w:rPr>
              <w:t xml:space="preserve"> for managing</w:t>
            </w:r>
            <w:r>
              <w:rPr>
                <w:rFonts w:cs="Arial"/>
                <w:szCs w:val="17"/>
              </w:rPr>
              <w:t xml:space="preserve"> the</w:t>
            </w:r>
            <w:r w:rsidRPr="005138A3">
              <w:rPr>
                <w:rFonts w:cs="Arial"/>
                <w:szCs w:val="17"/>
              </w:rPr>
              <w:t xml:space="preserve"> movement of people on arrival to avoid groups of people congregating.</w:t>
            </w:r>
          </w:p>
          <w:p w14:paraId="500F1C65" w14:textId="77777777" w:rsidR="00C84035" w:rsidRDefault="00C84035" w:rsidP="00C84035">
            <w:pPr>
              <w:pStyle w:val="ListParagraph"/>
              <w:numPr>
                <w:ilvl w:val="0"/>
                <w:numId w:val="3"/>
              </w:numPr>
              <w:spacing w:before="120"/>
              <w:rPr>
                <w:rFonts w:cs="Arial"/>
                <w:szCs w:val="17"/>
              </w:rPr>
            </w:pPr>
            <w:r>
              <w:rPr>
                <w:rFonts w:cs="Arial"/>
                <w:szCs w:val="17"/>
              </w:rPr>
              <w:t>F</w:t>
            </w:r>
            <w:r w:rsidRPr="005138A3">
              <w:rPr>
                <w:rFonts w:cs="Arial"/>
                <w:szCs w:val="17"/>
              </w:rPr>
              <w:t xml:space="preserve">loor markings </w:t>
            </w:r>
            <w:r>
              <w:rPr>
                <w:rFonts w:cs="Arial"/>
                <w:szCs w:val="17"/>
              </w:rPr>
              <w:t>are visible where it is</w:t>
            </w:r>
            <w:r w:rsidRPr="005138A3">
              <w:rPr>
                <w:rFonts w:cs="Arial"/>
                <w:szCs w:val="17"/>
              </w:rPr>
              <w:t xml:space="preserve"> necessary to manage any queuing</w:t>
            </w:r>
            <w:r>
              <w:rPr>
                <w:rFonts w:cs="Arial"/>
                <w:szCs w:val="17"/>
              </w:rPr>
              <w:t>.</w:t>
            </w:r>
          </w:p>
          <w:p w14:paraId="5E5F9924" w14:textId="77777777" w:rsidR="00C84035" w:rsidRDefault="00C84035" w:rsidP="00C84035">
            <w:pPr>
              <w:pStyle w:val="ListParagraph"/>
              <w:numPr>
                <w:ilvl w:val="0"/>
                <w:numId w:val="3"/>
              </w:numPr>
              <w:spacing w:before="120"/>
              <w:rPr>
                <w:rFonts w:cs="Arial"/>
                <w:szCs w:val="17"/>
              </w:rPr>
            </w:pPr>
            <w:r>
              <w:rPr>
                <w:rFonts w:cs="Arial"/>
                <w:szCs w:val="17"/>
              </w:rPr>
              <w:t>Attendance patterns have been optimised to ensure maximum safety.</w:t>
            </w:r>
          </w:p>
          <w:p w14:paraId="55A14198" w14:textId="77777777" w:rsidR="005A73CA" w:rsidRDefault="005A73CA" w:rsidP="00C84035">
            <w:pPr>
              <w:pStyle w:val="ListParagraph"/>
              <w:numPr>
                <w:ilvl w:val="0"/>
                <w:numId w:val="3"/>
              </w:numPr>
              <w:spacing w:before="120"/>
              <w:rPr>
                <w:rFonts w:cs="Arial"/>
                <w:szCs w:val="17"/>
              </w:rPr>
            </w:pPr>
            <w:r>
              <w:rPr>
                <w:rFonts w:cs="Arial"/>
                <w:szCs w:val="17"/>
              </w:rPr>
              <w:t>Staff to wear mask on door</w:t>
            </w:r>
          </w:p>
          <w:p w14:paraId="6EC1333E" w14:textId="67A2DD4C" w:rsidR="005A73CA" w:rsidRPr="005A2470" w:rsidRDefault="005A73CA" w:rsidP="00C84035">
            <w:pPr>
              <w:pStyle w:val="ListParagraph"/>
              <w:numPr>
                <w:ilvl w:val="0"/>
                <w:numId w:val="3"/>
              </w:numPr>
              <w:spacing w:before="120"/>
              <w:rPr>
                <w:rFonts w:cs="Arial"/>
                <w:szCs w:val="17"/>
              </w:rPr>
            </w:pPr>
          </w:p>
        </w:tc>
        <w:tc>
          <w:tcPr>
            <w:tcW w:w="340" w:type="pct"/>
            <w:shd w:val="clear" w:color="auto" w:fill="FFFFFF" w:themeFill="background1"/>
            <w:vAlign w:val="center"/>
          </w:tcPr>
          <w:p w14:paraId="04D7C897" w14:textId="77777777" w:rsidR="00C84035" w:rsidRPr="007649EA" w:rsidRDefault="00C84035" w:rsidP="00C84035">
            <w:pPr>
              <w:pStyle w:val="Maintext"/>
              <w:jc w:val="center"/>
            </w:pPr>
            <w:r>
              <w:t>Y</w:t>
            </w:r>
          </w:p>
        </w:tc>
        <w:tc>
          <w:tcPr>
            <w:tcW w:w="971" w:type="pct"/>
            <w:shd w:val="clear" w:color="auto" w:fill="FFFFFF" w:themeFill="background1"/>
            <w:vAlign w:val="center"/>
          </w:tcPr>
          <w:p w14:paraId="6536EE18" w14:textId="77777777" w:rsidR="00C84035" w:rsidRDefault="00C84035" w:rsidP="00C84035">
            <w:pPr>
              <w:pStyle w:val="ListParagraph"/>
            </w:pPr>
            <w:r>
              <w:t>One way system in place for drop of and collection of pupils</w:t>
            </w:r>
          </w:p>
          <w:p w14:paraId="0758F320" w14:textId="77777777" w:rsidR="00C84035" w:rsidRDefault="00C84035" w:rsidP="00C84035">
            <w:pPr>
              <w:pStyle w:val="ListParagraph"/>
            </w:pPr>
            <w:r>
              <w:t>Communicate expectations with parents</w:t>
            </w:r>
          </w:p>
          <w:p w14:paraId="7A73D562" w14:textId="77777777" w:rsidR="00C84035" w:rsidRDefault="00C84035" w:rsidP="00C84035">
            <w:pPr>
              <w:pStyle w:val="ListParagraph"/>
            </w:pPr>
            <w:r>
              <w:t>Ensure signage is in place- check daily</w:t>
            </w:r>
          </w:p>
          <w:p w14:paraId="48CE0ABC" w14:textId="77777777" w:rsidR="00C84035" w:rsidRPr="007649EA" w:rsidRDefault="00C84035" w:rsidP="00C84035">
            <w:pPr>
              <w:pStyle w:val="ListParagraph"/>
              <w:ind w:left="360"/>
            </w:pPr>
          </w:p>
        </w:tc>
        <w:tc>
          <w:tcPr>
            <w:tcW w:w="437" w:type="pct"/>
            <w:shd w:val="clear" w:color="auto" w:fill="FFFFFF" w:themeFill="background1"/>
            <w:vAlign w:val="center"/>
          </w:tcPr>
          <w:p w14:paraId="237EAB23" w14:textId="77777777" w:rsidR="00C84035" w:rsidRPr="007649EA" w:rsidRDefault="00C84035" w:rsidP="00C84035">
            <w:pPr>
              <w:pStyle w:val="Maintext"/>
              <w:jc w:val="center"/>
            </w:pPr>
            <w:r>
              <w:t>L</w:t>
            </w:r>
          </w:p>
        </w:tc>
      </w:tr>
      <w:tr w:rsidR="00A72620" w:rsidRPr="007649EA" w14:paraId="279D6708"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DFB55C9" w14:textId="335DC076" w:rsidR="00A72620" w:rsidRDefault="00A72620" w:rsidP="00A72620">
            <w:pPr>
              <w:rPr>
                <w:rFonts w:cs="Arial"/>
                <w:b/>
                <w:bCs/>
                <w:sz w:val="17"/>
                <w:szCs w:val="17"/>
              </w:rPr>
            </w:pPr>
            <w:r w:rsidRPr="007649EA">
              <w:rPr>
                <w:rFonts w:cs="Arial"/>
                <w:b/>
                <w:bCs/>
                <w:sz w:val="17"/>
                <w:szCs w:val="17"/>
              </w:rPr>
              <w:t>Classroom size</w:t>
            </w:r>
            <w:r>
              <w:rPr>
                <w:rFonts w:cs="Arial"/>
                <w:b/>
                <w:bCs/>
                <w:sz w:val="17"/>
                <w:szCs w:val="17"/>
              </w:rPr>
              <w:t>s</w:t>
            </w:r>
            <w:r w:rsidRPr="007649EA">
              <w:rPr>
                <w:rFonts w:cs="Arial"/>
                <w:b/>
                <w:bCs/>
                <w:sz w:val="17"/>
                <w:szCs w:val="17"/>
              </w:rPr>
              <w:t xml:space="preserve"> w</w:t>
            </w:r>
            <w:r>
              <w:rPr>
                <w:rFonts w:cs="Arial"/>
                <w:b/>
                <w:bCs/>
                <w:sz w:val="17"/>
                <w:szCs w:val="17"/>
              </w:rPr>
              <w:t>ill not allow any</w:t>
            </w:r>
            <w:r w:rsidRPr="007649EA">
              <w:rPr>
                <w:rFonts w:cs="Arial"/>
                <w:b/>
                <w:bCs/>
                <w:sz w:val="17"/>
                <w:szCs w:val="17"/>
              </w:rPr>
              <w:t xml:space="preserve"> social distancing </w:t>
            </w:r>
          </w:p>
        </w:tc>
        <w:tc>
          <w:tcPr>
            <w:tcW w:w="480" w:type="pct"/>
            <w:shd w:val="clear" w:color="auto" w:fill="FFFFFF" w:themeFill="background1"/>
            <w:vAlign w:val="center"/>
          </w:tcPr>
          <w:p w14:paraId="0E16DCC9" w14:textId="2EAD3646" w:rsidR="00A72620" w:rsidRDefault="00A72620" w:rsidP="00A72620">
            <w:pPr>
              <w:pStyle w:val="Maintext"/>
              <w:jc w:val="center"/>
            </w:pPr>
            <w:r>
              <w:t>M</w:t>
            </w:r>
          </w:p>
        </w:tc>
        <w:tc>
          <w:tcPr>
            <w:tcW w:w="1990" w:type="pct"/>
            <w:shd w:val="clear" w:color="auto" w:fill="FFFFFF" w:themeFill="background1"/>
            <w:vAlign w:val="center"/>
          </w:tcPr>
          <w:p w14:paraId="7E9E88B1" w14:textId="77777777" w:rsidR="00A72620"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Clear signage</w:t>
            </w:r>
            <w:r>
              <w:rPr>
                <w:rFonts w:ascii="Arial" w:eastAsiaTheme="minorHAnsi" w:hAnsi="Arial" w:cs="Arial"/>
                <w:sz w:val="17"/>
                <w:szCs w:val="17"/>
                <w:lang w:eastAsia="en-US"/>
              </w:rPr>
              <w:t xml:space="preserve"> displayed</w:t>
            </w:r>
            <w:r w:rsidRPr="007649EA">
              <w:rPr>
                <w:rFonts w:ascii="Arial" w:eastAsiaTheme="minorHAnsi" w:hAnsi="Arial" w:cs="Arial"/>
                <w:sz w:val="17"/>
                <w:szCs w:val="17"/>
                <w:lang w:eastAsia="en-US"/>
              </w:rPr>
              <w:t xml:space="preserve"> in classrooms promoting social distancing</w:t>
            </w:r>
            <w:r>
              <w:rPr>
                <w:rFonts w:ascii="Arial" w:eastAsiaTheme="minorHAnsi" w:hAnsi="Arial" w:cs="Arial"/>
                <w:sz w:val="17"/>
                <w:szCs w:val="17"/>
                <w:lang w:eastAsia="en-US"/>
              </w:rPr>
              <w:t>.</w:t>
            </w:r>
          </w:p>
          <w:p w14:paraId="22EEE597" w14:textId="091D5643" w:rsidR="00A72620" w:rsidRPr="00AD1636"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w:t>
            </w:r>
            <w:r w:rsidRPr="00EA5949">
              <w:rPr>
                <w:rFonts w:ascii="Arial" w:eastAsiaTheme="minorHAnsi" w:hAnsi="Arial" w:cs="Arial"/>
                <w:color w:val="000000" w:themeColor="text1"/>
                <w:sz w:val="17"/>
                <w:szCs w:val="17"/>
                <w:lang w:eastAsia="en-US"/>
              </w:rPr>
              <w:t>lasses</w:t>
            </w:r>
            <w:r w:rsidR="00003856">
              <w:rPr>
                <w:rFonts w:ascii="Arial" w:eastAsiaTheme="minorHAnsi" w:hAnsi="Arial" w:cs="Arial"/>
                <w:color w:val="000000" w:themeColor="text1"/>
                <w:sz w:val="17"/>
                <w:szCs w:val="17"/>
                <w:lang w:eastAsia="en-US"/>
              </w:rPr>
              <w:t>- to be known as class cohorts</w:t>
            </w:r>
            <w:r>
              <w:rPr>
                <w:rFonts w:ascii="Arial" w:eastAsiaTheme="minorHAnsi" w:hAnsi="Arial" w:cs="Arial"/>
                <w:color w:val="000000" w:themeColor="text1"/>
                <w:sz w:val="17"/>
                <w:szCs w:val="17"/>
                <w:lang w:eastAsia="en-US"/>
              </w:rPr>
              <w:t>,</w:t>
            </w:r>
            <w:r w:rsidRPr="00EA5949">
              <w:rPr>
                <w:rFonts w:ascii="Arial" w:eastAsiaTheme="minorHAnsi" w:hAnsi="Arial" w:cs="Arial"/>
                <w:color w:val="000000" w:themeColor="text1"/>
                <w:sz w:val="17"/>
                <w:szCs w:val="17"/>
                <w:lang w:eastAsia="en-US"/>
              </w:rPr>
              <w:t xml:space="preserve"> stay together with their teacher </w:t>
            </w:r>
            <w:r>
              <w:rPr>
                <w:rFonts w:ascii="Arial" w:eastAsiaTheme="minorHAnsi" w:hAnsi="Arial" w:cs="Arial"/>
                <w:color w:val="000000" w:themeColor="text1"/>
                <w:sz w:val="17"/>
                <w:szCs w:val="17"/>
                <w:lang w:eastAsia="en-US"/>
              </w:rPr>
              <w:t xml:space="preserve">children </w:t>
            </w:r>
            <w:r w:rsidR="00003856">
              <w:rPr>
                <w:rFonts w:ascii="Arial" w:eastAsiaTheme="minorHAnsi" w:hAnsi="Arial" w:cs="Arial"/>
                <w:color w:val="000000" w:themeColor="text1"/>
                <w:sz w:val="17"/>
                <w:szCs w:val="17"/>
                <w:lang w:eastAsia="en-US"/>
              </w:rPr>
              <w:t xml:space="preserve">in cohorts do not mix with other cohorts </w:t>
            </w:r>
            <w:r>
              <w:rPr>
                <w:rFonts w:ascii="Arial" w:eastAsiaTheme="minorHAnsi" w:hAnsi="Arial" w:cs="Arial"/>
                <w:color w:val="000000" w:themeColor="text1"/>
                <w:sz w:val="17"/>
                <w:szCs w:val="17"/>
                <w:lang w:eastAsia="en-US"/>
              </w:rPr>
              <w:t xml:space="preserve">unless full social distancing </w:t>
            </w:r>
            <w:r w:rsidRPr="00AD1636">
              <w:rPr>
                <w:rFonts w:ascii="Arial" w:eastAsiaTheme="minorHAnsi" w:hAnsi="Arial" w:cs="Arial"/>
                <w:sz w:val="17"/>
                <w:szCs w:val="17"/>
                <w:lang w:eastAsia="en-US"/>
              </w:rPr>
              <w:t>measures are in place and unavoidable- eg care club provision to support test and trace system.</w:t>
            </w:r>
          </w:p>
          <w:p w14:paraId="1E20B98D" w14:textId="3953B2B9" w:rsidR="00A72620" w:rsidRDefault="00A72620" w:rsidP="00A72620">
            <w:pPr>
              <w:pStyle w:val="ListParagraph"/>
              <w:spacing w:before="120" w:after="120"/>
              <w:ind w:left="227"/>
              <w:rPr>
                <w:rFonts w:cs="Arial"/>
                <w:szCs w:val="17"/>
              </w:rPr>
            </w:pPr>
          </w:p>
        </w:tc>
        <w:tc>
          <w:tcPr>
            <w:tcW w:w="340" w:type="pct"/>
            <w:shd w:val="clear" w:color="auto" w:fill="FFFFFF" w:themeFill="background1"/>
            <w:vAlign w:val="center"/>
          </w:tcPr>
          <w:p w14:paraId="687B2858" w14:textId="5E06D42B" w:rsidR="00A72620" w:rsidRDefault="00A72620" w:rsidP="00A72620">
            <w:pPr>
              <w:pStyle w:val="Maintext"/>
              <w:jc w:val="center"/>
            </w:pPr>
            <w:r>
              <w:t>Y</w:t>
            </w:r>
          </w:p>
        </w:tc>
        <w:tc>
          <w:tcPr>
            <w:tcW w:w="971" w:type="pct"/>
            <w:shd w:val="clear" w:color="auto" w:fill="FFFFFF" w:themeFill="background1"/>
            <w:vAlign w:val="center"/>
          </w:tcPr>
          <w:p w14:paraId="3550D077" w14:textId="5AFC2D29" w:rsidR="00A72620" w:rsidRDefault="00A72620" w:rsidP="00A72620"/>
          <w:p w14:paraId="785A2B23" w14:textId="77777777" w:rsidR="00A72620" w:rsidRDefault="00A72620" w:rsidP="00A72620"/>
          <w:p w14:paraId="3635C99D" w14:textId="77777777" w:rsidR="00A72620" w:rsidRDefault="00A72620" w:rsidP="00A72620"/>
          <w:p w14:paraId="48845517" w14:textId="77777777" w:rsidR="00A72620" w:rsidRDefault="00A72620" w:rsidP="00A72620"/>
          <w:p w14:paraId="57C794CE" w14:textId="77777777" w:rsidR="00A72620" w:rsidRDefault="00A72620" w:rsidP="00A72620">
            <w:pPr>
              <w:pStyle w:val="ListParagraph"/>
            </w:pPr>
          </w:p>
        </w:tc>
        <w:tc>
          <w:tcPr>
            <w:tcW w:w="437" w:type="pct"/>
            <w:shd w:val="clear" w:color="auto" w:fill="FFFFFF" w:themeFill="background1"/>
            <w:vAlign w:val="center"/>
          </w:tcPr>
          <w:p w14:paraId="1EA47EB3" w14:textId="17C13105" w:rsidR="00A72620" w:rsidRDefault="00A72620" w:rsidP="00A72620">
            <w:pPr>
              <w:pStyle w:val="Maintext"/>
              <w:jc w:val="center"/>
            </w:pPr>
            <w:r>
              <w:t>L</w:t>
            </w:r>
          </w:p>
        </w:tc>
      </w:tr>
      <w:tr w:rsidR="00FA5BF8" w:rsidRPr="007649EA" w14:paraId="33C9B2C9" w14:textId="77777777" w:rsidTr="008737B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1EA344C" w14:textId="5CFD29F9" w:rsidR="00FA5BF8" w:rsidRPr="007649EA" w:rsidRDefault="00FA5BF8" w:rsidP="00FA5BF8">
            <w:pPr>
              <w:rPr>
                <w:rFonts w:cs="Arial"/>
                <w:b/>
                <w:bCs/>
                <w:sz w:val="17"/>
                <w:szCs w:val="17"/>
              </w:rPr>
            </w:pPr>
            <w:r w:rsidRPr="00FA5BF8">
              <w:rPr>
                <w:rFonts w:cs="Arial"/>
                <w:b/>
                <w:bCs/>
                <w:sz w:val="17"/>
                <w:szCs w:val="17"/>
              </w:rPr>
              <w:t>Pupils may not observe social distancing at lunch times</w:t>
            </w:r>
          </w:p>
        </w:tc>
        <w:tc>
          <w:tcPr>
            <w:tcW w:w="480" w:type="pct"/>
            <w:shd w:val="clear" w:color="auto" w:fill="FFFFFF" w:themeFill="background1"/>
            <w:vAlign w:val="center"/>
          </w:tcPr>
          <w:p w14:paraId="30E5092C" w14:textId="7740210D" w:rsidR="00FA5BF8" w:rsidRDefault="00FA5BF8" w:rsidP="00FA5BF8">
            <w:pPr>
              <w:pStyle w:val="Maintext"/>
              <w:jc w:val="center"/>
            </w:pPr>
            <w:r w:rsidRPr="00FA5BF8">
              <w:rPr>
                <w:rFonts w:cs="Arial"/>
                <w:szCs w:val="17"/>
              </w:rPr>
              <w:t>H</w:t>
            </w:r>
          </w:p>
        </w:tc>
        <w:tc>
          <w:tcPr>
            <w:tcW w:w="1990" w:type="pct"/>
            <w:shd w:val="clear" w:color="auto" w:fill="FFFFFF" w:themeFill="background1"/>
            <w:vAlign w:val="center"/>
          </w:tcPr>
          <w:p w14:paraId="7240E9A1" w14:textId="77777777" w:rsidR="00FA5BF8" w:rsidRPr="00FA5BF8" w:rsidRDefault="00FA5BF8" w:rsidP="00FA5BF8">
            <w:pPr>
              <w:pStyle w:val="ListParagraph"/>
              <w:numPr>
                <w:ilvl w:val="0"/>
                <w:numId w:val="28"/>
              </w:numPr>
              <w:spacing w:before="20" w:after="120"/>
              <w:rPr>
                <w:rFonts w:cs="Arial"/>
                <w:szCs w:val="17"/>
              </w:rPr>
            </w:pPr>
            <w:r w:rsidRPr="00FA5BF8">
              <w:rPr>
                <w:rFonts w:cs="Arial"/>
                <w:szCs w:val="17"/>
              </w:rPr>
              <w:t>Pupils are reminded about social distancing as lunch times begin.</w:t>
            </w:r>
          </w:p>
          <w:p w14:paraId="3F4FB3B5"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Pupils wash their hands before and after eating.</w:t>
            </w:r>
          </w:p>
          <w:p w14:paraId="6FAE0815" w14:textId="5F83FD13" w:rsidR="00FA5BF8" w:rsidRPr="00FA5BF8" w:rsidRDefault="00FA5BF8" w:rsidP="00FA5BF8">
            <w:pPr>
              <w:pStyle w:val="ListParagraph"/>
              <w:numPr>
                <w:ilvl w:val="0"/>
                <w:numId w:val="28"/>
              </w:numPr>
              <w:spacing w:before="120" w:after="120"/>
              <w:rPr>
                <w:rFonts w:cs="Arial"/>
                <w:szCs w:val="17"/>
              </w:rPr>
            </w:pPr>
            <w:r w:rsidRPr="00FA5BF8">
              <w:rPr>
                <w:rFonts w:cs="Arial"/>
                <w:szCs w:val="17"/>
              </w:rPr>
              <w:t>Dining area layout (If ap</w:t>
            </w:r>
            <w:r w:rsidR="00003856">
              <w:rPr>
                <w:rFonts w:cs="Arial"/>
                <w:szCs w:val="17"/>
              </w:rPr>
              <w:t>propriate) established or cohort</w:t>
            </w:r>
            <w:r w:rsidRPr="00FA5BF8">
              <w:rPr>
                <w:rFonts w:cs="Arial"/>
                <w:szCs w:val="17"/>
              </w:rPr>
              <w:t xml:space="preserve"> bases used</w:t>
            </w:r>
          </w:p>
          <w:p w14:paraId="02790BF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Tables and chairs have been cordoned off where this is not possible.</w:t>
            </w:r>
          </w:p>
          <w:p w14:paraId="78CC996E"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Floor markings are used to manage queues and enable social distancing.</w:t>
            </w:r>
          </w:p>
          <w:p w14:paraId="5C27129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Additional arrangements are in place, such as staggering lunch times, delivering grab bags to classrooms, pupils eating in classrooms or other spaces.</w:t>
            </w:r>
          </w:p>
          <w:p w14:paraId="6200FE8C"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lastRenderedPageBreak/>
              <w:t>Guidance has been issued to parents and pupils on packed lunches (e.g. the use of disposable bags instead of lunch boxes).</w:t>
            </w:r>
          </w:p>
          <w:p w14:paraId="5D9DB459" w14:textId="5B323CF0"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FA5BF8">
              <w:rPr>
                <w:rFonts w:ascii="Arial" w:hAnsi="Arial" w:cs="Arial"/>
                <w:sz w:val="17"/>
                <w:szCs w:val="17"/>
              </w:rPr>
              <w:t>Eating areas are cleaned after lunch.</w:t>
            </w:r>
          </w:p>
        </w:tc>
        <w:tc>
          <w:tcPr>
            <w:tcW w:w="340" w:type="pct"/>
            <w:shd w:val="clear" w:color="auto" w:fill="FFFFFF" w:themeFill="background1"/>
            <w:vAlign w:val="center"/>
          </w:tcPr>
          <w:p w14:paraId="061CB299" w14:textId="3158BB99" w:rsidR="00FA5BF8" w:rsidRDefault="00FA5BF8" w:rsidP="00FA5BF8">
            <w:pPr>
              <w:pStyle w:val="Maintext"/>
              <w:jc w:val="center"/>
            </w:pPr>
            <w:r w:rsidRPr="00FA5BF8">
              <w:rPr>
                <w:rFonts w:cs="Arial"/>
                <w:szCs w:val="17"/>
              </w:rPr>
              <w:lastRenderedPageBreak/>
              <w:t>Y</w:t>
            </w:r>
          </w:p>
        </w:tc>
        <w:tc>
          <w:tcPr>
            <w:tcW w:w="971" w:type="pct"/>
            <w:shd w:val="clear" w:color="auto" w:fill="FFFFFF" w:themeFill="background1"/>
            <w:vAlign w:val="center"/>
          </w:tcPr>
          <w:p w14:paraId="15FC3927" w14:textId="3421B273" w:rsidR="00FA5BF8" w:rsidRDefault="00FA5BF8" w:rsidP="00FA5BF8">
            <w:r w:rsidRPr="00FA5BF8">
              <w:rPr>
                <w:rFonts w:cs="Arial"/>
                <w:sz w:val="17"/>
                <w:szCs w:val="17"/>
              </w:rPr>
              <w:t>Ensure dinner staff are well briefed and feedback gained daily</w:t>
            </w:r>
          </w:p>
        </w:tc>
        <w:tc>
          <w:tcPr>
            <w:tcW w:w="437" w:type="pct"/>
            <w:shd w:val="clear" w:color="auto" w:fill="FFFFFF" w:themeFill="background1"/>
            <w:vAlign w:val="center"/>
          </w:tcPr>
          <w:p w14:paraId="08294F09" w14:textId="0BC7C5C4" w:rsidR="00FA5BF8" w:rsidRDefault="00FA5BF8" w:rsidP="00FA5BF8">
            <w:pPr>
              <w:pStyle w:val="Maintext"/>
              <w:jc w:val="center"/>
            </w:pPr>
            <w:r w:rsidRPr="00FA5BF8">
              <w:rPr>
                <w:rFonts w:cs="Arial"/>
                <w:szCs w:val="17"/>
              </w:rPr>
              <w:t>M</w:t>
            </w:r>
          </w:p>
        </w:tc>
      </w:tr>
      <w:tr w:rsidR="00FA5BF8" w:rsidRPr="007649EA" w14:paraId="5287EB50"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1890FD61" w14:textId="09FA9778" w:rsidR="00FA5BF8" w:rsidRPr="007649EA" w:rsidRDefault="00FA5BF8" w:rsidP="00FA5BF8">
            <w:pPr>
              <w:rPr>
                <w:rFonts w:cs="Arial"/>
                <w:b/>
                <w:bCs/>
                <w:sz w:val="17"/>
                <w:szCs w:val="17"/>
              </w:rPr>
            </w:pPr>
            <w:r>
              <w:rPr>
                <w:rFonts w:cs="Arial"/>
                <w:b/>
                <w:bCs/>
                <w:sz w:val="17"/>
                <w:szCs w:val="17"/>
              </w:rPr>
              <w:t>In school resources are limited and prevent progress for some pupils</w:t>
            </w:r>
          </w:p>
        </w:tc>
        <w:tc>
          <w:tcPr>
            <w:tcW w:w="480" w:type="pct"/>
            <w:shd w:val="clear" w:color="auto" w:fill="FFFFFF" w:themeFill="background1"/>
            <w:vAlign w:val="center"/>
          </w:tcPr>
          <w:p w14:paraId="0D553886" w14:textId="6D9190F6" w:rsidR="00FA5BF8" w:rsidRDefault="00FA5BF8" w:rsidP="00FA5BF8">
            <w:pPr>
              <w:pStyle w:val="Maintext"/>
              <w:jc w:val="center"/>
            </w:pPr>
            <w:r>
              <w:t>M</w:t>
            </w:r>
          </w:p>
        </w:tc>
        <w:tc>
          <w:tcPr>
            <w:tcW w:w="1990" w:type="pct"/>
            <w:shd w:val="clear" w:color="auto" w:fill="FFFFFF" w:themeFill="background1"/>
            <w:vAlign w:val="center"/>
          </w:tcPr>
          <w:p w14:paraId="04731A51" w14:textId="58424286"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Resources to be available to pupils</w:t>
            </w:r>
            <w:r w:rsidR="00003856">
              <w:rPr>
                <w:rFonts w:ascii="Arial" w:eastAsiaTheme="minorHAnsi" w:hAnsi="Arial" w:cs="Arial"/>
                <w:sz w:val="17"/>
                <w:szCs w:val="17"/>
                <w:lang w:eastAsia="en-US"/>
              </w:rPr>
              <w:t xml:space="preserve"> and can be shared within a class cohort</w:t>
            </w:r>
          </w:p>
          <w:p w14:paraId="4EC54D19" w14:textId="58F8DB33"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Sharing of </w:t>
            </w:r>
            <w:r w:rsidR="00003856">
              <w:rPr>
                <w:rFonts w:ascii="Arial" w:eastAsiaTheme="minorHAnsi" w:hAnsi="Arial" w:cs="Arial"/>
                <w:sz w:val="17"/>
                <w:szCs w:val="17"/>
                <w:lang w:eastAsia="en-US"/>
              </w:rPr>
              <w:t>resources across class cohorts</w:t>
            </w:r>
            <w:r w:rsidRPr="003B0BFD">
              <w:rPr>
                <w:rFonts w:ascii="Arial" w:eastAsiaTheme="minorHAnsi" w:hAnsi="Arial" w:cs="Arial"/>
                <w:sz w:val="17"/>
                <w:szCs w:val="17"/>
                <w:lang w:eastAsia="en-US"/>
              </w:rPr>
              <w:t xml:space="preserve"> to be limited and meticulous cleaning to take place </w:t>
            </w:r>
          </w:p>
          <w:p w14:paraId="022B905A" w14:textId="6FCC86F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Reading books to be ava</w:t>
            </w:r>
            <w:r w:rsidR="00003856">
              <w:rPr>
                <w:rFonts w:ascii="Arial" w:eastAsiaTheme="minorHAnsi" w:hAnsi="Arial" w:cs="Arial"/>
                <w:sz w:val="17"/>
                <w:szCs w:val="17"/>
                <w:lang w:eastAsia="en-US"/>
              </w:rPr>
              <w:t xml:space="preserve">ilable and shared within class cohorts </w:t>
            </w:r>
            <w:r w:rsidRPr="003B0BFD">
              <w:rPr>
                <w:rFonts w:ascii="Arial" w:eastAsiaTheme="minorHAnsi" w:hAnsi="Arial" w:cs="Arial"/>
                <w:sz w:val="17"/>
                <w:szCs w:val="17"/>
                <w:lang w:eastAsia="en-US"/>
              </w:rPr>
              <w:t>books to</w:t>
            </w:r>
            <w:r w:rsidR="00003856">
              <w:rPr>
                <w:rFonts w:ascii="Arial" w:eastAsiaTheme="minorHAnsi" w:hAnsi="Arial" w:cs="Arial"/>
                <w:sz w:val="17"/>
                <w:szCs w:val="17"/>
                <w:lang w:eastAsia="en-US"/>
              </w:rPr>
              <w:t xml:space="preserve"> be ‘quarantined’ within classes</w:t>
            </w:r>
            <w:r w:rsidRPr="003B0BFD">
              <w:rPr>
                <w:rFonts w:ascii="Arial" w:eastAsiaTheme="minorHAnsi" w:hAnsi="Arial" w:cs="Arial"/>
                <w:sz w:val="17"/>
                <w:szCs w:val="17"/>
                <w:lang w:eastAsia="en-US"/>
              </w:rPr>
              <w:t xml:space="preserve"> for 72 hours between use.</w:t>
            </w:r>
          </w:p>
          <w:p w14:paraId="5C4D7F1F" w14:textId="33C4283F" w:rsidR="00FA5BF8" w:rsidRPr="00BE0BCC"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Computing suite to be used in groups of 15 or less- cleaning to take place </w:t>
            </w:r>
            <w:r w:rsidR="00003856">
              <w:rPr>
                <w:rFonts w:ascii="Arial" w:eastAsiaTheme="minorHAnsi" w:hAnsi="Arial" w:cs="Arial"/>
                <w:sz w:val="17"/>
                <w:szCs w:val="17"/>
                <w:lang w:eastAsia="en-US"/>
              </w:rPr>
              <w:t>before use by another class cohort</w:t>
            </w:r>
          </w:p>
          <w:p w14:paraId="19662EB2" w14:textId="2412AB79" w:rsidR="00FA5BF8" w:rsidRPr="00BE0BCC"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BE0BCC">
              <w:rPr>
                <w:rFonts w:ascii="Arial" w:hAnsi="Arial" w:cs="Arial"/>
                <w:sz w:val="17"/>
                <w:szCs w:val="17"/>
              </w:rPr>
              <w:t>Hall to be timetabled for PE with time between for cleaning of equipment</w:t>
            </w:r>
          </w:p>
        </w:tc>
        <w:tc>
          <w:tcPr>
            <w:tcW w:w="340" w:type="pct"/>
            <w:shd w:val="clear" w:color="auto" w:fill="FFFFFF" w:themeFill="background1"/>
            <w:vAlign w:val="center"/>
          </w:tcPr>
          <w:p w14:paraId="001A171E" w14:textId="7B48F7F3" w:rsidR="00FA5BF8" w:rsidRDefault="00FA5BF8" w:rsidP="00FA5BF8">
            <w:pPr>
              <w:pStyle w:val="Maintext"/>
              <w:jc w:val="center"/>
            </w:pPr>
            <w:r>
              <w:t>Y</w:t>
            </w:r>
          </w:p>
        </w:tc>
        <w:tc>
          <w:tcPr>
            <w:tcW w:w="971" w:type="pct"/>
            <w:shd w:val="clear" w:color="auto" w:fill="FFFFFF" w:themeFill="background1"/>
            <w:vAlign w:val="center"/>
          </w:tcPr>
          <w:p w14:paraId="03F59313" w14:textId="395D31EB" w:rsidR="00FA5BF8" w:rsidRDefault="00FA5BF8" w:rsidP="00FA5BF8">
            <w:r w:rsidRPr="00AD1636">
              <w:rPr>
                <w:color w:val="auto"/>
              </w:rPr>
              <w:t>Janitor and staff to check stock levels of cleaning stations frequently</w:t>
            </w:r>
          </w:p>
        </w:tc>
        <w:tc>
          <w:tcPr>
            <w:tcW w:w="437" w:type="pct"/>
            <w:shd w:val="clear" w:color="auto" w:fill="FFFFFF" w:themeFill="background1"/>
            <w:vAlign w:val="center"/>
          </w:tcPr>
          <w:p w14:paraId="7F17E3B7" w14:textId="4750DBF6" w:rsidR="00FA5BF8" w:rsidRDefault="00FA5BF8" w:rsidP="00FA5BF8">
            <w:pPr>
              <w:pStyle w:val="Maintext"/>
              <w:jc w:val="center"/>
            </w:pPr>
            <w:r>
              <w:t>L</w:t>
            </w:r>
          </w:p>
        </w:tc>
      </w:tr>
      <w:tr w:rsidR="008737BE" w:rsidRPr="007649EA" w14:paraId="2FF5C6D4"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29D835D0" w14:textId="02B436AF" w:rsidR="008737BE" w:rsidRPr="00F70B53" w:rsidRDefault="008737BE" w:rsidP="00FA5BF8">
            <w:pPr>
              <w:rPr>
                <w:rFonts w:cs="Arial"/>
                <w:b/>
                <w:bCs/>
                <w:color w:val="FF0000"/>
                <w:sz w:val="17"/>
                <w:szCs w:val="17"/>
              </w:rPr>
            </w:pPr>
            <w:r w:rsidRPr="00F70B53">
              <w:rPr>
                <w:rFonts w:cs="Arial"/>
                <w:b/>
                <w:bCs/>
                <w:color w:val="FF0000"/>
                <w:sz w:val="17"/>
                <w:szCs w:val="17"/>
              </w:rPr>
              <w:t xml:space="preserve">After school </w:t>
            </w:r>
            <w:r w:rsidR="00F70B53">
              <w:rPr>
                <w:rFonts w:cs="Arial"/>
                <w:b/>
                <w:bCs/>
                <w:color w:val="FF0000"/>
                <w:sz w:val="17"/>
                <w:szCs w:val="17"/>
              </w:rPr>
              <w:t xml:space="preserve">extra curricular </w:t>
            </w:r>
            <w:r w:rsidRPr="00F70B53">
              <w:rPr>
                <w:rFonts w:cs="Arial"/>
                <w:b/>
                <w:bCs/>
                <w:color w:val="FF0000"/>
                <w:sz w:val="17"/>
                <w:szCs w:val="17"/>
              </w:rPr>
              <w:t>requirements would mix children from different class cohorts</w:t>
            </w:r>
          </w:p>
        </w:tc>
        <w:tc>
          <w:tcPr>
            <w:tcW w:w="480" w:type="pct"/>
            <w:shd w:val="clear" w:color="auto" w:fill="FFFFFF" w:themeFill="background1"/>
            <w:vAlign w:val="center"/>
          </w:tcPr>
          <w:p w14:paraId="66953936" w14:textId="691D1031" w:rsidR="008737BE" w:rsidRPr="00F70B53" w:rsidRDefault="008737BE" w:rsidP="00FA5BF8">
            <w:pPr>
              <w:pStyle w:val="Maintext"/>
              <w:jc w:val="center"/>
              <w:rPr>
                <w:color w:val="FF0000"/>
              </w:rPr>
            </w:pPr>
            <w:r w:rsidRPr="00F70B53">
              <w:rPr>
                <w:color w:val="FF0000"/>
              </w:rPr>
              <w:t>H</w:t>
            </w:r>
          </w:p>
        </w:tc>
        <w:tc>
          <w:tcPr>
            <w:tcW w:w="1990" w:type="pct"/>
            <w:shd w:val="clear" w:color="auto" w:fill="FFFFFF" w:themeFill="background1"/>
            <w:vAlign w:val="center"/>
          </w:tcPr>
          <w:p w14:paraId="741FCF5D"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Class based extra curricular clubs to be delivered by class based staff.</w:t>
            </w:r>
          </w:p>
          <w:p w14:paraId="2E27A926"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Numbers to be regulated</w:t>
            </w:r>
          </w:p>
          <w:p w14:paraId="4A53D21A" w14:textId="58EB00FC"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Resources to be carefully deployed to avoid cross contamination</w:t>
            </w:r>
          </w:p>
          <w:p w14:paraId="3FDAEE0B"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Clubs to be outdoors wherever possible.</w:t>
            </w:r>
          </w:p>
          <w:p w14:paraId="4C29B6A9"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Rotate provision more frequently to ensure pupils needs and interests are met.</w:t>
            </w:r>
          </w:p>
          <w:p w14:paraId="05C0C5DB" w14:textId="65B748D8"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Ensure registers are kept to identify close contacts if required</w:t>
            </w:r>
          </w:p>
        </w:tc>
        <w:tc>
          <w:tcPr>
            <w:tcW w:w="340" w:type="pct"/>
            <w:shd w:val="clear" w:color="auto" w:fill="FFFFFF" w:themeFill="background1"/>
            <w:vAlign w:val="center"/>
          </w:tcPr>
          <w:p w14:paraId="4F7311FD" w14:textId="32C50B74" w:rsidR="008737BE" w:rsidRPr="00F70B53" w:rsidRDefault="00F70B53" w:rsidP="00FA5BF8">
            <w:pPr>
              <w:pStyle w:val="Maintext"/>
              <w:jc w:val="center"/>
              <w:rPr>
                <w:color w:val="FF0000"/>
              </w:rPr>
            </w:pPr>
            <w:r>
              <w:rPr>
                <w:color w:val="FF0000"/>
              </w:rPr>
              <w:t>Y</w:t>
            </w:r>
          </w:p>
        </w:tc>
        <w:tc>
          <w:tcPr>
            <w:tcW w:w="971" w:type="pct"/>
            <w:shd w:val="clear" w:color="auto" w:fill="FFFFFF" w:themeFill="background1"/>
            <w:vAlign w:val="center"/>
          </w:tcPr>
          <w:p w14:paraId="0C85EFEE" w14:textId="1C249E9B" w:rsidR="008737BE" w:rsidRPr="00F70B53" w:rsidRDefault="008737BE" w:rsidP="00FA5BF8">
            <w:pPr>
              <w:rPr>
                <w:color w:val="FF0000"/>
              </w:rPr>
            </w:pPr>
            <w:r w:rsidRPr="00F70B53">
              <w:rPr>
                <w:color w:val="FF0000"/>
              </w:rPr>
              <w:t xml:space="preserve">Communicate rational with parents and </w:t>
            </w:r>
            <w:r w:rsidR="00F70B53">
              <w:rPr>
                <w:color w:val="FF0000"/>
              </w:rPr>
              <w:t>children</w:t>
            </w:r>
          </w:p>
        </w:tc>
        <w:tc>
          <w:tcPr>
            <w:tcW w:w="437" w:type="pct"/>
            <w:shd w:val="clear" w:color="auto" w:fill="FFFFFF" w:themeFill="background1"/>
            <w:vAlign w:val="center"/>
          </w:tcPr>
          <w:p w14:paraId="095228D9" w14:textId="43727C8E" w:rsidR="008737BE" w:rsidRPr="00F70B53" w:rsidRDefault="008737BE" w:rsidP="00FA5BF8">
            <w:pPr>
              <w:pStyle w:val="Maintext"/>
              <w:jc w:val="center"/>
              <w:rPr>
                <w:color w:val="FF0000"/>
              </w:rPr>
            </w:pPr>
            <w:r w:rsidRPr="00F70B53">
              <w:rPr>
                <w:color w:val="FF0000"/>
              </w:rPr>
              <w:t>L</w:t>
            </w:r>
          </w:p>
        </w:tc>
      </w:tr>
      <w:tr w:rsidR="00F70B53" w:rsidRPr="007649EA" w14:paraId="6BD6FD82"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BF7D1BE" w14:textId="1BC3C158" w:rsidR="00F70B53" w:rsidRPr="00F70B53" w:rsidRDefault="00F70B53" w:rsidP="00FA5BF8">
            <w:pPr>
              <w:rPr>
                <w:rFonts w:cs="Arial"/>
                <w:b/>
                <w:bCs/>
                <w:color w:val="FF0000"/>
                <w:sz w:val="17"/>
                <w:szCs w:val="17"/>
              </w:rPr>
            </w:pPr>
            <w:r>
              <w:rPr>
                <w:rFonts w:cs="Arial"/>
                <w:b/>
                <w:bCs/>
                <w:color w:val="FF0000"/>
                <w:sz w:val="17"/>
                <w:szCs w:val="17"/>
              </w:rPr>
              <w:t>Whole school events would increase risk of spread of variant of concern eg omicron due to close contact and over crowding</w:t>
            </w:r>
          </w:p>
        </w:tc>
        <w:tc>
          <w:tcPr>
            <w:tcW w:w="480" w:type="pct"/>
            <w:shd w:val="clear" w:color="auto" w:fill="FFFFFF" w:themeFill="background1"/>
            <w:vAlign w:val="center"/>
          </w:tcPr>
          <w:p w14:paraId="4D364734" w14:textId="6473DD1F" w:rsidR="00F70B53" w:rsidRPr="00F70B53" w:rsidRDefault="00F70B53" w:rsidP="00FA5BF8">
            <w:pPr>
              <w:pStyle w:val="Maintext"/>
              <w:jc w:val="center"/>
              <w:rPr>
                <w:color w:val="FF0000"/>
              </w:rPr>
            </w:pPr>
            <w:r>
              <w:rPr>
                <w:color w:val="FF0000"/>
              </w:rPr>
              <w:t>H</w:t>
            </w:r>
          </w:p>
        </w:tc>
        <w:tc>
          <w:tcPr>
            <w:tcW w:w="1990" w:type="pct"/>
            <w:shd w:val="clear" w:color="auto" w:fill="FFFFFF" w:themeFill="background1"/>
            <w:vAlign w:val="center"/>
          </w:tcPr>
          <w:p w14:paraId="553903F5" w14:textId="77777777" w:rsid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Assemblies to be class based and via teams.</w:t>
            </w:r>
          </w:p>
          <w:p w14:paraId="432EA188" w14:textId="77777777" w:rsid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All classrooms to have webcams</w:t>
            </w:r>
          </w:p>
          <w:p w14:paraId="7D65799C" w14:textId="77777777" w:rsid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Assemblies to cover aspects of concern posed to our pupils regarding restrictions via debate, discussion and regarding worries/concerns and mental health</w:t>
            </w:r>
          </w:p>
          <w:p w14:paraId="36568649" w14:textId="5826A046" w:rsidR="00F70B53" w:rsidRP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Breadth of provision to be monitored by assembly lead</w:t>
            </w:r>
          </w:p>
        </w:tc>
        <w:tc>
          <w:tcPr>
            <w:tcW w:w="340" w:type="pct"/>
            <w:shd w:val="clear" w:color="auto" w:fill="FFFFFF" w:themeFill="background1"/>
            <w:vAlign w:val="center"/>
          </w:tcPr>
          <w:p w14:paraId="306A63AE" w14:textId="0605B15C" w:rsidR="00F70B53" w:rsidRPr="00F70B53" w:rsidRDefault="00F70B53" w:rsidP="00FA5BF8">
            <w:pPr>
              <w:pStyle w:val="Maintext"/>
              <w:jc w:val="center"/>
              <w:rPr>
                <w:color w:val="FF0000"/>
              </w:rPr>
            </w:pPr>
            <w:r>
              <w:rPr>
                <w:color w:val="FF0000"/>
              </w:rPr>
              <w:t>Y</w:t>
            </w:r>
          </w:p>
        </w:tc>
        <w:tc>
          <w:tcPr>
            <w:tcW w:w="971" w:type="pct"/>
            <w:shd w:val="clear" w:color="auto" w:fill="FFFFFF" w:themeFill="background1"/>
            <w:vAlign w:val="center"/>
          </w:tcPr>
          <w:p w14:paraId="7C7ED6C9" w14:textId="72CFC595" w:rsidR="00F70B53" w:rsidRPr="00F70B53" w:rsidRDefault="00F70B53" w:rsidP="00FA5BF8">
            <w:pPr>
              <w:rPr>
                <w:color w:val="FF0000"/>
              </w:rPr>
            </w:pPr>
            <w:r w:rsidRPr="00F70B53">
              <w:rPr>
                <w:color w:val="FF0000"/>
              </w:rPr>
              <w:t xml:space="preserve">Communicate rational with parents and </w:t>
            </w:r>
            <w:r>
              <w:rPr>
                <w:color w:val="FF0000"/>
              </w:rPr>
              <w:t>children</w:t>
            </w:r>
          </w:p>
        </w:tc>
        <w:tc>
          <w:tcPr>
            <w:tcW w:w="437" w:type="pct"/>
            <w:shd w:val="clear" w:color="auto" w:fill="FFFFFF" w:themeFill="background1"/>
            <w:vAlign w:val="center"/>
          </w:tcPr>
          <w:p w14:paraId="2902CF49" w14:textId="27DBD466" w:rsidR="00F70B53" w:rsidRPr="00F70B53" w:rsidRDefault="00F70B53" w:rsidP="00FA5BF8">
            <w:pPr>
              <w:pStyle w:val="Maintext"/>
              <w:jc w:val="center"/>
              <w:rPr>
                <w:color w:val="FF0000"/>
              </w:rPr>
            </w:pPr>
            <w:r>
              <w:rPr>
                <w:color w:val="FF0000"/>
              </w:rPr>
              <w:t>L</w:t>
            </w:r>
          </w:p>
        </w:tc>
      </w:tr>
      <w:tr w:rsidR="00C84035" w:rsidRPr="00935400" w14:paraId="37C76465" w14:textId="77777777" w:rsidTr="00F549EA">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shd w:val="clear" w:color="auto" w:fill="0070C0"/>
            <w:vAlign w:val="center"/>
          </w:tcPr>
          <w:p w14:paraId="1285F2FC" w14:textId="2F4D2541" w:rsidR="00C84035" w:rsidRPr="00935400" w:rsidRDefault="00C84035" w:rsidP="00C84035">
            <w:pPr>
              <w:rPr>
                <w:b/>
                <w:bCs/>
                <w:sz w:val="20"/>
                <w:szCs w:val="20"/>
              </w:rPr>
            </w:pPr>
            <w:r>
              <w:rPr>
                <w:b/>
                <w:bCs/>
                <w:sz w:val="20"/>
                <w:szCs w:val="20"/>
              </w:rPr>
              <w:t xml:space="preserve"> Planning movement around the school</w:t>
            </w:r>
          </w:p>
        </w:tc>
      </w:tr>
      <w:tr w:rsidR="00C84035" w:rsidRPr="00935400" w14:paraId="0893C818" w14:textId="77777777" w:rsidTr="00F549E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shd w:val="clear" w:color="auto" w:fill="0070C0"/>
            <w:vAlign w:val="center"/>
          </w:tcPr>
          <w:p w14:paraId="68D9DA2C" w14:textId="4446CD71" w:rsidR="00C84035" w:rsidRPr="00935400" w:rsidRDefault="00C84035" w:rsidP="00C84035">
            <w:pPr>
              <w:rPr>
                <w:b/>
                <w:bCs/>
                <w:sz w:val="20"/>
                <w:szCs w:val="20"/>
              </w:rPr>
            </w:pPr>
            <w:r>
              <w:rPr>
                <w:b/>
                <w:bCs/>
                <w:sz w:val="20"/>
                <w:szCs w:val="20"/>
              </w:rPr>
              <w:t>Staff workspaces</w:t>
            </w:r>
          </w:p>
        </w:tc>
      </w:tr>
      <w:tr w:rsidR="00C84035" w:rsidRPr="008D0E06" w14:paraId="6EEA7391" w14:textId="77777777" w:rsidTr="009B4CF1">
        <w:trPr>
          <w:cnfStyle w:val="000000100000" w:firstRow="0" w:lastRow="0" w:firstColumn="0" w:lastColumn="0" w:oddVBand="0" w:evenVBand="0" w:oddHBand="1" w:evenHBand="0" w:firstRowFirstColumn="0" w:firstRowLastColumn="0" w:lastRowFirstColumn="0" w:lastRowLastColumn="0"/>
          <w:trHeight w:val="1253"/>
        </w:trPr>
        <w:tc>
          <w:tcPr>
            <w:tcW w:w="782" w:type="pct"/>
            <w:shd w:val="clear" w:color="auto" w:fill="FFFFFF" w:themeFill="background1"/>
            <w:vAlign w:val="center"/>
          </w:tcPr>
          <w:p w14:paraId="286FE8BB" w14:textId="77777777" w:rsidR="00C84035" w:rsidRPr="007649EA" w:rsidRDefault="00C84035" w:rsidP="00C84035">
            <w:pPr>
              <w:rPr>
                <w:rFonts w:cs="Arial"/>
                <w:b/>
                <w:bCs/>
                <w:sz w:val="17"/>
                <w:szCs w:val="17"/>
              </w:rPr>
            </w:pPr>
            <w:r>
              <w:rPr>
                <w:rFonts w:cs="Arial"/>
                <w:b/>
                <w:bCs/>
                <w:sz w:val="17"/>
                <w:szCs w:val="17"/>
              </w:rPr>
              <w:lastRenderedPageBreak/>
              <w:t>Staff rooms and offices do not allow for observation of social distancing guidelines</w:t>
            </w:r>
          </w:p>
        </w:tc>
        <w:tc>
          <w:tcPr>
            <w:tcW w:w="480" w:type="pct"/>
            <w:shd w:val="clear" w:color="auto" w:fill="FFFFFF" w:themeFill="background1"/>
            <w:vAlign w:val="center"/>
          </w:tcPr>
          <w:p w14:paraId="6840279F" w14:textId="77777777" w:rsidR="00C84035" w:rsidRPr="007649EA" w:rsidRDefault="00C84035" w:rsidP="00C84035">
            <w:pPr>
              <w:pStyle w:val="Maintext"/>
              <w:jc w:val="center"/>
            </w:pPr>
            <w:r>
              <w:t>H</w:t>
            </w:r>
          </w:p>
        </w:tc>
        <w:tc>
          <w:tcPr>
            <w:tcW w:w="1990" w:type="pct"/>
            <w:shd w:val="clear" w:color="auto" w:fill="FFFFFF" w:themeFill="background1"/>
            <w:vAlign w:val="center"/>
          </w:tcPr>
          <w:p w14:paraId="003CE8DD" w14:textId="77777777" w:rsidR="00C84035" w:rsidRDefault="00C84035" w:rsidP="00C84035">
            <w:pPr>
              <w:pStyle w:val="ListParagraph"/>
              <w:numPr>
                <w:ilvl w:val="0"/>
                <w:numId w:val="1"/>
              </w:numPr>
              <w:spacing w:before="120" w:after="120"/>
              <w:rPr>
                <w:rFonts w:cs="Arial"/>
                <w:szCs w:val="17"/>
              </w:rPr>
            </w:pPr>
            <w:r>
              <w:rPr>
                <w:rFonts w:cs="Arial"/>
                <w:szCs w:val="17"/>
              </w:rPr>
              <w:t>Staff rooms and offices have been reviewed and appropriate configurations of furniture and workstations have been put in place to allow for social distancing.</w:t>
            </w:r>
          </w:p>
          <w:p w14:paraId="3BBE218E" w14:textId="77777777" w:rsidR="00C84035" w:rsidRDefault="00C84035" w:rsidP="00C84035">
            <w:pPr>
              <w:pStyle w:val="ListParagraph"/>
              <w:numPr>
                <w:ilvl w:val="0"/>
                <w:numId w:val="1"/>
              </w:numPr>
              <w:spacing w:before="120" w:after="120"/>
              <w:rPr>
                <w:rFonts w:cs="Arial"/>
                <w:szCs w:val="17"/>
              </w:rPr>
            </w:pPr>
            <w:r>
              <w:rPr>
                <w:rFonts w:cs="Arial"/>
                <w:szCs w:val="17"/>
              </w:rPr>
              <w:t xml:space="preserve">Staff have been briefed on the use of these rooms.( Updated expectations shared and on display) </w:t>
            </w:r>
          </w:p>
          <w:p w14:paraId="081A1211" w14:textId="77777777" w:rsidR="00C84035" w:rsidRPr="007649EA" w:rsidRDefault="00C84035" w:rsidP="00C84035">
            <w:pPr>
              <w:pStyle w:val="ListParagraph"/>
              <w:numPr>
                <w:ilvl w:val="0"/>
                <w:numId w:val="1"/>
              </w:numPr>
              <w:spacing w:before="120" w:after="120"/>
              <w:rPr>
                <w:rFonts w:cs="Arial"/>
                <w:szCs w:val="17"/>
              </w:rPr>
            </w:pPr>
            <w:r>
              <w:rPr>
                <w:rFonts w:cs="Arial"/>
                <w:szCs w:val="17"/>
              </w:rPr>
              <w:t xml:space="preserve">Staggered breaktimes to be allocated </w:t>
            </w:r>
          </w:p>
        </w:tc>
        <w:tc>
          <w:tcPr>
            <w:tcW w:w="340" w:type="pct"/>
            <w:shd w:val="clear" w:color="auto" w:fill="FFFFFF" w:themeFill="background1"/>
            <w:vAlign w:val="center"/>
          </w:tcPr>
          <w:p w14:paraId="6B33D0FE" w14:textId="77777777" w:rsidR="00C84035" w:rsidRPr="008D0E06" w:rsidRDefault="00C84035" w:rsidP="00C84035">
            <w:pPr>
              <w:pStyle w:val="Maintext"/>
              <w:jc w:val="center"/>
            </w:pPr>
            <w:r>
              <w:t>Y</w:t>
            </w:r>
          </w:p>
        </w:tc>
        <w:tc>
          <w:tcPr>
            <w:tcW w:w="971" w:type="pct"/>
            <w:shd w:val="clear" w:color="auto" w:fill="FFFFFF" w:themeFill="background1"/>
            <w:vAlign w:val="center"/>
          </w:tcPr>
          <w:p w14:paraId="3DE590AB" w14:textId="77777777" w:rsidR="00C84035" w:rsidRPr="00042182" w:rsidRDefault="00C84035" w:rsidP="00C84035">
            <w:pPr>
              <w:pStyle w:val="ListParagraph"/>
              <w:rPr>
                <w:color w:val="auto"/>
              </w:rPr>
            </w:pPr>
            <w:r w:rsidRPr="000C4B01">
              <w:rPr>
                <w:color w:val="auto"/>
              </w:rPr>
              <w:t xml:space="preserve">Rest rooms have been allocated for </w:t>
            </w:r>
            <w:r w:rsidRPr="00042182">
              <w:rPr>
                <w:color w:val="auto"/>
              </w:rPr>
              <w:t xml:space="preserve">each KS.  </w:t>
            </w:r>
          </w:p>
          <w:p w14:paraId="2AEBB548" w14:textId="77777777" w:rsidR="00C84035" w:rsidRPr="00042182" w:rsidRDefault="00C84035" w:rsidP="00C84035">
            <w:pPr>
              <w:pStyle w:val="ListParagraph"/>
              <w:rPr>
                <w:color w:val="auto"/>
              </w:rPr>
            </w:pPr>
            <w:r w:rsidRPr="00042182">
              <w:rPr>
                <w:color w:val="auto"/>
              </w:rPr>
              <w:t>All staff have separate access to toilets and drinks facilities.</w:t>
            </w:r>
          </w:p>
          <w:p w14:paraId="2F9657BC" w14:textId="77777777" w:rsidR="00C84035" w:rsidRPr="00042182" w:rsidRDefault="00C84035" w:rsidP="00C84035">
            <w:pPr>
              <w:rPr>
                <w:color w:val="auto"/>
                <w:sz w:val="17"/>
                <w:szCs w:val="17"/>
              </w:rPr>
            </w:pPr>
            <w:r w:rsidRPr="00042182">
              <w:rPr>
                <w:color w:val="auto"/>
                <w:sz w:val="17"/>
                <w:szCs w:val="17"/>
              </w:rPr>
              <w:t>When not with the children, staff are to work independently in their own work spaces to ensure appropriate distancing. No sharing of resources.</w:t>
            </w:r>
          </w:p>
          <w:p w14:paraId="35B09333" w14:textId="77777777" w:rsidR="00C84035" w:rsidRPr="00042182" w:rsidRDefault="00C84035" w:rsidP="00C84035">
            <w:pPr>
              <w:rPr>
                <w:color w:val="auto"/>
                <w:sz w:val="17"/>
                <w:szCs w:val="17"/>
              </w:rPr>
            </w:pPr>
            <w:r w:rsidRPr="00042182">
              <w:rPr>
                <w:color w:val="auto"/>
                <w:sz w:val="17"/>
                <w:szCs w:val="17"/>
              </w:rPr>
              <w:t xml:space="preserve">Markings on the floor in staffrooms &amp; offices for 1 person zones to ensure social distancing </w:t>
            </w:r>
          </w:p>
          <w:p w14:paraId="520BE571" w14:textId="77777777" w:rsidR="00C84035" w:rsidRPr="0006251E" w:rsidRDefault="00C84035" w:rsidP="00C84035">
            <w:pPr>
              <w:rPr>
                <w:sz w:val="17"/>
                <w:szCs w:val="17"/>
              </w:rPr>
            </w:pPr>
            <w:r w:rsidRPr="00042182">
              <w:rPr>
                <w:color w:val="auto"/>
                <w:sz w:val="17"/>
                <w:szCs w:val="17"/>
              </w:rPr>
              <w:t xml:space="preserve">If chairs cannot be removed, make them unusable to encourage social distancing. </w:t>
            </w:r>
          </w:p>
        </w:tc>
        <w:tc>
          <w:tcPr>
            <w:tcW w:w="437" w:type="pct"/>
            <w:shd w:val="clear" w:color="auto" w:fill="FFFFFF" w:themeFill="background1"/>
            <w:vAlign w:val="center"/>
          </w:tcPr>
          <w:p w14:paraId="2D6DF8B1" w14:textId="77777777" w:rsidR="00C84035" w:rsidRPr="008D0E06" w:rsidRDefault="00C84035" w:rsidP="00C84035">
            <w:pPr>
              <w:pStyle w:val="Maintext"/>
              <w:jc w:val="center"/>
            </w:pPr>
            <w:r>
              <w:t>M</w:t>
            </w:r>
          </w:p>
        </w:tc>
      </w:tr>
      <w:tr w:rsidR="00C84035" w:rsidRPr="008D0E06" w14:paraId="0522E1B9" w14:textId="77777777" w:rsidTr="009B4CF1">
        <w:trPr>
          <w:cnfStyle w:val="000000010000" w:firstRow="0" w:lastRow="0" w:firstColumn="0" w:lastColumn="0" w:oddVBand="0" w:evenVBand="0" w:oddHBand="0" w:evenHBand="1" w:firstRowFirstColumn="0" w:firstRowLastColumn="0" w:lastRowFirstColumn="0" w:lastRowLastColumn="0"/>
          <w:trHeight w:val="1253"/>
        </w:trPr>
        <w:tc>
          <w:tcPr>
            <w:tcW w:w="782" w:type="pct"/>
            <w:shd w:val="clear" w:color="auto" w:fill="FFFFFF" w:themeFill="background1"/>
            <w:vAlign w:val="center"/>
          </w:tcPr>
          <w:p w14:paraId="7772442D" w14:textId="4E188C21" w:rsidR="00C84035" w:rsidRDefault="00C84035" w:rsidP="00C84035">
            <w:pPr>
              <w:rPr>
                <w:rFonts w:cs="Arial"/>
                <w:b/>
                <w:bCs/>
                <w:sz w:val="17"/>
                <w:szCs w:val="17"/>
              </w:rPr>
            </w:pPr>
            <w:r>
              <w:rPr>
                <w:rFonts w:cs="Arial"/>
                <w:b/>
                <w:bCs/>
                <w:sz w:val="17"/>
                <w:szCs w:val="17"/>
              </w:rPr>
              <w:t xml:space="preserve">Care club requirements would mix </w:t>
            </w:r>
            <w:r w:rsidR="00003856">
              <w:rPr>
                <w:rFonts w:cs="Arial"/>
                <w:b/>
                <w:bCs/>
                <w:sz w:val="17"/>
                <w:szCs w:val="17"/>
              </w:rPr>
              <w:t>children from different class cohorts</w:t>
            </w:r>
          </w:p>
        </w:tc>
        <w:tc>
          <w:tcPr>
            <w:tcW w:w="480" w:type="pct"/>
            <w:shd w:val="clear" w:color="auto" w:fill="FFFFFF" w:themeFill="background1"/>
            <w:vAlign w:val="center"/>
          </w:tcPr>
          <w:p w14:paraId="75AE5BFE" w14:textId="370C0AEC" w:rsidR="00C84035" w:rsidRDefault="00C84035" w:rsidP="00C84035">
            <w:pPr>
              <w:pStyle w:val="Maintext"/>
              <w:jc w:val="center"/>
            </w:pPr>
            <w:r>
              <w:t>M</w:t>
            </w:r>
          </w:p>
        </w:tc>
        <w:tc>
          <w:tcPr>
            <w:tcW w:w="1990" w:type="pct"/>
            <w:shd w:val="clear" w:color="auto" w:fill="FFFFFF" w:themeFill="background1"/>
            <w:vAlign w:val="center"/>
          </w:tcPr>
          <w:p w14:paraId="640BCC16"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Parents to book in for Care Club session in advance </w:t>
            </w:r>
          </w:p>
          <w:p w14:paraId="33A1455B" w14:textId="133A2709"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Numbers in ca</w:t>
            </w:r>
            <w:r w:rsidR="00003856">
              <w:rPr>
                <w:rFonts w:ascii="Arial" w:eastAsiaTheme="minorHAnsi" w:hAnsi="Arial" w:cs="Arial"/>
                <w:sz w:val="17"/>
                <w:szCs w:val="17"/>
                <w:lang w:eastAsia="en-US"/>
              </w:rPr>
              <w:t xml:space="preserve">re club </w:t>
            </w:r>
            <w:r>
              <w:rPr>
                <w:rFonts w:ascii="Arial" w:eastAsiaTheme="minorHAnsi" w:hAnsi="Arial" w:cs="Arial"/>
                <w:sz w:val="17"/>
                <w:szCs w:val="17"/>
                <w:lang w:eastAsia="en-US"/>
              </w:rPr>
              <w:t xml:space="preserve"> to be reduced – consider the use of Key stage care club provision where possible</w:t>
            </w:r>
          </w:p>
          <w:p w14:paraId="4CEE73F9" w14:textId="55D29E71"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Set children</w:t>
            </w:r>
            <w:r w:rsidR="00003856">
              <w:rPr>
                <w:rFonts w:ascii="Arial" w:eastAsiaTheme="minorHAnsi" w:hAnsi="Arial" w:cs="Arial"/>
                <w:sz w:val="17"/>
                <w:szCs w:val="17"/>
                <w:lang w:eastAsia="en-US"/>
              </w:rPr>
              <w:t xml:space="preserve"> to attend each care club </w:t>
            </w:r>
            <w:r>
              <w:rPr>
                <w:rFonts w:ascii="Arial" w:eastAsiaTheme="minorHAnsi" w:hAnsi="Arial" w:cs="Arial"/>
                <w:sz w:val="17"/>
                <w:szCs w:val="17"/>
                <w:lang w:eastAsia="en-US"/>
              </w:rPr>
              <w:t xml:space="preserve"> – no mixing between </w:t>
            </w:r>
          </w:p>
          <w:p w14:paraId="72E3EEF8"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cleaning kits are available</w:t>
            </w:r>
          </w:p>
          <w:p w14:paraId="3D0C23F9" w14:textId="2D53A64B" w:rsidR="00C84035" w:rsidRDefault="00C84035" w:rsidP="00C84035">
            <w:pPr>
              <w:pStyle w:val="ListParagraph"/>
              <w:numPr>
                <w:ilvl w:val="0"/>
                <w:numId w:val="1"/>
              </w:numPr>
              <w:spacing w:before="120" w:after="120"/>
              <w:rPr>
                <w:rFonts w:cs="Arial"/>
                <w:szCs w:val="17"/>
              </w:rPr>
            </w:pPr>
            <w:r>
              <w:rPr>
                <w:rFonts w:cs="Arial"/>
                <w:szCs w:val="17"/>
              </w:rPr>
              <w:t>Ensure the COVID behaviour principles are adopted</w:t>
            </w:r>
          </w:p>
        </w:tc>
        <w:tc>
          <w:tcPr>
            <w:tcW w:w="340" w:type="pct"/>
            <w:shd w:val="clear" w:color="auto" w:fill="FFFFFF" w:themeFill="background1"/>
            <w:vAlign w:val="center"/>
          </w:tcPr>
          <w:p w14:paraId="15CCD54F" w14:textId="7D1F4B02" w:rsidR="00C84035" w:rsidRDefault="00C84035" w:rsidP="00C84035">
            <w:pPr>
              <w:pStyle w:val="Maintext"/>
              <w:jc w:val="center"/>
            </w:pPr>
            <w:r>
              <w:t>Y</w:t>
            </w:r>
          </w:p>
        </w:tc>
        <w:tc>
          <w:tcPr>
            <w:tcW w:w="971" w:type="pct"/>
            <w:shd w:val="clear" w:color="auto" w:fill="FFFFFF" w:themeFill="background1"/>
            <w:vAlign w:val="center"/>
          </w:tcPr>
          <w:p w14:paraId="348D7BAC" w14:textId="77777777" w:rsidR="00C84035" w:rsidRDefault="00C84035" w:rsidP="00C84035">
            <w:pPr>
              <w:pStyle w:val="ListParagraph"/>
              <w:numPr>
                <w:ilvl w:val="0"/>
                <w:numId w:val="55"/>
              </w:numPr>
            </w:pPr>
            <w:r>
              <w:t>Phone calls to parents in advance of March 8th</w:t>
            </w:r>
          </w:p>
          <w:p w14:paraId="6E2006F9" w14:textId="32CE3759" w:rsidR="00C84035" w:rsidRPr="000C4B01" w:rsidRDefault="00C84035" w:rsidP="00C84035">
            <w:pPr>
              <w:pStyle w:val="ListParagraph"/>
              <w:rPr>
                <w:color w:val="auto"/>
              </w:rPr>
            </w:pPr>
            <w:r>
              <w:t>Register and timetables to be produced</w:t>
            </w:r>
          </w:p>
        </w:tc>
        <w:tc>
          <w:tcPr>
            <w:tcW w:w="437" w:type="pct"/>
            <w:shd w:val="clear" w:color="auto" w:fill="FFFFFF" w:themeFill="background1"/>
            <w:vAlign w:val="center"/>
          </w:tcPr>
          <w:p w14:paraId="5DB85F0A" w14:textId="2C2E1E36" w:rsidR="00C84035" w:rsidRDefault="00C84035" w:rsidP="00C84035">
            <w:pPr>
              <w:pStyle w:val="Maintext"/>
              <w:jc w:val="center"/>
            </w:pPr>
            <w:r>
              <w:t>L</w:t>
            </w:r>
          </w:p>
        </w:tc>
      </w:tr>
      <w:tr w:rsidR="00FA5BF8" w:rsidRPr="008D0E06" w14:paraId="1EC9BDA7" w14:textId="77777777" w:rsidTr="00FA5BF8">
        <w:trPr>
          <w:cnfStyle w:val="000000100000" w:firstRow="0" w:lastRow="0" w:firstColumn="0" w:lastColumn="0" w:oddVBand="0" w:evenVBand="0" w:oddHBand="1" w:evenHBand="0" w:firstRowFirstColumn="0" w:firstRowLastColumn="0" w:lastRowFirstColumn="0" w:lastRowLastColumn="0"/>
          <w:trHeight w:val="592"/>
        </w:trPr>
        <w:tc>
          <w:tcPr>
            <w:tcW w:w="5000" w:type="pct"/>
            <w:gridSpan w:val="6"/>
            <w:shd w:val="clear" w:color="auto" w:fill="0070C0"/>
            <w:vAlign w:val="center"/>
          </w:tcPr>
          <w:p w14:paraId="5849B5A1" w14:textId="563167E9" w:rsidR="00FA5BF8" w:rsidRDefault="00FA5BF8" w:rsidP="00FA5BF8">
            <w:pPr>
              <w:pStyle w:val="Maintext"/>
            </w:pPr>
            <w:r>
              <w:rPr>
                <w:b/>
                <w:bCs/>
                <w:sz w:val="20"/>
                <w:szCs w:val="20"/>
              </w:rPr>
              <w:t>Planning movement around the school</w:t>
            </w:r>
          </w:p>
        </w:tc>
      </w:tr>
      <w:tr w:rsidR="00C84035" w:rsidRPr="008D0E06" w14:paraId="263041C2" w14:textId="77777777" w:rsidTr="00FA5BF8">
        <w:trPr>
          <w:cnfStyle w:val="000000010000" w:firstRow="0" w:lastRow="0" w:firstColumn="0" w:lastColumn="0" w:oddVBand="0" w:evenVBand="0" w:oddHBand="0" w:evenHBand="1" w:firstRowFirstColumn="0" w:firstRowLastColumn="0" w:lastRowFirstColumn="0" w:lastRowLastColumn="0"/>
          <w:trHeight w:val="592"/>
        </w:trPr>
        <w:tc>
          <w:tcPr>
            <w:tcW w:w="782" w:type="pct"/>
            <w:shd w:val="clear" w:color="auto" w:fill="FFFFFF" w:themeFill="background1"/>
            <w:vAlign w:val="center"/>
          </w:tcPr>
          <w:p w14:paraId="1AB09741" w14:textId="57C11E74" w:rsidR="00C84035" w:rsidRDefault="00C84035" w:rsidP="00C84035">
            <w:pPr>
              <w:rPr>
                <w:rFonts w:cs="Arial"/>
                <w:b/>
                <w:bCs/>
                <w:sz w:val="17"/>
                <w:szCs w:val="17"/>
              </w:rPr>
            </w:pPr>
            <w:r>
              <w:rPr>
                <w:rFonts w:cs="Arial"/>
                <w:b/>
                <w:bCs/>
                <w:sz w:val="17"/>
                <w:szCs w:val="17"/>
              </w:rPr>
              <w:t>Social distancing guidance is breached when pupils circulate in corridors</w:t>
            </w:r>
          </w:p>
        </w:tc>
        <w:tc>
          <w:tcPr>
            <w:tcW w:w="480" w:type="pct"/>
            <w:shd w:val="clear" w:color="auto" w:fill="FFFFFF" w:themeFill="background1"/>
            <w:vAlign w:val="center"/>
          </w:tcPr>
          <w:p w14:paraId="03A746EC" w14:textId="26BA3E74" w:rsidR="00C84035" w:rsidRDefault="00C84035" w:rsidP="00C84035">
            <w:pPr>
              <w:pStyle w:val="Maintext"/>
              <w:jc w:val="center"/>
            </w:pPr>
            <w:r>
              <w:t>m</w:t>
            </w:r>
          </w:p>
        </w:tc>
        <w:tc>
          <w:tcPr>
            <w:tcW w:w="1990" w:type="pct"/>
            <w:shd w:val="clear" w:color="auto" w:fill="FFFFFF" w:themeFill="background1"/>
          </w:tcPr>
          <w:p w14:paraId="51FABAB6" w14:textId="77777777" w:rsidR="00C84035" w:rsidRPr="003B0BFD" w:rsidRDefault="00C84035" w:rsidP="00FA5BF8">
            <w:pPr>
              <w:pStyle w:val="NormalWeb"/>
              <w:numPr>
                <w:ilvl w:val="0"/>
                <w:numId w:val="25"/>
              </w:numPr>
              <w:spacing w:before="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plans have been reviewed and amended.</w:t>
            </w:r>
          </w:p>
          <w:p w14:paraId="1AD9B86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One-way systems are in operation where feasible.</w:t>
            </w:r>
          </w:p>
          <w:p w14:paraId="2D840A8E"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Corridors are divided where feasible.</w:t>
            </w:r>
          </w:p>
          <w:p w14:paraId="3D95B9D6"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routes are clearly marked with appropriate signage.</w:t>
            </w:r>
          </w:p>
          <w:p w14:paraId="34070ED3"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Any pinch points/bottle necks are identified and managed accordingly.</w:t>
            </w:r>
          </w:p>
          <w:p w14:paraId="0DD0847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Yard zones established alongside staggered breaks and lunchtimes</w:t>
            </w:r>
          </w:p>
          <w:p w14:paraId="13761AC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The movement of pupils around school is minimised as much as possible.</w:t>
            </w:r>
          </w:p>
          <w:p w14:paraId="34EE0675"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Where possible, pupils stay in classrooms and staff move around.</w:t>
            </w:r>
          </w:p>
          <w:p w14:paraId="2A7A78E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Pupils are briefed regularly regarding observing social distancing guidance whilst circulating.</w:t>
            </w:r>
          </w:p>
          <w:p w14:paraId="377C9A1F" w14:textId="6B29E3AC" w:rsidR="00C84035" w:rsidRPr="003B0BFD" w:rsidRDefault="00C84035" w:rsidP="00FA5BF8">
            <w:pPr>
              <w:pStyle w:val="NormalWeb"/>
              <w:numPr>
                <w:ilvl w:val="0"/>
                <w:numId w:val="25"/>
              </w:numPr>
              <w:spacing w:before="120" w:beforeAutospacing="0" w:after="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Appropriate </w:t>
            </w:r>
            <w:r w:rsidR="00FA5BF8">
              <w:rPr>
                <w:rFonts w:ascii="Arial" w:eastAsiaTheme="minorHAnsi" w:hAnsi="Arial" w:cs="Arial"/>
                <w:sz w:val="17"/>
                <w:szCs w:val="17"/>
                <w:lang w:eastAsia="en-US"/>
              </w:rPr>
              <w:t xml:space="preserve">duty rotas and </w:t>
            </w:r>
            <w:r w:rsidRPr="003B0BFD">
              <w:rPr>
                <w:rFonts w:ascii="Arial" w:eastAsiaTheme="minorHAnsi" w:hAnsi="Arial" w:cs="Arial"/>
                <w:sz w:val="17"/>
                <w:szCs w:val="17"/>
                <w:lang w:eastAsia="en-US"/>
              </w:rPr>
              <w:t>supervision levels are in place.</w:t>
            </w:r>
          </w:p>
          <w:p w14:paraId="435888F3" w14:textId="42316231" w:rsidR="00C84035" w:rsidRDefault="00C84035"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Staff to wear masks when moving around school.</w:t>
            </w:r>
          </w:p>
        </w:tc>
        <w:tc>
          <w:tcPr>
            <w:tcW w:w="340" w:type="pct"/>
            <w:shd w:val="clear" w:color="auto" w:fill="FFFFFF" w:themeFill="background1"/>
            <w:vAlign w:val="center"/>
          </w:tcPr>
          <w:p w14:paraId="368ABB7A" w14:textId="7B90BDDA" w:rsidR="00C84035" w:rsidRDefault="00C84035" w:rsidP="00C84035">
            <w:pPr>
              <w:pStyle w:val="Maintext"/>
              <w:jc w:val="center"/>
            </w:pPr>
            <w:r>
              <w:t>Y</w:t>
            </w:r>
          </w:p>
        </w:tc>
        <w:tc>
          <w:tcPr>
            <w:tcW w:w="971" w:type="pct"/>
            <w:shd w:val="clear" w:color="auto" w:fill="FFFFFF" w:themeFill="background1"/>
            <w:vAlign w:val="center"/>
          </w:tcPr>
          <w:p w14:paraId="074EDA2C" w14:textId="77777777" w:rsidR="00C84035" w:rsidRDefault="00C84035" w:rsidP="00FA5BF8">
            <w:pPr>
              <w:pStyle w:val="ListParagraph"/>
              <w:numPr>
                <w:ilvl w:val="0"/>
                <w:numId w:val="60"/>
              </w:numPr>
            </w:pPr>
            <w:r>
              <w:t>Review meetings daily to ensure pinch points, issues as they arise are tackled.</w:t>
            </w:r>
          </w:p>
          <w:p w14:paraId="77147A76" w14:textId="77777777" w:rsidR="00FA5BF8" w:rsidRPr="00F45730" w:rsidRDefault="00FA5BF8" w:rsidP="00FA5BF8">
            <w:pPr>
              <w:pStyle w:val="ListParagraph"/>
              <w:numPr>
                <w:ilvl w:val="0"/>
                <w:numId w:val="60"/>
              </w:numPr>
              <w:rPr>
                <w:color w:val="auto"/>
              </w:rPr>
            </w:pPr>
            <w:r w:rsidRPr="00F45730">
              <w:rPr>
                <w:color w:val="auto"/>
              </w:rPr>
              <w:t>HT to oversee all rotas</w:t>
            </w:r>
          </w:p>
          <w:p w14:paraId="67AAEEB6" w14:textId="77777777" w:rsidR="00FA5BF8" w:rsidRPr="00F45730" w:rsidRDefault="00FA5BF8" w:rsidP="00FA5BF8">
            <w:pPr>
              <w:pStyle w:val="ListParagraph"/>
              <w:numPr>
                <w:ilvl w:val="0"/>
                <w:numId w:val="60"/>
              </w:numPr>
              <w:rPr>
                <w:color w:val="auto"/>
              </w:rPr>
            </w:pPr>
            <w:r w:rsidRPr="00F45730">
              <w:rPr>
                <w:color w:val="auto"/>
              </w:rPr>
              <w:t>Staff to arrive at different entrances where possible or if not have a staggered arrival time then disperse to their area of work.</w:t>
            </w:r>
          </w:p>
          <w:p w14:paraId="03471210" w14:textId="2394A10C" w:rsidR="00FA5BF8" w:rsidRDefault="00FA5BF8" w:rsidP="00FA5BF8">
            <w:pPr>
              <w:pStyle w:val="ListParagraph"/>
              <w:numPr>
                <w:ilvl w:val="0"/>
                <w:numId w:val="60"/>
              </w:numPr>
            </w:pPr>
            <w:r w:rsidRPr="00F45730">
              <w:rPr>
                <w:color w:val="auto"/>
              </w:rPr>
              <w:t>Staff to avoid gathering to collect equipment at the same time, eg cleaning materials from a cleaning store. If necessary disperse equipment.</w:t>
            </w:r>
          </w:p>
        </w:tc>
        <w:tc>
          <w:tcPr>
            <w:tcW w:w="437" w:type="pct"/>
            <w:shd w:val="clear" w:color="auto" w:fill="FFFFFF" w:themeFill="background1"/>
            <w:vAlign w:val="center"/>
          </w:tcPr>
          <w:p w14:paraId="588CA203" w14:textId="219C68E9" w:rsidR="00C84035" w:rsidRDefault="00C84035" w:rsidP="00C84035">
            <w:pPr>
              <w:pStyle w:val="Maintext"/>
              <w:jc w:val="center"/>
            </w:pPr>
            <w:r>
              <w:t>L</w:t>
            </w:r>
          </w:p>
        </w:tc>
      </w:tr>
    </w:tbl>
    <w:p w14:paraId="3934DACA" w14:textId="77777777" w:rsidR="009C4B10" w:rsidRDefault="009C4B10" w:rsidP="00815CAE"/>
    <w:p w14:paraId="4CD902D5" w14:textId="0EC24C54" w:rsidR="00166345" w:rsidRDefault="00166345" w:rsidP="00815CAE"/>
    <w:p w14:paraId="4EF6DFEC" w14:textId="6FF93D6B" w:rsidR="009B4CF1" w:rsidRDefault="009B4CF1" w:rsidP="00815CAE"/>
    <w:p w14:paraId="47B62629" w14:textId="31E2C923" w:rsidR="009B4CF1" w:rsidRDefault="009B4CF1" w:rsidP="00815CAE"/>
    <w:p w14:paraId="644B202D" w14:textId="311E3DBC" w:rsidR="009B4CF1" w:rsidRDefault="009B4CF1" w:rsidP="00815CAE"/>
    <w:p w14:paraId="70331189" w14:textId="7234B678" w:rsidR="009B4CF1" w:rsidRDefault="009B4CF1" w:rsidP="00815CAE"/>
    <w:p w14:paraId="6B49039D" w14:textId="6B1C9F22" w:rsidR="009B4CF1" w:rsidRDefault="009B4CF1" w:rsidP="00815CAE"/>
    <w:p w14:paraId="4411DA5B" w14:textId="7BF2AA66" w:rsidR="009B4CF1" w:rsidRDefault="009B4CF1" w:rsidP="00815CAE"/>
    <w:p w14:paraId="278006FD" w14:textId="7598DC2B" w:rsidR="009B4CF1" w:rsidRDefault="009B4CF1" w:rsidP="00815CAE"/>
    <w:p w14:paraId="044349AC" w14:textId="246DFC44" w:rsidR="009B4CF1" w:rsidRDefault="009B4CF1" w:rsidP="00815CAE"/>
    <w:p w14:paraId="2A7379B2" w14:textId="0413532C" w:rsidR="009B4CF1" w:rsidRDefault="009B4CF1" w:rsidP="00815CAE"/>
    <w:p w14:paraId="746A7A8D" w14:textId="33EC5C93" w:rsidR="00FA5BF8" w:rsidRDefault="00FA5BF8" w:rsidP="00815CAE"/>
    <w:p w14:paraId="0DA835DE" w14:textId="09273D8C" w:rsidR="00FA5BF8" w:rsidRDefault="00FA5BF8" w:rsidP="00815CAE"/>
    <w:p w14:paraId="4170EAAB" w14:textId="23E76E8D" w:rsidR="00FA5BF8" w:rsidRDefault="00FA5BF8" w:rsidP="00815CAE"/>
    <w:p w14:paraId="0088D531" w14:textId="1C677499" w:rsidR="00FA5BF8" w:rsidRDefault="00FA5BF8" w:rsidP="00815CAE"/>
    <w:p w14:paraId="47F0C31C" w14:textId="7A79F0FB" w:rsidR="00FA5BF8" w:rsidRDefault="00FA5BF8" w:rsidP="00815CAE"/>
    <w:p w14:paraId="331ED39B" w14:textId="40A8B60E" w:rsidR="00FA5BF8" w:rsidRDefault="00FA5BF8" w:rsidP="00815CAE"/>
    <w:p w14:paraId="235CFB46" w14:textId="41206B25" w:rsidR="00FA5BF8" w:rsidRDefault="00FA5BF8" w:rsidP="00815CAE"/>
    <w:p w14:paraId="41AB598C" w14:textId="65972474" w:rsidR="00FA5BF8" w:rsidRDefault="00FA5BF8" w:rsidP="00815CAE"/>
    <w:p w14:paraId="318A1F1B" w14:textId="77777777" w:rsidR="009B4CF1" w:rsidRDefault="009B4CF1" w:rsidP="00815CAE"/>
    <w:p w14:paraId="74976CB5" w14:textId="3920FC28" w:rsidR="009B4CF1" w:rsidRPr="009B4CF1" w:rsidRDefault="009B4CF1" w:rsidP="009B4CF1">
      <w:pPr>
        <w:jc w:val="center"/>
        <w:rPr>
          <w:sz w:val="36"/>
          <w:szCs w:val="36"/>
        </w:rPr>
      </w:pPr>
      <w:r w:rsidRPr="009B4CF1">
        <w:rPr>
          <w:sz w:val="36"/>
          <w:szCs w:val="36"/>
        </w:rPr>
        <w:t>SECTION</w:t>
      </w:r>
      <w:r>
        <w:rPr>
          <w:sz w:val="36"/>
          <w:szCs w:val="36"/>
        </w:rPr>
        <w:t xml:space="preserve"> 3- SUPPOR</w:t>
      </w:r>
      <w:r w:rsidRPr="009B4CF1">
        <w:rPr>
          <w:sz w:val="36"/>
          <w:szCs w:val="36"/>
        </w:rPr>
        <w:t>TIVE CONTROLS</w:t>
      </w:r>
    </w:p>
    <w:p w14:paraId="3D9E9CB5" w14:textId="0C0DF6D0" w:rsidR="00C84035" w:rsidRDefault="00C84035" w:rsidP="00C84035"/>
    <w:p w14:paraId="24C66A3B" w14:textId="5369F3FA" w:rsidR="00C84035" w:rsidRPr="009B4CF1" w:rsidRDefault="00C84035" w:rsidP="00815CAE">
      <w:pPr>
        <w:rPr>
          <w:rFonts w:cstheme="minorHAnsi"/>
          <w:b/>
          <w:sz w:val="20"/>
          <w:szCs w:val="20"/>
          <w:lang w:val="en-AU"/>
        </w:rPr>
      </w:pPr>
      <w:r>
        <w:t>In</w:t>
      </w:r>
      <w:r w:rsidR="00EB417D">
        <w:t xml:space="preserve"> the eventuality of 5 or more cases and an increased </w:t>
      </w:r>
      <w:r>
        <w:t xml:space="preserve">the school will now, </w:t>
      </w:r>
      <w:r w:rsidRPr="00DD3F4E">
        <w:rPr>
          <w:rFonts w:cstheme="minorHAnsi"/>
          <w:b/>
          <w:sz w:val="20"/>
          <w:szCs w:val="20"/>
          <w:lang w:val="en-AU"/>
        </w:rPr>
        <w:t>in close collaboration with Local Outbreak Control Team, Public Health England and DFE</w:t>
      </w:r>
      <w:r>
        <w:rPr>
          <w:rFonts w:cstheme="minorHAnsi"/>
          <w:b/>
          <w:sz w:val="20"/>
          <w:szCs w:val="20"/>
          <w:lang w:val="en-AU"/>
        </w:rPr>
        <w:t xml:space="preserve"> increase control mea</w:t>
      </w:r>
      <w:r w:rsidR="00A72620">
        <w:rPr>
          <w:rFonts w:cstheme="minorHAnsi"/>
          <w:b/>
          <w:sz w:val="20"/>
          <w:szCs w:val="20"/>
          <w:lang w:val="en-AU"/>
        </w:rPr>
        <w:t>sures in line with the SUPPORTIVE CO</w:t>
      </w:r>
      <w:r>
        <w:rPr>
          <w:rFonts w:cstheme="minorHAnsi"/>
          <w:b/>
          <w:sz w:val="20"/>
          <w:szCs w:val="20"/>
          <w:lang w:val="en-AU"/>
        </w:rPr>
        <w:t>NROLS LISTED AT THE BEGINNING OF THIS DOCUMENT. Addition controls will be as follows:</w:t>
      </w:r>
    </w:p>
    <w:p w14:paraId="18FF9BFF" w14:textId="21104AF3" w:rsidR="00C84035" w:rsidRDefault="00C84035" w:rsidP="00815CAE"/>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270690" w14:paraId="778ABC92"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7D59C295" w14:textId="6ADF2B34" w:rsidR="00C84035" w:rsidRPr="009B4CF1" w:rsidRDefault="00C84035" w:rsidP="00C84035">
            <w:pPr>
              <w:rPr>
                <w:rFonts w:cs="Arial"/>
                <w:b w:val="0"/>
                <w:bCs w:val="0"/>
                <w:sz w:val="17"/>
                <w:szCs w:val="17"/>
              </w:rPr>
            </w:pPr>
            <w:r w:rsidRPr="009B4CF1">
              <w:rPr>
                <w:rFonts w:cs="Arial"/>
                <w:b w:val="0"/>
                <w:bCs w:val="0"/>
                <w:sz w:val="17"/>
                <w:szCs w:val="17"/>
              </w:rPr>
              <w:lastRenderedPageBreak/>
              <w:t>Organisation of teaching spaces</w:t>
            </w:r>
            <w:r w:rsidR="00831DAE">
              <w:rPr>
                <w:rFonts w:cs="Arial"/>
                <w:b w:val="0"/>
                <w:bCs w:val="0"/>
                <w:sz w:val="17"/>
                <w:szCs w:val="17"/>
              </w:rPr>
              <w:t xml:space="preserve"> </w:t>
            </w:r>
          </w:p>
        </w:tc>
      </w:tr>
      <w:tr w:rsidR="00C84035" w14:paraId="31098060"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2071235A" w14:textId="77777777" w:rsidR="00C84035" w:rsidRPr="009B4CF1" w:rsidRDefault="00C84035" w:rsidP="00C84035">
            <w:pPr>
              <w:rPr>
                <w:rFonts w:cs="Arial"/>
                <w:b/>
                <w:bCs/>
                <w:sz w:val="17"/>
                <w:szCs w:val="17"/>
              </w:rPr>
            </w:pPr>
            <w:r w:rsidRPr="009B4CF1">
              <w:rPr>
                <w:rFonts w:cs="Arial"/>
                <w:b/>
                <w:bCs/>
                <w:sz w:val="17"/>
                <w:szCs w:val="17"/>
              </w:rPr>
              <w:t xml:space="preserve">Classroom sizes will not allow any social distancing </w:t>
            </w:r>
          </w:p>
        </w:tc>
        <w:tc>
          <w:tcPr>
            <w:tcW w:w="480" w:type="pct"/>
            <w:shd w:val="clear" w:color="auto" w:fill="FFFFFF" w:themeFill="background1"/>
            <w:vAlign w:val="center"/>
          </w:tcPr>
          <w:p w14:paraId="2F660658" w14:textId="77777777" w:rsidR="00C84035" w:rsidRPr="009B4CF1" w:rsidRDefault="00C84035" w:rsidP="00C84035">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780E1EDB" w14:textId="77777777" w:rsidR="00C84035" w:rsidRPr="009B4CF1" w:rsidRDefault="00C84035" w:rsidP="00C84035">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reorganised to fit in full class numbers- front facing desks</w:t>
            </w:r>
          </w:p>
          <w:p w14:paraId="50C29CF0"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re-modelled, with chairs and desks in place to allow for appropriate social distancing</w:t>
            </w:r>
          </w:p>
          <w:p w14:paraId="550B73E2"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Spare chairs removed from desks so they cannot be used.</w:t>
            </w:r>
          </w:p>
          <w:p w14:paraId="336996FE"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Clear signage displayed in classrooms promoting social distancing.</w:t>
            </w:r>
          </w:p>
          <w:p w14:paraId="74D26BB5" w14:textId="12D41948" w:rsidR="00C84035" w:rsidRPr="009B4CF1" w:rsidRDefault="00003856"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Classes- to be known as class cohorts</w:t>
            </w:r>
            <w:r w:rsidR="00C84035" w:rsidRPr="009B4CF1">
              <w:rPr>
                <w:rFonts w:ascii="Arial" w:eastAsiaTheme="minorHAnsi" w:hAnsi="Arial" w:cs="Arial"/>
                <w:color w:val="000000" w:themeColor="text1"/>
                <w:sz w:val="17"/>
                <w:szCs w:val="17"/>
                <w:lang w:eastAsia="en-US"/>
              </w:rPr>
              <w:t>, stay together with their teacher childre</w:t>
            </w:r>
            <w:r>
              <w:rPr>
                <w:rFonts w:ascii="Arial" w:eastAsiaTheme="minorHAnsi" w:hAnsi="Arial" w:cs="Arial"/>
                <w:color w:val="000000" w:themeColor="text1"/>
                <w:sz w:val="17"/>
                <w:szCs w:val="17"/>
                <w:lang w:eastAsia="en-US"/>
              </w:rPr>
              <w:t>n in class cohorts do not mix with other cohorts</w:t>
            </w:r>
            <w:r w:rsidR="00C84035" w:rsidRPr="009B4CF1">
              <w:rPr>
                <w:rFonts w:ascii="Arial" w:eastAsiaTheme="minorHAnsi" w:hAnsi="Arial" w:cs="Arial"/>
                <w:color w:val="000000" w:themeColor="text1"/>
                <w:sz w:val="17"/>
                <w:szCs w:val="17"/>
                <w:lang w:eastAsia="en-US"/>
              </w:rPr>
              <w:t xml:space="preserve"> unless full social distancing </w:t>
            </w:r>
            <w:r w:rsidR="00C84035" w:rsidRPr="009B4CF1">
              <w:rPr>
                <w:rFonts w:ascii="Arial" w:eastAsiaTheme="minorHAnsi" w:hAnsi="Arial" w:cs="Arial"/>
                <w:sz w:val="17"/>
                <w:szCs w:val="17"/>
                <w:lang w:eastAsia="en-US"/>
              </w:rPr>
              <w:t>measures are in place and unavoidable- eg care club provision to support test and trace system.</w:t>
            </w:r>
          </w:p>
          <w:p w14:paraId="477AEC00" w14:textId="77777777" w:rsidR="00C84035" w:rsidRPr="009B4CF1"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Doors and windows to be left open to increase  ventilation</w:t>
            </w:r>
          </w:p>
        </w:tc>
        <w:tc>
          <w:tcPr>
            <w:tcW w:w="340" w:type="pct"/>
            <w:shd w:val="clear" w:color="auto" w:fill="FFFFFF" w:themeFill="background1"/>
            <w:vAlign w:val="center"/>
          </w:tcPr>
          <w:p w14:paraId="51BC8F8B" w14:textId="77777777" w:rsidR="00C84035" w:rsidRPr="009B4CF1" w:rsidRDefault="00C84035" w:rsidP="00C84035">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49DBB5A4" w14:textId="77777777" w:rsidR="00C84035" w:rsidRPr="009B4CF1" w:rsidRDefault="00C84035" w:rsidP="00C84035">
            <w:pPr>
              <w:rPr>
                <w:rFonts w:cs="Arial"/>
                <w:sz w:val="17"/>
                <w:szCs w:val="17"/>
              </w:rPr>
            </w:pPr>
          </w:p>
          <w:p w14:paraId="0CD42EDF" w14:textId="12C6AC99" w:rsidR="00C84035" w:rsidRPr="009B4CF1" w:rsidRDefault="00831DAE" w:rsidP="00C84035">
            <w:pPr>
              <w:pStyle w:val="ListParagraph"/>
              <w:numPr>
                <w:ilvl w:val="0"/>
                <w:numId w:val="55"/>
              </w:numPr>
              <w:rPr>
                <w:rFonts w:cs="Arial"/>
                <w:color w:val="auto"/>
                <w:szCs w:val="17"/>
              </w:rPr>
            </w:pPr>
            <w:r>
              <w:rPr>
                <w:rFonts w:cs="Arial"/>
                <w:color w:val="auto"/>
                <w:szCs w:val="17"/>
              </w:rPr>
              <w:t xml:space="preserve">Rooms prepared </w:t>
            </w:r>
            <w:r w:rsidR="00C84035" w:rsidRPr="009B4CF1">
              <w:rPr>
                <w:rFonts w:cs="Arial"/>
                <w:color w:val="auto"/>
                <w:szCs w:val="17"/>
              </w:rPr>
              <w:t xml:space="preserve"> – </w:t>
            </w:r>
          </w:p>
          <w:p w14:paraId="4316CFC4" w14:textId="77777777" w:rsidR="00C84035" w:rsidRPr="009B4CF1" w:rsidRDefault="00C84035" w:rsidP="00C84035">
            <w:pPr>
              <w:pStyle w:val="ListParagraph"/>
              <w:numPr>
                <w:ilvl w:val="0"/>
                <w:numId w:val="55"/>
              </w:numPr>
              <w:rPr>
                <w:rFonts w:cs="Arial"/>
                <w:color w:val="auto"/>
                <w:szCs w:val="17"/>
              </w:rPr>
            </w:pPr>
            <w:r w:rsidRPr="009B4CF1">
              <w:rPr>
                <w:rFonts w:cs="Arial"/>
                <w:color w:val="auto"/>
                <w:szCs w:val="17"/>
              </w:rPr>
              <w:t>Indoor and outdoor signage secured.</w:t>
            </w:r>
          </w:p>
          <w:p w14:paraId="5D2D793A" w14:textId="77777777" w:rsidR="00C84035" w:rsidRPr="009B4CF1" w:rsidRDefault="00C84035" w:rsidP="00C84035">
            <w:pPr>
              <w:rPr>
                <w:rFonts w:cs="Arial"/>
                <w:sz w:val="17"/>
                <w:szCs w:val="17"/>
              </w:rPr>
            </w:pPr>
          </w:p>
          <w:p w14:paraId="34909CE8" w14:textId="77777777" w:rsidR="00C84035" w:rsidRPr="009B4CF1" w:rsidRDefault="00C84035" w:rsidP="00C84035">
            <w:pPr>
              <w:rPr>
                <w:rFonts w:cs="Arial"/>
                <w:sz w:val="17"/>
                <w:szCs w:val="17"/>
              </w:rPr>
            </w:pPr>
          </w:p>
          <w:p w14:paraId="2AE04D45" w14:textId="77777777" w:rsidR="00C84035" w:rsidRPr="009B4CF1" w:rsidRDefault="00C84035" w:rsidP="00C84035">
            <w:pPr>
              <w:rPr>
                <w:rFonts w:cs="Arial"/>
                <w:sz w:val="17"/>
                <w:szCs w:val="17"/>
              </w:rPr>
            </w:pPr>
          </w:p>
          <w:p w14:paraId="7A011380" w14:textId="77777777" w:rsidR="00C84035" w:rsidRPr="009B4CF1" w:rsidRDefault="00C84035" w:rsidP="00C84035">
            <w:pPr>
              <w:rPr>
                <w:rFonts w:cs="Arial"/>
                <w:sz w:val="17"/>
                <w:szCs w:val="17"/>
              </w:rPr>
            </w:pPr>
          </w:p>
          <w:p w14:paraId="165601A0" w14:textId="77777777" w:rsidR="00C84035" w:rsidRPr="009B4CF1" w:rsidRDefault="00C84035" w:rsidP="00C84035">
            <w:pPr>
              <w:pStyle w:val="ListParagraph"/>
              <w:rPr>
                <w:rFonts w:cs="Arial"/>
                <w:szCs w:val="17"/>
              </w:rPr>
            </w:pPr>
          </w:p>
        </w:tc>
        <w:tc>
          <w:tcPr>
            <w:tcW w:w="437" w:type="pct"/>
            <w:shd w:val="clear" w:color="auto" w:fill="FFFFFF" w:themeFill="background1"/>
            <w:vAlign w:val="center"/>
          </w:tcPr>
          <w:p w14:paraId="7C890ECB" w14:textId="77777777" w:rsidR="00C84035" w:rsidRDefault="00C84035" w:rsidP="00C84035">
            <w:pPr>
              <w:pStyle w:val="Maintext"/>
              <w:jc w:val="center"/>
            </w:pPr>
            <w:r>
              <w:t>L</w:t>
            </w:r>
          </w:p>
        </w:tc>
      </w:tr>
      <w:tr w:rsidR="005A73CA" w14:paraId="568ED2B0" w14:textId="77777777" w:rsidTr="00C84035">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3FA8E070" w14:textId="153646E3" w:rsidR="005A73CA" w:rsidRPr="009B4CF1" w:rsidRDefault="005A73CA" w:rsidP="00003856">
            <w:pPr>
              <w:rPr>
                <w:rFonts w:cs="Arial"/>
                <w:b/>
                <w:bCs/>
                <w:sz w:val="17"/>
                <w:szCs w:val="17"/>
              </w:rPr>
            </w:pPr>
            <w:r w:rsidRPr="009B4CF1">
              <w:rPr>
                <w:rFonts w:cs="Arial"/>
                <w:b/>
                <w:bCs/>
                <w:sz w:val="17"/>
                <w:szCs w:val="17"/>
              </w:rPr>
              <w:t>Moving items between  home and school increases risk of transmission amongst staff and pupils</w:t>
            </w:r>
            <w:r w:rsidR="00831DAE">
              <w:rPr>
                <w:rFonts w:cs="Arial"/>
                <w:b/>
                <w:bCs/>
                <w:sz w:val="17"/>
                <w:szCs w:val="17"/>
              </w:rPr>
              <w:t xml:space="preserve"> a</w:t>
            </w:r>
            <w:r w:rsidR="00003856">
              <w:rPr>
                <w:rFonts w:cs="Arial"/>
                <w:b/>
                <w:bCs/>
                <w:sz w:val="17"/>
                <w:szCs w:val="17"/>
              </w:rPr>
              <w:t>nd space is restricted in cohort bases</w:t>
            </w:r>
          </w:p>
        </w:tc>
        <w:tc>
          <w:tcPr>
            <w:tcW w:w="480" w:type="pct"/>
            <w:shd w:val="clear" w:color="auto" w:fill="FFFFFF" w:themeFill="background1"/>
            <w:vAlign w:val="center"/>
          </w:tcPr>
          <w:p w14:paraId="4CB7085F" w14:textId="0F8059C2" w:rsidR="005A73CA" w:rsidRPr="009B4CF1" w:rsidRDefault="005A73CA" w:rsidP="005A73CA">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4A00182E"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Staff to only take home and bring in limited resources etc.</w:t>
            </w:r>
          </w:p>
          <w:p w14:paraId="00AC791A"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Books/folder movement to be limited</w:t>
            </w:r>
          </w:p>
          <w:p w14:paraId="24C8FCA1" w14:textId="73AE8C7F" w:rsidR="005A73CA" w:rsidRPr="009B4CF1" w:rsidRDefault="005A73CA" w:rsidP="005A73CA">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hAnsi="Arial" w:cs="Arial"/>
                <w:sz w:val="17"/>
                <w:szCs w:val="17"/>
              </w:rPr>
              <w:t>Pupils to be able to bring in a coat, water bottle, phone, disposable lunch bag if appropriate.</w:t>
            </w:r>
          </w:p>
        </w:tc>
        <w:tc>
          <w:tcPr>
            <w:tcW w:w="340" w:type="pct"/>
            <w:shd w:val="clear" w:color="auto" w:fill="FFFFFF" w:themeFill="background1"/>
            <w:vAlign w:val="center"/>
          </w:tcPr>
          <w:p w14:paraId="4D907757" w14:textId="0A50CADE" w:rsidR="005A73CA" w:rsidRPr="009B4CF1" w:rsidRDefault="005A73CA" w:rsidP="005A73CA">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3A3F300E" w14:textId="588366DC" w:rsidR="005A73CA" w:rsidRPr="009B4CF1" w:rsidRDefault="005A73CA" w:rsidP="005A73CA">
            <w:pPr>
              <w:rPr>
                <w:rFonts w:cs="Arial"/>
                <w:sz w:val="17"/>
                <w:szCs w:val="17"/>
              </w:rPr>
            </w:pPr>
            <w:r w:rsidRPr="009B4CF1">
              <w:rPr>
                <w:rFonts w:cs="Arial"/>
                <w:sz w:val="17"/>
                <w:szCs w:val="17"/>
              </w:rPr>
              <w:t>Communicate to staff and parents</w:t>
            </w:r>
          </w:p>
        </w:tc>
        <w:tc>
          <w:tcPr>
            <w:tcW w:w="437" w:type="pct"/>
            <w:shd w:val="clear" w:color="auto" w:fill="FFFFFF" w:themeFill="background1"/>
            <w:vAlign w:val="center"/>
          </w:tcPr>
          <w:p w14:paraId="25234EB2" w14:textId="440DF950" w:rsidR="005A73CA" w:rsidRDefault="005A73CA" w:rsidP="005A73CA">
            <w:pPr>
              <w:pStyle w:val="Maintext"/>
              <w:jc w:val="center"/>
            </w:pPr>
            <w:r>
              <w:t>L</w:t>
            </w:r>
          </w:p>
        </w:tc>
      </w:tr>
      <w:tr w:rsidR="00831DAE" w14:paraId="2E662A92"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0A2E9637" w14:textId="20299F2D" w:rsidR="00831DAE" w:rsidRPr="00831DAE" w:rsidRDefault="00831DAE" w:rsidP="00831DAE">
            <w:pPr>
              <w:rPr>
                <w:rFonts w:cs="Arial"/>
                <w:b/>
                <w:bCs/>
                <w:sz w:val="17"/>
                <w:szCs w:val="17"/>
              </w:rPr>
            </w:pPr>
            <w:r w:rsidRPr="00831DAE">
              <w:rPr>
                <w:rFonts w:cs="Arial"/>
                <w:b/>
                <w:sz w:val="17"/>
                <w:szCs w:val="17"/>
              </w:rPr>
              <w:t xml:space="preserve">Available capacity of the school is reduced when social distancing guidelines  are applied </w:t>
            </w:r>
          </w:p>
        </w:tc>
        <w:tc>
          <w:tcPr>
            <w:tcW w:w="480" w:type="pct"/>
            <w:shd w:val="clear" w:color="auto" w:fill="FFFFFF" w:themeFill="background1"/>
            <w:vAlign w:val="center"/>
          </w:tcPr>
          <w:p w14:paraId="384571C8" w14:textId="0C8859C2" w:rsidR="00831DAE" w:rsidRPr="009B4CF1" w:rsidRDefault="00831DAE" w:rsidP="00831DAE">
            <w:pPr>
              <w:pStyle w:val="Maintext"/>
              <w:jc w:val="center"/>
              <w:rPr>
                <w:rFonts w:cs="Arial"/>
                <w:szCs w:val="17"/>
              </w:rPr>
            </w:pPr>
            <w:r>
              <w:rPr>
                <w:rFonts w:cs="Arial"/>
                <w:szCs w:val="17"/>
              </w:rPr>
              <w:t>M</w:t>
            </w:r>
          </w:p>
        </w:tc>
        <w:tc>
          <w:tcPr>
            <w:tcW w:w="1990" w:type="pct"/>
            <w:shd w:val="clear" w:color="auto" w:fill="FFFFFF" w:themeFill="background1"/>
            <w:vAlign w:val="center"/>
          </w:tcPr>
          <w:p w14:paraId="71B9E150" w14:textId="77777777" w:rsidR="00831DAE" w:rsidRPr="009B4CF1" w:rsidRDefault="00831DAE" w:rsidP="00831DAE">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Agreed new timetable and arrangements confirmed for each year group for communal spaces</w:t>
            </w:r>
          </w:p>
          <w:p w14:paraId="5B2AC92A" w14:textId="23BF40C4" w:rsidR="00831DAE" w:rsidRPr="009B4CF1" w:rsidRDefault="00831DAE" w:rsidP="00831DAE">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Staff to keep 2 metr</w:t>
            </w:r>
            <w:r w:rsidR="00003856">
              <w:rPr>
                <w:rFonts w:ascii="Arial" w:eastAsiaTheme="minorHAnsi" w:hAnsi="Arial" w:cs="Arial"/>
                <w:sz w:val="17"/>
                <w:szCs w:val="17"/>
                <w:lang w:eastAsia="en-US"/>
              </w:rPr>
              <w:t>es apart in the classroom cohort</w:t>
            </w:r>
            <w:r w:rsidRPr="009B4CF1">
              <w:rPr>
                <w:rFonts w:ascii="Arial" w:eastAsiaTheme="minorHAnsi" w:hAnsi="Arial" w:cs="Arial"/>
                <w:sz w:val="17"/>
                <w:szCs w:val="17"/>
                <w:lang w:eastAsia="en-US"/>
              </w:rPr>
              <w:t xml:space="preserve"> and minimise contact with pupils.</w:t>
            </w:r>
          </w:p>
        </w:tc>
        <w:tc>
          <w:tcPr>
            <w:tcW w:w="340" w:type="pct"/>
            <w:shd w:val="clear" w:color="auto" w:fill="FFFFFF" w:themeFill="background1"/>
            <w:vAlign w:val="center"/>
          </w:tcPr>
          <w:p w14:paraId="1374435A" w14:textId="092D097A" w:rsidR="00831DAE" w:rsidRPr="009B4CF1" w:rsidRDefault="00831DAE" w:rsidP="00831DAE">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6E48872B" w14:textId="55EBD2F4" w:rsidR="00831DAE" w:rsidRPr="009B4CF1" w:rsidRDefault="00831DAE" w:rsidP="00831DAE">
            <w:pPr>
              <w:rPr>
                <w:rFonts w:cs="Arial"/>
                <w:sz w:val="17"/>
                <w:szCs w:val="17"/>
              </w:rPr>
            </w:pPr>
          </w:p>
        </w:tc>
        <w:tc>
          <w:tcPr>
            <w:tcW w:w="437" w:type="pct"/>
            <w:shd w:val="clear" w:color="auto" w:fill="FFFFFF" w:themeFill="background1"/>
            <w:vAlign w:val="center"/>
          </w:tcPr>
          <w:p w14:paraId="6F7674A7" w14:textId="1FD148F8" w:rsidR="00831DAE" w:rsidRDefault="00831DAE" w:rsidP="00831DAE">
            <w:pPr>
              <w:pStyle w:val="Maintext"/>
              <w:jc w:val="center"/>
            </w:pPr>
            <w:r>
              <w:t>L</w:t>
            </w:r>
          </w:p>
        </w:tc>
      </w:tr>
      <w:tr w:rsidR="00080B0D" w14:paraId="5F1F2E27" w14:textId="77777777" w:rsidTr="00080B0D">
        <w:trPr>
          <w:cnfStyle w:val="000000010000" w:firstRow="0" w:lastRow="0" w:firstColumn="0" w:lastColumn="0" w:oddVBand="0" w:evenVBand="0" w:oddHBand="0" w:evenHBand="1" w:firstRowFirstColumn="0" w:firstRowLastColumn="0" w:lastRowFirstColumn="0" w:lastRowLastColumn="0"/>
          <w:trHeight w:val="450"/>
        </w:trPr>
        <w:tc>
          <w:tcPr>
            <w:tcW w:w="5000" w:type="pct"/>
            <w:gridSpan w:val="6"/>
            <w:shd w:val="clear" w:color="auto" w:fill="0070C0"/>
            <w:vAlign w:val="center"/>
          </w:tcPr>
          <w:p w14:paraId="2F67A35C" w14:textId="53FA5352" w:rsidR="00080B0D" w:rsidRPr="00080B0D" w:rsidRDefault="00080B0D" w:rsidP="00080B0D">
            <w:r w:rsidRPr="00491D9A">
              <w:rPr>
                <w:b/>
                <w:bCs/>
                <w:color w:val="auto"/>
              </w:rPr>
              <w:t>Continuing enhanced protection for children and staff with underlying health conditions</w:t>
            </w:r>
          </w:p>
        </w:tc>
      </w:tr>
      <w:tr w:rsidR="00080B0D" w14:paraId="4EFBA0F3" w14:textId="77777777" w:rsidTr="00831DA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4E28F2A" w14:textId="189FFE2B" w:rsidR="00080B0D" w:rsidRPr="009B4CF1" w:rsidRDefault="00080B0D" w:rsidP="00080B0D">
            <w:pPr>
              <w:rPr>
                <w:rFonts w:cs="Arial"/>
                <w:b/>
                <w:bCs/>
                <w:sz w:val="17"/>
                <w:szCs w:val="17"/>
              </w:rPr>
            </w:pPr>
            <w:r w:rsidRPr="009B4CF1">
              <w:rPr>
                <w:rFonts w:cs="Arial"/>
                <w:b/>
                <w:bCs/>
                <w:sz w:val="17"/>
                <w:szCs w:val="17"/>
              </w:rPr>
              <w:t>Pupils with underlying health issues or those who are shielding are not identified and so measures have not been put in place to protect them</w:t>
            </w:r>
          </w:p>
        </w:tc>
        <w:tc>
          <w:tcPr>
            <w:tcW w:w="480" w:type="pct"/>
            <w:shd w:val="clear" w:color="auto" w:fill="FFFFFF" w:themeFill="background1"/>
            <w:vAlign w:val="center"/>
          </w:tcPr>
          <w:p w14:paraId="229B03E8" w14:textId="4CE667CD"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3E28F572"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provided with clear guidance and this is reinforced on a regular basis.</w:t>
            </w:r>
          </w:p>
          <w:p w14:paraId="445CE55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3AD6122B"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9B4CF1">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9B4CF1">
              <w:rPr>
                <w:rFonts w:ascii="Arial" w:eastAsiaTheme="minorHAnsi" w:hAnsi="Arial" w:cs="Arial"/>
                <w:b/>
                <w:bCs/>
                <w:color w:val="000000" w:themeColor="text1"/>
                <w:sz w:val="17"/>
                <w:szCs w:val="17"/>
                <w:lang w:eastAsia="en-US"/>
              </w:rPr>
              <w:t>clinically extremely vulnerable.</w:t>
            </w:r>
          </w:p>
          <w:p w14:paraId="2FF19B9C" w14:textId="4183C8DF"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Schools have a regularly updated register of pupils with underlying health conditions.</w:t>
            </w:r>
          </w:p>
        </w:tc>
        <w:tc>
          <w:tcPr>
            <w:tcW w:w="340" w:type="pct"/>
            <w:shd w:val="clear" w:color="auto" w:fill="FFFFFF" w:themeFill="background1"/>
            <w:vAlign w:val="center"/>
          </w:tcPr>
          <w:p w14:paraId="62EB73F8" w14:textId="77BDF743" w:rsidR="00080B0D" w:rsidRPr="009B4CF1" w:rsidRDefault="00080B0D" w:rsidP="00080B0D">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7DCCCD70" w14:textId="77777777" w:rsidR="00080B0D" w:rsidRPr="009B4CF1" w:rsidRDefault="00080B0D" w:rsidP="00080B0D">
            <w:pPr>
              <w:rPr>
                <w:rFonts w:cs="Arial"/>
                <w:sz w:val="17"/>
                <w:szCs w:val="17"/>
              </w:rPr>
            </w:pPr>
          </w:p>
        </w:tc>
        <w:tc>
          <w:tcPr>
            <w:tcW w:w="437" w:type="pct"/>
            <w:shd w:val="clear" w:color="auto" w:fill="FFFFFF" w:themeFill="background1"/>
            <w:vAlign w:val="center"/>
          </w:tcPr>
          <w:p w14:paraId="34F25034" w14:textId="4DC3C6E4" w:rsidR="00080B0D" w:rsidRDefault="00080B0D" w:rsidP="00080B0D">
            <w:pPr>
              <w:pStyle w:val="Maintext"/>
              <w:jc w:val="center"/>
            </w:pPr>
            <w:r>
              <w:t>L</w:t>
            </w:r>
          </w:p>
        </w:tc>
      </w:tr>
      <w:tr w:rsidR="00080B0D" w14:paraId="1CF41164"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4C26ACEF" w14:textId="46AE45A6" w:rsidR="00080B0D" w:rsidRPr="009B4CF1" w:rsidRDefault="00080B0D" w:rsidP="00080B0D">
            <w:pPr>
              <w:rPr>
                <w:rFonts w:cs="Arial"/>
                <w:b/>
                <w:bCs/>
                <w:sz w:val="17"/>
                <w:szCs w:val="17"/>
              </w:rPr>
            </w:pPr>
            <w:r w:rsidRPr="009B4CF1">
              <w:rPr>
                <w:rFonts w:cs="Arial"/>
                <w:b/>
                <w:bCs/>
                <w:sz w:val="17"/>
                <w:szCs w:val="17"/>
              </w:rPr>
              <w:t>Staff with underlying health issues or those who are shielding are not identified and so measures have not been put in place to protect them</w:t>
            </w:r>
          </w:p>
        </w:tc>
        <w:tc>
          <w:tcPr>
            <w:tcW w:w="480" w:type="pct"/>
            <w:shd w:val="clear" w:color="auto" w:fill="FFFFFF" w:themeFill="background1"/>
            <w:vAlign w:val="center"/>
          </w:tcPr>
          <w:p w14:paraId="02C5356E" w14:textId="26B2DCAE"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tcPr>
          <w:p w14:paraId="36C8BDDA" w14:textId="77777777"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p>
          <w:p w14:paraId="4E282857"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p>
          <w:p w14:paraId="75A06AC4" w14:textId="7F8E178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r>
              <w:rPr>
                <w:rFonts w:ascii="Arial" w:eastAsiaTheme="minorHAnsi" w:hAnsi="Arial" w:cs="Arial"/>
                <w:sz w:val="17"/>
                <w:szCs w:val="17"/>
                <w:lang w:eastAsia="en-US"/>
              </w:rPr>
              <w:t xml:space="preserve"> This may include the consideration of home working.</w:t>
            </w:r>
          </w:p>
          <w:p w14:paraId="262CE74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lastRenderedPageBreak/>
              <w:t xml:space="preserve">Staff are clear about the definitions and associated mitigating strategies relation to people who are classed as </w:t>
            </w:r>
            <w:r w:rsidRPr="009B4CF1">
              <w:rPr>
                <w:rFonts w:ascii="Arial" w:eastAsiaTheme="minorHAnsi" w:hAnsi="Arial" w:cs="Arial"/>
                <w:b/>
                <w:bCs/>
                <w:sz w:val="17"/>
                <w:szCs w:val="17"/>
                <w:lang w:eastAsia="en-US"/>
              </w:rPr>
              <w:t>clinically vulnerable</w:t>
            </w:r>
            <w:r w:rsidRPr="009B4CF1">
              <w:rPr>
                <w:rFonts w:ascii="Arial" w:eastAsiaTheme="minorHAnsi" w:hAnsi="Arial" w:cs="Arial"/>
                <w:sz w:val="17"/>
                <w:szCs w:val="17"/>
                <w:lang w:eastAsia="en-US"/>
              </w:rPr>
              <w:t xml:space="preserve"> and </w:t>
            </w:r>
            <w:r w:rsidRPr="009B4CF1">
              <w:rPr>
                <w:rFonts w:ascii="Arial" w:eastAsiaTheme="minorHAnsi" w:hAnsi="Arial" w:cs="Arial"/>
                <w:b/>
                <w:bCs/>
                <w:sz w:val="17"/>
                <w:szCs w:val="17"/>
                <w:lang w:eastAsia="en-US"/>
              </w:rPr>
              <w:t>clinically extremely vulnerable.</w:t>
            </w:r>
          </w:p>
          <w:p w14:paraId="23B05A71"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staff with underlying health conditions that put them at increased risk from COVID-19 are working in adherence to current government guidance.</w:t>
            </w:r>
          </w:p>
          <w:p w14:paraId="629F5FF3" w14:textId="77777777"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p>
        </w:tc>
        <w:tc>
          <w:tcPr>
            <w:tcW w:w="340" w:type="pct"/>
            <w:shd w:val="clear" w:color="auto" w:fill="FFFFFF" w:themeFill="background1"/>
            <w:vAlign w:val="center"/>
          </w:tcPr>
          <w:p w14:paraId="1730E6D1" w14:textId="3F8A72DF" w:rsidR="00080B0D" w:rsidRPr="009B4CF1" w:rsidRDefault="00080B0D" w:rsidP="00080B0D">
            <w:pPr>
              <w:pStyle w:val="Maintext"/>
              <w:jc w:val="center"/>
              <w:rPr>
                <w:rFonts w:cs="Arial"/>
                <w:szCs w:val="17"/>
              </w:rPr>
            </w:pPr>
            <w:r w:rsidRPr="009B4CF1">
              <w:rPr>
                <w:rFonts w:cs="Arial"/>
                <w:color w:val="auto"/>
                <w:szCs w:val="17"/>
              </w:rPr>
              <w:lastRenderedPageBreak/>
              <w:t>Y</w:t>
            </w:r>
          </w:p>
        </w:tc>
        <w:tc>
          <w:tcPr>
            <w:tcW w:w="971" w:type="pct"/>
            <w:shd w:val="clear" w:color="auto" w:fill="FFFFFF" w:themeFill="background1"/>
            <w:vAlign w:val="center"/>
          </w:tcPr>
          <w:p w14:paraId="4A139BDE" w14:textId="3D65BC57" w:rsidR="00080B0D" w:rsidRPr="009B4CF1" w:rsidRDefault="00080B0D" w:rsidP="00080B0D">
            <w:pPr>
              <w:rPr>
                <w:rFonts w:cs="Arial"/>
                <w:sz w:val="17"/>
                <w:szCs w:val="17"/>
              </w:rPr>
            </w:pPr>
            <w:r w:rsidRPr="009B4CF1">
              <w:rPr>
                <w:rFonts w:cs="Arial"/>
                <w:color w:val="auto"/>
                <w:sz w:val="17"/>
                <w:szCs w:val="17"/>
              </w:rPr>
              <w:t>Individual risk assessments and occupational health referrals to be completed for all staff shielding/at risk/anxious.</w:t>
            </w:r>
          </w:p>
        </w:tc>
        <w:tc>
          <w:tcPr>
            <w:tcW w:w="437" w:type="pct"/>
            <w:shd w:val="clear" w:color="auto" w:fill="FFFFFF" w:themeFill="background1"/>
            <w:vAlign w:val="center"/>
          </w:tcPr>
          <w:p w14:paraId="6D4F7979" w14:textId="02F71B98" w:rsidR="00080B0D" w:rsidRDefault="00080B0D" w:rsidP="00080B0D">
            <w:pPr>
              <w:pStyle w:val="Maintext"/>
              <w:jc w:val="center"/>
            </w:pPr>
            <w:r>
              <w:t>L</w:t>
            </w:r>
          </w:p>
        </w:tc>
      </w:tr>
      <w:tr w:rsidR="00080B0D" w14:paraId="5A88796B" w14:textId="77777777" w:rsidTr="00080B0D">
        <w:trPr>
          <w:cnfStyle w:val="000000100000" w:firstRow="0" w:lastRow="0" w:firstColumn="0" w:lastColumn="0" w:oddVBand="0" w:evenVBand="0" w:oddHBand="1" w:evenHBand="0" w:firstRowFirstColumn="0" w:firstRowLastColumn="0" w:lastRowFirstColumn="0" w:lastRowLastColumn="0"/>
          <w:trHeight w:val="479"/>
        </w:trPr>
        <w:tc>
          <w:tcPr>
            <w:tcW w:w="5000" w:type="pct"/>
            <w:gridSpan w:val="6"/>
            <w:shd w:val="clear" w:color="auto" w:fill="0070C0"/>
            <w:vAlign w:val="center"/>
          </w:tcPr>
          <w:p w14:paraId="056DA610" w14:textId="346F937D" w:rsidR="00080B0D" w:rsidRPr="00F549EA" w:rsidRDefault="00080B0D" w:rsidP="00080B0D">
            <w:pPr>
              <w:pStyle w:val="Maintext"/>
              <w:rPr>
                <w:sz w:val="22"/>
              </w:rPr>
            </w:pPr>
            <w:r w:rsidRPr="00F549EA">
              <w:rPr>
                <w:b/>
                <w:bCs/>
                <w:color w:val="auto"/>
                <w:sz w:val="22"/>
              </w:rPr>
              <w:t>Operational issues</w:t>
            </w:r>
            <w:r>
              <w:rPr>
                <w:b/>
                <w:bCs/>
                <w:color w:val="auto"/>
                <w:sz w:val="22"/>
              </w:rPr>
              <w:t>:</w:t>
            </w:r>
          </w:p>
        </w:tc>
      </w:tr>
      <w:tr w:rsidR="00080B0D" w14:paraId="0BF2DA0D"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BFB6863" w14:textId="41D0C0BC" w:rsidR="00080B0D" w:rsidRPr="009B4CF1" w:rsidRDefault="00080B0D" w:rsidP="00080B0D">
            <w:pPr>
              <w:rPr>
                <w:rFonts w:cs="Arial"/>
                <w:b/>
                <w:bCs/>
                <w:sz w:val="17"/>
                <w:szCs w:val="17"/>
              </w:rPr>
            </w:pPr>
            <w:r w:rsidRPr="009B4CF1">
              <w:rPr>
                <w:rFonts w:cs="Arial"/>
                <w:b/>
                <w:bCs/>
                <w:sz w:val="17"/>
                <w:szCs w:val="17"/>
              </w:rPr>
              <w:t>Contractors on-site whilst school is in operation may pose a risk to social distancing and infection control</w:t>
            </w:r>
          </w:p>
        </w:tc>
        <w:tc>
          <w:tcPr>
            <w:tcW w:w="480" w:type="pct"/>
            <w:shd w:val="clear" w:color="auto" w:fill="FFFFFF" w:themeFill="background1"/>
            <w:vAlign w:val="center"/>
          </w:tcPr>
          <w:p w14:paraId="46E042AE" w14:textId="007ED24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C55A970" w14:textId="77777777" w:rsidR="00080B0D" w:rsidRPr="009B4CF1" w:rsidRDefault="00080B0D" w:rsidP="00080B0D">
            <w:pPr>
              <w:pStyle w:val="ListParagraph"/>
              <w:numPr>
                <w:ilvl w:val="0"/>
                <w:numId w:val="44"/>
              </w:numPr>
              <w:spacing w:before="120" w:after="120"/>
              <w:rPr>
                <w:rFonts w:cs="Arial"/>
                <w:color w:val="auto"/>
                <w:szCs w:val="17"/>
              </w:rPr>
            </w:pPr>
            <w:r w:rsidRPr="009B4CF1">
              <w:rPr>
                <w:rFonts w:cs="Arial"/>
                <w:color w:val="auto"/>
                <w:szCs w:val="17"/>
              </w:rPr>
              <w:t>Ongoing works and scheduled inspections for schools have been designated as essential work by the government and so are set to continue.</w:t>
            </w:r>
          </w:p>
          <w:p w14:paraId="1D51F7A5" w14:textId="77777777" w:rsidR="00080B0D" w:rsidRPr="009B4CF1" w:rsidRDefault="00080B0D" w:rsidP="00080B0D">
            <w:pPr>
              <w:pStyle w:val="ListParagraph"/>
              <w:numPr>
                <w:ilvl w:val="0"/>
                <w:numId w:val="45"/>
              </w:numPr>
              <w:spacing w:before="120" w:after="120"/>
              <w:rPr>
                <w:rFonts w:cs="Arial"/>
                <w:color w:val="auto"/>
                <w:szCs w:val="17"/>
              </w:rPr>
            </w:pPr>
            <w:r w:rsidRPr="009B4CF1">
              <w:rPr>
                <w:rFonts w:cs="Arial"/>
                <w:color w:val="auto"/>
                <w:szCs w:val="17"/>
              </w:rPr>
              <w:t>An assessment has been carried out to see if any additional control measures are required to keep staff, pupils and contractors safe.</w:t>
            </w:r>
          </w:p>
          <w:p w14:paraId="6C963EA2" w14:textId="6306EC75" w:rsidR="00080B0D" w:rsidRPr="009B4CF1" w:rsidRDefault="00080B0D" w:rsidP="00080B0D">
            <w:pPr>
              <w:pStyle w:val="ListParagraph"/>
              <w:numPr>
                <w:ilvl w:val="0"/>
                <w:numId w:val="46"/>
              </w:numPr>
              <w:spacing w:before="120" w:after="120"/>
              <w:rPr>
                <w:rFonts w:cs="Arial"/>
                <w:color w:val="auto"/>
                <w:szCs w:val="17"/>
              </w:rPr>
            </w:pPr>
            <w:r w:rsidRPr="009B4CF1">
              <w:rPr>
                <w:rFonts w:cs="Arial"/>
                <w:color w:val="auto"/>
                <w:szCs w:val="17"/>
              </w:rPr>
              <w:t>Assurances have been sought from the contractors that all staff attending the setting will be in good health (symptom-free)</w:t>
            </w:r>
            <w:r w:rsidR="007D36E2">
              <w:rPr>
                <w:rFonts w:cs="Arial"/>
                <w:color w:val="auto"/>
                <w:szCs w:val="17"/>
              </w:rPr>
              <w:t>, have been fully vaccinated where possible</w:t>
            </w:r>
            <w:r w:rsidRPr="009B4CF1">
              <w:rPr>
                <w:rFonts w:cs="Arial"/>
                <w:color w:val="auto"/>
                <w:szCs w:val="17"/>
              </w:rPr>
              <w:t xml:space="preserve"> and that contractors have procedures in place to ensure effective social distancing is maintained at all times. </w:t>
            </w:r>
          </w:p>
          <w:p w14:paraId="5AEDAC32"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Temperature checks are carried out on arrival and before entering the school building and all contact details collected and retained.</w:t>
            </w:r>
          </w:p>
          <w:p w14:paraId="6AF3EC94" w14:textId="5DE2F811"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Alternative arrangements have been considered such as using a different entrance for co</w:t>
            </w:r>
            <w:r w:rsidR="00003856">
              <w:rPr>
                <w:rFonts w:cs="Arial"/>
                <w:color w:val="auto"/>
                <w:szCs w:val="17"/>
              </w:rPr>
              <w:t>ntractors and organising classes</w:t>
            </w:r>
            <w:r w:rsidRPr="009B4CF1">
              <w:rPr>
                <w:rFonts w:cs="Arial"/>
                <w:color w:val="auto"/>
                <w:szCs w:val="17"/>
              </w:rPr>
              <w:t xml:space="preserve"> so that contractors and staff/pupils are kept apart.</w:t>
            </w:r>
          </w:p>
          <w:p w14:paraId="2AC7D19E"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Social distancing is being maintained throughout any such works and where this is not possible arrangements are reviewed and all contractors will wear a mask at all times.</w:t>
            </w:r>
          </w:p>
          <w:p w14:paraId="246AE734" w14:textId="4EC16AF2"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r w:rsidRPr="009B4CF1">
              <w:rPr>
                <w:rFonts w:ascii="Arial" w:hAnsi="Arial" w:cs="Arial"/>
                <w:sz w:val="17"/>
                <w:szCs w:val="17"/>
              </w:rPr>
              <w:t>In addition to arrangements for COVID-19, normal contractor procedures are being applied and have been updated in light of COVID-19 (including contractor risk assessments and method statements, and contractor induction).</w:t>
            </w:r>
          </w:p>
        </w:tc>
        <w:tc>
          <w:tcPr>
            <w:tcW w:w="340" w:type="pct"/>
            <w:shd w:val="clear" w:color="auto" w:fill="FFFFFF" w:themeFill="background1"/>
            <w:vAlign w:val="center"/>
          </w:tcPr>
          <w:p w14:paraId="34346F23" w14:textId="6D30A9DE" w:rsidR="00080B0D" w:rsidRPr="009B4CF1" w:rsidRDefault="00080B0D" w:rsidP="00080B0D">
            <w:pPr>
              <w:pStyle w:val="Maintext"/>
              <w:jc w:val="center"/>
              <w:rPr>
                <w:rFonts w:cs="Arial"/>
                <w:color w:val="auto"/>
                <w:szCs w:val="17"/>
              </w:rPr>
            </w:pPr>
            <w:r w:rsidRPr="009B4CF1">
              <w:rPr>
                <w:rFonts w:cs="Arial"/>
                <w:color w:val="auto"/>
                <w:szCs w:val="17"/>
              </w:rPr>
              <w:t>Y</w:t>
            </w:r>
          </w:p>
        </w:tc>
        <w:tc>
          <w:tcPr>
            <w:tcW w:w="971" w:type="pct"/>
            <w:shd w:val="clear" w:color="auto" w:fill="FFFFFF" w:themeFill="background1"/>
            <w:vAlign w:val="center"/>
          </w:tcPr>
          <w:p w14:paraId="7EF18F53" w14:textId="77777777" w:rsidR="00080B0D" w:rsidRPr="009B4CF1" w:rsidRDefault="00080B0D" w:rsidP="00080B0D">
            <w:pPr>
              <w:pStyle w:val="ListParagraph"/>
              <w:rPr>
                <w:rFonts w:cs="Arial"/>
                <w:color w:val="auto"/>
                <w:szCs w:val="17"/>
              </w:rPr>
            </w:pPr>
            <w:r w:rsidRPr="009B4CF1">
              <w:rPr>
                <w:rFonts w:cs="Arial"/>
                <w:color w:val="auto"/>
                <w:szCs w:val="17"/>
              </w:rPr>
              <w:t>Ensure office staff are clear as to visitor checks and collection of contact details before entry and are clear of our expectation regarding the wearing of masks on site.</w:t>
            </w:r>
          </w:p>
          <w:p w14:paraId="14144FBA" w14:textId="77777777" w:rsidR="00080B0D" w:rsidRPr="009B4CF1" w:rsidRDefault="00080B0D" w:rsidP="00080B0D">
            <w:pPr>
              <w:pStyle w:val="ListParagraph"/>
              <w:rPr>
                <w:rFonts w:cs="Arial"/>
                <w:color w:val="auto"/>
                <w:szCs w:val="17"/>
              </w:rPr>
            </w:pPr>
            <w:r w:rsidRPr="009B4CF1">
              <w:rPr>
                <w:rFonts w:cs="Arial"/>
                <w:color w:val="auto"/>
                <w:szCs w:val="17"/>
              </w:rPr>
              <w:t>Track and trace information to be securely stored for 21 days</w:t>
            </w:r>
          </w:p>
          <w:p w14:paraId="5A9862DC" w14:textId="77777777" w:rsidR="00080B0D" w:rsidRPr="009B4CF1" w:rsidRDefault="00080B0D" w:rsidP="00080B0D">
            <w:pPr>
              <w:rPr>
                <w:rFonts w:cs="Arial"/>
                <w:color w:val="auto"/>
                <w:sz w:val="17"/>
                <w:szCs w:val="17"/>
              </w:rPr>
            </w:pPr>
          </w:p>
        </w:tc>
        <w:tc>
          <w:tcPr>
            <w:tcW w:w="437" w:type="pct"/>
            <w:shd w:val="clear" w:color="auto" w:fill="FFFFFF" w:themeFill="background1"/>
            <w:vAlign w:val="center"/>
          </w:tcPr>
          <w:p w14:paraId="23158743" w14:textId="6A434DB0" w:rsidR="00080B0D" w:rsidRDefault="00080B0D" w:rsidP="00080B0D">
            <w:pPr>
              <w:pStyle w:val="Maintext"/>
              <w:jc w:val="center"/>
            </w:pPr>
            <w:r>
              <w:t>L</w:t>
            </w:r>
          </w:p>
        </w:tc>
      </w:tr>
      <w:tr w:rsidR="00080B0D" w14:paraId="0D4B9456"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186B9313" w14:textId="58D1ECC7" w:rsidR="00080B0D" w:rsidRPr="009B4CF1" w:rsidRDefault="00080B0D" w:rsidP="00080B0D">
            <w:pPr>
              <w:rPr>
                <w:rFonts w:cs="Arial"/>
                <w:b/>
                <w:bCs/>
                <w:sz w:val="17"/>
                <w:szCs w:val="17"/>
              </w:rPr>
            </w:pPr>
            <w:r w:rsidRPr="009B4CF1">
              <w:rPr>
                <w:rFonts w:cs="Arial"/>
                <w:b/>
                <w:bCs/>
                <w:sz w:val="17"/>
                <w:szCs w:val="17"/>
              </w:rPr>
              <w:t>Groups of people gather in reception (parents, visitors, deliveries) which risks breaching social distancing guidelines</w:t>
            </w:r>
          </w:p>
        </w:tc>
        <w:tc>
          <w:tcPr>
            <w:tcW w:w="480" w:type="pct"/>
            <w:shd w:val="clear" w:color="auto" w:fill="FFFFFF" w:themeFill="background1"/>
            <w:vAlign w:val="center"/>
          </w:tcPr>
          <w:p w14:paraId="71F603EF" w14:textId="087562F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A625AF3" w14:textId="77777777" w:rsidR="00080B0D" w:rsidRPr="009B4CF1" w:rsidRDefault="00080B0D" w:rsidP="00080B0D">
            <w:pPr>
              <w:pStyle w:val="NormalWeb"/>
              <w:numPr>
                <w:ilvl w:val="0"/>
                <w:numId w:val="31"/>
              </w:numPr>
              <w:spacing w:before="0" w:beforeAutospacing="0" w:after="0" w:afterAutospacing="0"/>
              <w:rPr>
                <w:rFonts w:ascii="Arial" w:hAnsi="Arial" w:cs="Arial"/>
                <w:sz w:val="17"/>
                <w:szCs w:val="17"/>
              </w:rPr>
            </w:pPr>
            <w:r w:rsidRPr="009B4CF1">
              <w:rPr>
                <w:rFonts w:ascii="Arial" w:eastAsiaTheme="minorHAnsi" w:hAnsi="Arial" w:cs="Arial"/>
                <w:sz w:val="17"/>
                <w:szCs w:val="17"/>
                <w:lang w:eastAsia="en-US"/>
              </w:rPr>
              <w:t>Social distancing points are clearly set out, using floor markings, continuing outside where necessary.</w:t>
            </w:r>
          </w:p>
          <w:p w14:paraId="4A47DF1D"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Social distancing guidance is clearly displayed to protect reception staff (e.g. distance from person stood at reception desk).</w:t>
            </w:r>
          </w:p>
          <w:p w14:paraId="42473646"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Non-essential deliveries and visitors to school are minimised.</w:t>
            </w:r>
          </w:p>
          <w:p w14:paraId="40F9F3FF"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Arrangements are in place for segregation of visitors.</w:t>
            </w:r>
          </w:p>
          <w:p w14:paraId="50124BF0"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visitors to our site to wear masks.</w:t>
            </w:r>
          </w:p>
          <w:p w14:paraId="68F808E8"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Communication encouraged via text, email and phone. </w:t>
            </w:r>
          </w:p>
          <w:p w14:paraId="0601E555" w14:textId="0E7A9A81"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Appointment only visitors welcome.</w:t>
            </w:r>
          </w:p>
        </w:tc>
        <w:tc>
          <w:tcPr>
            <w:tcW w:w="340" w:type="pct"/>
            <w:shd w:val="clear" w:color="auto" w:fill="FFFFFF" w:themeFill="background1"/>
            <w:vAlign w:val="center"/>
          </w:tcPr>
          <w:p w14:paraId="11C7AAF3" w14:textId="108601C3"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33F5E12E" w14:textId="7FFE4078" w:rsidR="00080B0D" w:rsidRPr="009B4CF1" w:rsidRDefault="00080B0D" w:rsidP="00080B0D">
            <w:pPr>
              <w:pStyle w:val="ListParagraph"/>
              <w:rPr>
                <w:rFonts w:cs="Arial"/>
                <w:color w:val="auto"/>
                <w:szCs w:val="17"/>
              </w:rPr>
            </w:pPr>
            <w:r w:rsidRPr="009B4CF1">
              <w:rPr>
                <w:rFonts w:cs="Arial"/>
                <w:szCs w:val="17"/>
              </w:rPr>
              <w:t>Strong communication via email, text and phone established by all staff</w:t>
            </w:r>
          </w:p>
        </w:tc>
        <w:tc>
          <w:tcPr>
            <w:tcW w:w="437" w:type="pct"/>
            <w:shd w:val="clear" w:color="auto" w:fill="FFFFFF" w:themeFill="background1"/>
            <w:vAlign w:val="center"/>
          </w:tcPr>
          <w:p w14:paraId="7ACC5E53" w14:textId="57FC495B" w:rsidR="00080B0D" w:rsidRDefault="00080B0D" w:rsidP="00080B0D">
            <w:pPr>
              <w:pStyle w:val="Maintext"/>
              <w:jc w:val="center"/>
            </w:pPr>
            <w:r>
              <w:t>M</w:t>
            </w:r>
          </w:p>
        </w:tc>
      </w:tr>
      <w:tr w:rsidR="00080B0D" w14:paraId="3B488ADB"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2851DC9" w14:textId="5AE4ABBE" w:rsidR="00080B0D" w:rsidRPr="009B4CF1" w:rsidRDefault="00080B0D" w:rsidP="00080B0D">
            <w:pPr>
              <w:rPr>
                <w:rFonts w:cs="Arial"/>
                <w:b/>
                <w:bCs/>
                <w:sz w:val="17"/>
                <w:szCs w:val="17"/>
              </w:rPr>
            </w:pPr>
            <w:r w:rsidRPr="009B4CF1">
              <w:rPr>
                <w:rFonts w:cs="Arial"/>
                <w:b/>
                <w:bCs/>
                <w:sz w:val="17"/>
                <w:szCs w:val="17"/>
              </w:rPr>
              <w:t>Pupils and parents congregate at exits and entrances, making social distancing measures difficult to apply</w:t>
            </w:r>
          </w:p>
        </w:tc>
        <w:tc>
          <w:tcPr>
            <w:tcW w:w="480" w:type="pct"/>
            <w:shd w:val="clear" w:color="auto" w:fill="FFFFFF" w:themeFill="background1"/>
            <w:vAlign w:val="center"/>
          </w:tcPr>
          <w:p w14:paraId="47D44DDC" w14:textId="119D6FEB"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5FDB4051"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The use of available entrances and exits is maximised.</w:t>
            </w:r>
          </w:p>
          <w:p w14:paraId="793F5B3C"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Social distancing guidelines are reinforced at entrances and exits through signage and floor/ground markings, including external drop-off and pick-up points.</w:t>
            </w:r>
          </w:p>
          <w:p w14:paraId="0E9BF7A6"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Weekly messages to parents stress the need for social distancing at arrival and departure times.</w:t>
            </w:r>
          </w:p>
          <w:p w14:paraId="36BBC059" w14:textId="10784FAF"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lastRenderedPageBreak/>
              <w:t>Parents asked to wear masks when on site unless exempt.</w:t>
            </w:r>
          </w:p>
        </w:tc>
        <w:tc>
          <w:tcPr>
            <w:tcW w:w="340" w:type="pct"/>
            <w:shd w:val="clear" w:color="auto" w:fill="FFFFFF" w:themeFill="background1"/>
            <w:vAlign w:val="center"/>
          </w:tcPr>
          <w:p w14:paraId="5BCEF57D" w14:textId="72959EC6" w:rsidR="00080B0D" w:rsidRPr="009B4CF1" w:rsidRDefault="00080B0D" w:rsidP="00080B0D">
            <w:pPr>
              <w:pStyle w:val="Maintext"/>
              <w:jc w:val="center"/>
              <w:rPr>
                <w:rFonts w:cs="Arial"/>
                <w:color w:val="auto"/>
                <w:szCs w:val="17"/>
              </w:rPr>
            </w:pPr>
            <w:r w:rsidRPr="009B4CF1">
              <w:rPr>
                <w:rFonts w:cs="Arial"/>
                <w:szCs w:val="17"/>
              </w:rPr>
              <w:lastRenderedPageBreak/>
              <w:t>Y</w:t>
            </w:r>
          </w:p>
        </w:tc>
        <w:tc>
          <w:tcPr>
            <w:tcW w:w="971" w:type="pct"/>
            <w:shd w:val="clear" w:color="auto" w:fill="FFFFFF" w:themeFill="background1"/>
            <w:vAlign w:val="center"/>
          </w:tcPr>
          <w:p w14:paraId="2DACB07A" w14:textId="70F90697" w:rsidR="00080B0D" w:rsidRPr="009B4CF1" w:rsidRDefault="00080B0D" w:rsidP="00080B0D">
            <w:pPr>
              <w:pStyle w:val="ListParagraph"/>
              <w:rPr>
                <w:rFonts w:cs="Arial"/>
                <w:color w:val="auto"/>
                <w:szCs w:val="17"/>
              </w:rPr>
            </w:pPr>
            <w:r w:rsidRPr="009B4CF1">
              <w:rPr>
                <w:rFonts w:cs="Arial"/>
                <w:szCs w:val="17"/>
              </w:rPr>
              <w:t>Increase monitoring of these potential pinch points and respond as required</w:t>
            </w:r>
          </w:p>
        </w:tc>
        <w:tc>
          <w:tcPr>
            <w:tcW w:w="437" w:type="pct"/>
            <w:shd w:val="clear" w:color="auto" w:fill="FFFFFF" w:themeFill="background1"/>
            <w:vAlign w:val="center"/>
          </w:tcPr>
          <w:p w14:paraId="54FAF9A8" w14:textId="1C7EC804" w:rsidR="00080B0D" w:rsidRDefault="00080B0D" w:rsidP="00080B0D">
            <w:pPr>
              <w:pStyle w:val="Maintext"/>
              <w:jc w:val="center"/>
            </w:pPr>
            <w:r>
              <w:t>L</w:t>
            </w:r>
          </w:p>
        </w:tc>
      </w:tr>
      <w:tr w:rsidR="00080B0D" w14:paraId="152B80E3"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6EF055A0" w14:textId="0F1A6A41" w:rsidR="00080B0D" w:rsidRPr="009B4CF1" w:rsidRDefault="00080B0D" w:rsidP="00080B0D">
            <w:pPr>
              <w:rPr>
                <w:rFonts w:cs="Arial"/>
                <w:b/>
                <w:bCs/>
                <w:sz w:val="17"/>
                <w:szCs w:val="17"/>
              </w:rPr>
            </w:pPr>
            <w:r w:rsidRPr="009B4CF1">
              <w:rPr>
                <w:rFonts w:cs="Arial"/>
                <w:b/>
                <w:bCs/>
                <w:sz w:val="17"/>
                <w:szCs w:val="17"/>
              </w:rPr>
              <w:t>Increased risk to staff and pupil of onsite lettings</w:t>
            </w:r>
          </w:p>
        </w:tc>
        <w:tc>
          <w:tcPr>
            <w:tcW w:w="480" w:type="pct"/>
            <w:shd w:val="clear" w:color="auto" w:fill="FFFFFF" w:themeFill="background1"/>
            <w:vAlign w:val="center"/>
          </w:tcPr>
          <w:p w14:paraId="1511CB38" w14:textId="5D59948F"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66ADF2FE" w14:textId="30B1F092"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All lettings now cease until school moves back to effective control stage,</w:t>
            </w:r>
          </w:p>
        </w:tc>
        <w:tc>
          <w:tcPr>
            <w:tcW w:w="340" w:type="pct"/>
            <w:shd w:val="clear" w:color="auto" w:fill="FFFFFF" w:themeFill="background1"/>
            <w:vAlign w:val="center"/>
          </w:tcPr>
          <w:p w14:paraId="3A4FD756" w14:textId="50A51468"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2404C8A6"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669249F1" w14:textId="680CA72E" w:rsidR="00080B0D" w:rsidRDefault="00831DAE" w:rsidP="00080B0D">
            <w:pPr>
              <w:pStyle w:val="Maintext"/>
              <w:jc w:val="center"/>
            </w:pPr>
            <w:r>
              <w:t>L</w:t>
            </w:r>
          </w:p>
        </w:tc>
      </w:tr>
      <w:tr w:rsidR="00080B0D" w14:paraId="58DA2546"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544C1C0B" w14:textId="19D73323" w:rsidR="00080B0D" w:rsidRPr="009B4CF1" w:rsidRDefault="00080B0D" w:rsidP="00080B0D">
            <w:pPr>
              <w:rPr>
                <w:rFonts w:cs="Arial"/>
                <w:b/>
                <w:bCs/>
                <w:sz w:val="17"/>
                <w:szCs w:val="17"/>
              </w:rPr>
            </w:pPr>
            <w:r w:rsidRPr="009B4CF1">
              <w:rPr>
                <w:rFonts w:cs="Arial"/>
                <w:b/>
                <w:bCs/>
                <w:sz w:val="17"/>
                <w:szCs w:val="17"/>
              </w:rPr>
              <w:t>Increased risk to staff and pupils with visitors on site</w:t>
            </w:r>
          </w:p>
        </w:tc>
        <w:tc>
          <w:tcPr>
            <w:tcW w:w="480" w:type="pct"/>
            <w:shd w:val="clear" w:color="auto" w:fill="FFFFFF" w:themeFill="background1"/>
            <w:vAlign w:val="center"/>
          </w:tcPr>
          <w:p w14:paraId="06DCA642" w14:textId="74A208DA"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59E2DC16" w14:textId="19D75344" w:rsidR="00080B0D" w:rsidRPr="009B4CF1" w:rsidRDefault="00831DAE" w:rsidP="00080B0D">
            <w:pPr>
              <w:pStyle w:val="NormalWeb"/>
              <w:numPr>
                <w:ilvl w:val="0"/>
                <w:numId w:val="32"/>
              </w:numPr>
              <w:spacing w:before="0" w:beforeAutospacing="0" w:after="0" w:afterAutospacing="0"/>
              <w:rPr>
                <w:rFonts w:ascii="Arial" w:hAnsi="Arial" w:cs="Arial"/>
                <w:sz w:val="17"/>
                <w:szCs w:val="17"/>
              </w:rPr>
            </w:pPr>
            <w:r>
              <w:rPr>
                <w:rFonts w:ascii="Arial" w:hAnsi="Arial" w:cs="Arial"/>
                <w:sz w:val="17"/>
                <w:szCs w:val="17"/>
              </w:rPr>
              <w:t>Whilst implementing supportive control measures only essential visitors to come on site. Eg re SEN/Safeguarding</w:t>
            </w:r>
          </w:p>
        </w:tc>
        <w:tc>
          <w:tcPr>
            <w:tcW w:w="340" w:type="pct"/>
            <w:shd w:val="clear" w:color="auto" w:fill="FFFFFF" w:themeFill="background1"/>
            <w:vAlign w:val="center"/>
          </w:tcPr>
          <w:p w14:paraId="6F2214FA" w14:textId="073A9965"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098BA49F"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4D372D85" w14:textId="6E1B7774" w:rsidR="00080B0D" w:rsidRDefault="00831DAE" w:rsidP="00080B0D">
            <w:pPr>
              <w:pStyle w:val="Maintext"/>
              <w:jc w:val="center"/>
            </w:pPr>
            <w:r>
              <w:t>L</w:t>
            </w:r>
          </w:p>
        </w:tc>
      </w:tr>
    </w:tbl>
    <w:p w14:paraId="1A8DEAE8" w14:textId="36971774" w:rsidR="00F70B53" w:rsidRDefault="00F70B53" w:rsidP="00815CAE"/>
    <w:p w14:paraId="3BE4DD4A" w14:textId="560A23B1" w:rsidR="00F70B53" w:rsidRPr="00B941FF" w:rsidRDefault="00F70B53" w:rsidP="00815CAE">
      <w:pPr>
        <w:rPr>
          <w:b/>
          <w:sz w:val="32"/>
          <w:szCs w:val="32"/>
        </w:rPr>
      </w:pPr>
    </w:p>
    <w:p w14:paraId="5E0825E6" w14:textId="2F5EC42F" w:rsidR="00F70B53" w:rsidRPr="00B941FF" w:rsidRDefault="00F70B53" w:rsidP="00815CAE">
      <w:pPr>
        <w:rPr>
          <w:b/>
          <w:sz w:val="32"/>
          <w:szCs w:val="32"/>
        </w:rPr>
      </w:pPr>
      <w:r w:rsidRPr="00B941FF">
        <w:rPr>
          <w:b/>
          <w:sz w:val="32"/>
          <w:szCs w:val="32"/>
        </w:rPr>
        <w:t>Version Control:</w:t>
      </w:r>
    </w:p>
    <w:tbl>
      <w:tblPr>
        <w:tblStyle w:val="TableGrid"/>
        <w:tblW w:w="14454" w:type="dxa"/>
        <w:tblLook w:val="04A0" w:firstRow="1" w:lastRow="0" w:firstColumn="1" w:lastColumn="0" w:noHBand="0" w:noVBand="1"/>
      </w:tblPr>
      <w:tblGrid>
        <w:gridCol w:w="704"/>
        <w:gridCol w:w="3686"/>
        <w:gridCol w:w="10064"/>
      </w:tblGrid>
      <w:tr w:rsidR="003505E2" w:rsidRPr="001A3E6D" w14:paraId="2E6104D2" w14:textId="77777777" w:rsidTr="00B318B2">
        <w:tc>
          <w:tcPr>
            <w:tcW w:w="704" w:type="dxa"/>
          </w:tcPr>
          <w:p w14:paraId="49EA7458" w14:textId="445687A1" w:rsidR="003505E2" w:rsidRPr="00C042D8" w:rsidRDefault="003505E2" w:rsidP="00B318B2">
            <w:pPr>
              <w:rPr>
                <w:rFonts w:cstheme="minorHAnsi"/>
                <w:sz w:val="24"/>
                <w:szCs w:val="24"/>
              </w:rPr>
            </w:pPr>
            <w:r>
              <w:rPr>
                <w:rFonts w:cstheme="minorHAnsi"/>
                <w:sz w:val="24"/>
                <w:szCs w:val="24"/>
              </w:rPr>
              <w:t>V7</w:t>
            </w:r>
          </w:p>
        </w:tc>
        <w:tc>
          <w:tcPr>
            <w:tcW w:w="3686" w:type="dxa"/>
          </w:tcPr>
          <w:p w14:paraId="427E233E" w14:textId="1EDFC103" w:rsidR="003505E2" w:rsidRPr="006E00D8" w:rsidRDefault="003505E2" w:rsidP="00B318B2">
            <w:pPr>
              <w:rPr>
                <w:rFonts w:cstheme="minorHAnsi"/>
              </w:rPr>
            </w:pPr>
            <w:r>
              <w:rPr>
                <w:rFonts w:cstheme="minorHAnsi"/>
              </w:rPr>
              <w:t>1</w:t>
            </w:r>
            <w:r w:rsidRPr="0060571E">
              <w:rPr>
                <w:rFonts w:cstheme="minorHAnsi"/>
                <w:vertAlign w:val="superscript"/>
              </w:rPr>
              <w:t>st</w:t>
            </w:r>
            <w:r>
              <w:rPr>
                <w:rFonts w:cstheme="minorHAnsi"/>
              </w:rPr>
              <w:t xml:space="preserve"> Jan 22</w:t>
            </w:r>
          </w:p>
        </w:tc>
        <w:tc>
          <w:tcPr>
            <w:tcW w:w="10064" w:type="dxa"/>
          </w:tcPr>
          <w:p w14:paraId="7C1AE21A" w14:textId="60BA8AA9" w:rsidR="003505E2" w:rsidRPr="001A3E6D" w:rsidRDefault="002F17AF" w:rsidP="003505E2">
            <w:pPr>
              <w:pStyle w:val="ListParagraph"/>
              <w:numPr>
                <w:ilvl w:val="0"/>
                <w:numId w:val="61"/>
              </w:numPr>
              <w:rPr>
                <w:rFonts w:asciiTheme="minorHAnsi" w:hAnsiTheme="minorHAnsi" w:cstheme="minorHAnsi"/>
                <w:color w:val="auto"/>
                <w:sz w:val="22"/>
              </w:rPr>
            </w:pPr>
            <w:r>
              <w:rPr>
                <w:rFonts w:asciiTheme="minorHAnsi" w:hAnsiTheme="minorHAnsi" w:cstheme="minorHAnsi"/>
                <w:color w:val="auto"/>
                <w:sz w:val="22"/>
              </w:rPr>
              <w:t xml:space="preserve">Section 1.2 LFT’s by staff to be completed at least twice weekly </w:t>
            </w:r>
          </w:p>
        </w:tc>
      </w:tr>
      <w:tr w:rsidR="002F17AF" w:rsidRPr="001A3E6D" w14:paraId="3B02FBDE" w14:textId="77777777" w:rsidTr="00730D40">
        <w:trPr>
          <w:trHeight w:val="1150"/>
        </w:trPr>
        <w:tc>
          <w:tcPr>
            <w:tcW w:w="704" w:type="dxa"/>
          </w:tcPr>
          <w:p w14:paraId="5B02AC0D" w14:textId="4E501395"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108F5EAB" w14:textId="2ECAAE9F"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4DC306C6" w14:textId="3266A60A" w:rsidR="002F17AF" w:rsidRPr="002F17AF" w:rsidRDefault="002F17AF" w:rsidP="002F17AF">
            <w:pPr>
              <w:rPr>
                <w:rFonts w:cs="Arial"/>
                <w:color w:val="FF0000"/>
                <w:sz w:val="20"/>
                <w:szCs w:val="20"/>
              </w:rPr>
            </w:pPr>
            <w:r w:rsidRPr="002F17AF">
              <w:rPr>
                <w:rFonts w:cs="Arial"/>
                <w:color w:val="FF0000"/>
                <w:sz w:val="20"/>
                <w:szCs w:val="20"/>
              </w:rPr>
              <w:t>Section 3.4  added Increase stocks on site of LFT’s</w:t>
            </w:r>
          </w:p>
          <w:p w14:paraId="12DA9383" w14:textId="1F1D3C75" w:rsidR="002F17AF" w:rsidRPr="002F17AF" w:rsidRDefault="002F17AF" w:rsidP="002F17AF">
            <w:pPr>
              <w:rPr>
                <w:rFonts w:cs="Arial"/>
                <w:color w:val="FF0000"/>
                <w:sz w:val="20"/>
                <w:szCs w:val="20"/>
              </w:rPr>
            </w:pPr>
            <w:r w:rsidRPr="002F17AF">
              <w:rPr>
                <w:rFonts w:cs="Arial"/>
                <w:color w:val="FF0000"/>
                <w:sz w:val="20"/>
                <w:szCs w:val="20"/>
              </w:rPr>
              <w:t>Staff to increase rates of testing as they feel safe thi may be more than twice weekly</w:t>
            </w:r>
          </w:p>
          <w:p w14:paraId="6659C940" w14:textId="77777777" w:rsidR="002F17AF" w:rsidRPr="002F17AF" w:rsidRDefault="002F17AF" w:rsidP="002F17AF">
            <w:pPr>
              <w:pStyle w:val="ListParagraph"/>
              <w:rPr>
                <w:rFonts w:cs="Arial"/>
                <w:color w:val="FF0000"/>
                <w:sz w:val="20"/>
                <w:szCs w:val="20"/>
              </w:rPr>
            </w:pPr>
            <w:r w:rsidRPr="002F17AF">
              <w:rPr>
                <w:rFonts w:cs="Arial"/>
                <w:color w:val="FF0000"/>
                <w:sz w:val="20"/>
                <w:szCs w:val="20"/>
              </w:rPr>
              <w:t>Updated DfE return documents shared with office staff</w:t>
            </w:r>
          </w:p>
          <w:p w14:paraId="48D8AA1D" w14:textId="6F678C47" w:rsidR="002F17AF" w:rsidRPr="002F17AF" w:rsidRDefault="002F17AF" w:rsidP="002F17AF">
            <w:pPr>
              <w:rPr>
                <w:rFonts w:cs="Arial"/>
                <w:color w:val="FF0000"/>
                <w:sz w:val="20"/>
                <w:szCs w:val="20"/>
              </w:rPr>
            </w:pPr>
            <w:r w:rsidRPr="002F17AF">
              <w:rPr>
                <w:rFonts w:cs="Arial"/>
                <w:color w:val="FF0000"/>
                <w:sz w:val="20"/>
                <w:szCs w:val="20"/>
              </w:rPr>
              <w:t>Ensure office staff are aware of the new requirements re the vulnerable pupil returns to the LA on a weekly basis</w:t>
            </w:r>
          </w:p>
        </w:tc>
      </w:tr>
      <w:tr w:rsidR="002F17AF" w:rsidRPr="001A3E6D" w14:paraId="290FCF35" w14:textId="77777777" w:rsidTr="00B318B2">
        <w:tc>
          <w:tcPr>
            <w:tcW w:w="704" w:type="dxa"/>
          </w:tcPr>
          <w:p w14:paraId="62F250BB" w14:textId="76B7E90F"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0510092D" w14:textId="0874EB79" w:rsidR="002F17AF" w:rsidRPr="00C042D8" w:rsidRDefault="002F17AF" w:rsidP="002F17AF">
            <w:pPr>
              <w:rPr>
                <w:rFonts w:cstheme="minorHAnsi"/>
                <w:sz w:val="24"/>
                <w:szCs w:val="24"/>
              </w:rPr>
            </w:pPr>
            <w:r>
              <w:rPr>
                <w:rFonts w:cstheme="minorHAnsi"/>
              </w:rPr>
              <w:t>1</w:t>
            </w:r>
            <w:r w:rsidRPr="003505E2">
              <w:rPr>
                <w:rFonts w:cstheme="minorHAnsi"/>
                <w:vertAlign w:val="superscript"/>
              </w:rPr>
              <w:t>st</w:t>
            </w:r>
            <w:r>
              <w:rPr>
                <w:rFonts w:cstheme="minorHAnsi"/>
              </w:rPr>
              <w:t xml:space="preserve"> Jan 22</w:t>
            </w:r>
          </w:p>
        </w:tc>
        <w:tc>
          <w:tcPr>
            <w:tcW w:w="10064" w:type="dxa"/>
          </w:tcPr>
          <w:p w14:paraId="5D553645" w14:textId="77805B9A" w:rsidR="002F17AF" w:rsidRPr="002F17AF" w:rsidRDefault="002F17AF" w:rsidP="002F17AF">
            <w:pPr>
              <w:rPr>
                <w:rFonts w:cs="Arial"/>
                <w:sz w:val="20"/>
                <w:szCs w:val="20"/>
              </w:rPr>
            </w:pPr>
            <w:r w:rsidRPr="002F17AF">
              <w:rPr>
                <w:rFonts w:cs="Arial"/>
                <w:sz w:val="20"/>
                <w:szCs w:val="20"/>
              </w:rPr>
              <w:t xml:space="preserve">Section 2 – added In the eventuality of 5 or more cases </w:t>
            </w:r>
            <w:r w:rsidRPr="002F17AF">
              <w:rPr>
                <w:rFonts w:cs="Arial"/>
                <w:color w:val="FF0000"/>
                <w:sz w:val="20"/>
                <w:szCs w:val="20"/>
              </w:rPr>
              <w:t xml:space="preserve">or as a combative response to a new variant </w:t>
            </w:r>
            <w:r w:rsidRPr="002F17AF">
              <w:rPr>
                <w:rFonts w:cs="Arial"/>
                <w:sz w:val="20"/>
                <w:szCs w:val="20"/>
              </w:rPr>
              <w:t>of concern the school will now,</w:t>
            </w:r>
          </w:p>
        </w:tc>
      </w:tr>
      <w:tr w:rsidR="002F17AF" w:rsidRPr="001A3E6D" w14:paraId="51589D64" w14:textId="77777777" w:rsidTr="001E33D1">
        <w:trPr>
          <w:trHeight w:val="920"/>
        </w:trPr>
        <w:tc>
          <w:tcPr>
            <w:tcW w:w="704" w:type="dxa"/>
          </w:tcPr>
          <w:p w14:paraId="5E8CEB6F" w14:textId="239BBED6"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5F30F097" w14:textId="28F4E06D"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6ED173EF" w14:textId="0CAF25E0" w:rsidR="002F17AF" w:rsidRPr="002F17AF" w:rsidRDefault="002F17AF" w:rsidP="002F17AF">
            <w:pPr>
              <w:rPr>
                <w:rFonts w:cs="Arial"/>
                <w:color w:val="auto"/>
                <w:sz w:val="20"/>
                <w:szCs w:val="20"/>
              </w:rPr>
            </w:pPr>
            <w:r w:rsidRPr="002F17AF">
              <w:rPr>
                <w:rFonts w:cs="Arial"/>
                <w:bCs/>
                <w:color w:val="auto"/>
                <w:sz w:val="20"/>
                <w:szCs w:val="20"/>
              </w:rPr>
              <w:t>Section 2 The School Day Section-added</w:t>
            </w:r>
            <w:r w:rsidRPr="002F17AF">
              <w:rPr>
                <w:rFonts w:cs="Arial"/>
                <w:bCs/>
                <w:color w:val="FF0000"/>
                <w:sz w:val="20"/>
                <w:szCs w:val="20"/>
              </w:rPr>
              <w:t>: After school extra curricular requirements would mix children from different class cohorts</w:t>
            </w:r>
          </w:p>
          <w:p w14:paraId="2839ED7D" w14:textId="74598870" w:rsidR="002F17AF" w:rsidRPr="002F17AF" w:rsidRDefault="002F17AF" w:rsidP="002F17AF">
            <w:pPr>
              <w:rPr>
                <w:rFonts w:cs="Arial"/>
                <w:color w:val="auto"/>
                <w:sz w:val="20"/>
                <w:szCs w:val="20"/>
              </w:rPr>
            </w:pPr>
            <w:r w:rsidRPr="002F17AF">
              <w:rPr>
                <w:rFonts w:cs="Arial"/>
                <w:bCs/>
                <w:color w:val="FF0000"/>
                <w:sz w:val="20"/>
                <w:szCs w:val="20"/>
              </w:rPr>
              <w:t>Whole school events would increase risk of spread of variant of concern eg omicron due to close contact and over crowding</w:t>
            </w:r>
          </w:p>
        </w:tc>
      </w:tr>
      <w:tr w:rsidR="00B941FF" w:rsidRPr="001A3E6D" w14:paraId="2373F725" w14:textId="77777777" w:rsidTr="001E33D1">
        <w:trPr>
          <w:trHeight w:val="920"/>
        </w:trPr>
        <w:tc>
          <w:tcPr>
            <w:tcW w:w="704" w:type="dxa"/>
          </w:tcPr>
          <w:p w14:paraId="1FFD61B6" w14:textId="2D667454" w:rsidR="00B941FF" w:rsidRPr="00C042D8" w:rsidRDefault="00480109" w:rsidP="002F17AF">
            <w:pPr>
              <w:rPr>
                <w:rFonts w:cstheme="minorHAnsi"/>
                <w:sz w:val="24"/>
                <w:szCs w:val="24"/>
              </w:rPr>
            </w:pPr>
            <w:r>
              <w:rPr>
                <w:rFonts w:cstheme="minorHAnsi"/>
                <w:sz w:val="24"/>
                <w:szCs w:val="24"/>
              </w:rPr>
              <w:t>V7</w:t>
            </w:r>
          </w:p>
        </w:tc>
        <w:tc>
          <w:tcPr>
            <w:tcW w:w="3686" w:type="dxa"/>
          </w:tcPr>
          <w:p w14:paraId="569A3CD0" w14:textId="28666064" w:rsidR="00B941FF" w:rsidRDefault="00480109" w:rsidP="002F17AF">
            <w:pPr>
              <w:rPr>
                <w:rFonts w:cstheme="minorHAnsi"/>
              </w:rPr>
            </w:pPr>
            <w:r>
              <w:rPr>
                <w:rFonts w:cstheme="minorHAnsi"/>
              </w:rPr>
              <w:t>2</w:t>
            </w:r>
            <w:r w:rsidRPr="00480109">
              <w:rPr>
                <w:rFonts w:cstheme="minorHAnsi"/>
                <w:vertAlign w:val="superscript"/>
              </w:rPr>
              <w:t>nd</w:t>
            </w:r>
            <w:r>
              <w:rPr>
                <w:rFonts w:cstheme="minorHAnsi"/>
              </w:rPr>
              <w:t xml:space="preserve"> Jan 22</w:t>
            </w:r>
          </w:p>
        </w:tc>
        <w:tc>
          <w:tcPr>
            <w:tcW w:w="10064" w:type="dxa"/>
            <w:vAlign w:val="center"/>
          </w:tcPr>
          <w:p w14:paraId="448BECB7" w14:textId="77777777" w:rsidR="00480109" w:rsidRPr="00872EDC" w:rsidRDefault="00480109" w:rsidP="00480109">
            <w:pPr>
              <w:pStyle w:val="ListParagraph"/>
              <w:numPr>
                <w:ilvl w:val="0"/>
                <w:numId w:val="16"/>
              </w:numPr>
              <w:spacing w:before="120" w:after="120"/>
              <w:rPr>
                <w:rFonts w:cs="Arial"/>
                <w:color w:val="FF0000"/>
                <w:szCs w:val="17"/>
              </w:rPr>
            </w:pPr>
            <w:r>
              <w:rPr>
                <w:rFonts w:cs="Arial"/>
                <w:color w:val="FF0000"/>
                <w:szCs w:val="17"/>
              </w:rPr>
              <w:t xml:space="preserve">Close contacts to get a pcr </w:t>
            </w:r>
            <w:r w:rsidRPr="00872EDC">
              <w:rPr>
                <w:rFonts w:cs="Arial"/>
                <w:color w:val="FF0000"/>
                <w:szCs w:val="17"/>
              </w:rPr>
              <w:t xml:space="preserve"> on day 2and LFT daily for 7 days</w:t>
            </w:r>
          </w:p>
          <w:p w14:paraId="761BCC27" w14:textId="77777777" w:rsidR="00B941FF" w:rsidRPr="002F17AF" w:rsidRDefault="00B941FF" w:rsidP="002F17AF">
            <w:pPr>
              <w:rPr>
                <w:rFonts w:cs="Arial"/>
                <w:bCs/>
                <w:color w:val="auto"/>
                <w:sz w:val="20"/>
                <w:szCs w:val="20"/>
              </w:rPr>
            </w:pPr>
          </w:p>
        </w:tc>
      </w:tr>
      <w:tr w:rsidR="00B941FF" w:rsidRPr="001A3E6D" w14:paraId="4AA0885A" w14:textId="77777777" w:rsidTr="001E33D1">
        <w:trPr>
          <w:trHeight w:val="920"/>
        </w:trPr>
        <w:tc>
          <w:tcPr>
            <w:tcW w:w="704" w:type="dxa"/>
          </w:tcPr>
          <w:p w14:paraId="51F029E9" w14:textId="77777777" w:rsidR="00B941FF" w:rsidRPr="00C042D8" w:rsidRDefault="00B941FF" w:rsidP="002F17AF">
            <w:pPr>
              <w:rPr>
                <w:rFonts w:cstheme="minorHAnsi"/>
                <w:sz w:val="24"/>
                <w:szCs w:val="24"/>
              </w:rPr>
            </w:pPr>
          </w:p>
        </w:tc>
        <w:tc>
          <w:tcPr>
            <w:tcW w:w="3686" w:type="dxa"/>
          </w:tcPr>
          <w:p w14:paraId="0584A07F" w14:textId="77777777" w:rsidR="00B941FF" w:rsidRDefault="00B941FF" w:rsidP="002F17AF">
            <w:pPr>
              <w:rPr>
                <w:rFonts w:cstheme="minorHAnsi"/>
              </w:rPr>
            </w:pPr>
          </w:p>
        </w:tc>
        <w:tc>
          <w:tcPr>
            <w:tcW w:w="10064" w:type="dxa"/>
            <w:vAlign w:val="center"/>
          </w:tcPr>
          <w:p w14:paraId="4C0DDB3D" w14:textId="77777777" w:rsidR="00B941FF" w:rsidRPr="002F17AF" w:rsidRDefault="00B941FF" w:rsidP="002F17AF">
            <w:pPr>
              <w:rPr>
                <w:rFonts w:cs="Arial"/>
                <w:bCs/>
                <w:color w:val="auto"/>
                <w:sz w:val="20"/>
                <w:szCs w:val="20"/>
              </w:rPr>
            </w:pPr>
          </w:p>
        </w:tc>
      </w:tr>
    </w:tbl>
    <w:p w14:paraId="61991C95" w14:textId="77777777" w:rsidR="003505E2" w:rsidRDefault="003505E2" w:rsidP="00815CAE"/>
    <w:sectPr w:rsidR="003505E2" w:rsidSect="00126739">
      <w:headerReference w:type="default" r:id="rId22"/>
      <w:footerReference w:type="default" r:id="rId23"/>
      <w:headerReference w:type="first" r:id="rId24"/>
      <w:pgSz w:w="16838" w:h="11906" w:orient="landscape"/>
      <w:pgMar w:top="720" w:right="720" w:bottom="720" w:left="72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533CE" w14:textId="77777777" w:rsidR="00D60A57" w:rsidRDefault="00D60A57" w:rsidP="00F71A09">
      <w:pPr>
        <w:spacing w:after="0" w:line="240" w:lineRule="auto"/>
      </w:pPr>
      <w:r>
        <w:separator/>
      </w:r>
    </w:p>
  </w:endnote>
  <w:endnote w:type="continuationSeparator" w:id="0">
    <w:p w14:paraId="12B48CB8" w14:textId="77777777" w:rsidR="00D60A57" w:rsidRDefault="00D60A57" w:rsidP="00F7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4300" w14:textId="199FB97F" w:rsidR="00EA59C5" w:rsidRDefault="00EA59C5" w:rsidP="003B18BB">
    <w:pPr>
      <w:pStyle w:val="Footer"/>
    </w:pPr>
    <w:r w:rsidRPr="00DA27E8">
      <w:rPr>
        <w:noProof/>
        <w:lang w:eastAsia="en-GB"/>
      </w:rPr>
      <w:drawing>
        <wp:anchor distT="0" distB="0" distL="114300" distR="114300" simplePos="0" relativeHeight="251662336" behindDoc="0" locked="0" layoutInCell="1" allowOverlap="1" wp14:anchorId="34A4ED75" wp14:editId="3636647E">
          <wp:simplePos x="0" y="0"/>
          <wp:positionH relativeFrom="margin">
            <wp:posOffset>8324697</wp:posOffset>
          </wp:positionH>
          <wp:positionV relativeFrom="paragraph">
            <wp:posOffset>-119202</wp:posOffset>
          </wp:positionV>
          <wp:extent cx="555625" cy="236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62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CFLP September 2021   COVID 19 </w:t>
    </w:r>
    <w:r w:rsidR="0071440C">
      <w:t>Kingsfield First</w:t>
    </w:r>
    <w:r>
      <w:t xml:space="preserve"> School Risk Assessment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EEE0A" w14:textId="77777777" w:rsidR="00D60A57" w:rsidRPr="00F71A09" w:rsidRDefault="00D60A57" w:rsidP="00F71A09">
      <w:pPr>
        <w:spacing w:after="0" w:line="240" w:lineRule="auto"/>
      </w:pPr>
      <w:r w:rsidRPr="00F71A09">
        <w:separator/>
      </w:r>
    </w:p>
  </w:footnote>
  <w:footnote w:type="continuationSeparator" w:id="0">
    <w:p w14:paraId="2CD264D2" w14:textId="77777777" w:rsidR="00D60A57" w:rsidRDefault="00D60A57" w:rsidP="00F7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8DFE" w14:textId="7A8DBD1E" w:rsidR="00EA59C5" w:rsidRPr="00A978A2" w:rsidRDefault="0071440C" w:rsidP="00A978A2">
    <w:pPr>
      <w:pStyle w:val="Header"/>
    </w:pPr>
    <w:r>
      <w:rPr>
        <w:noProof/>
        <w:lang w:eastAsia="en-GB"/>
      </w:rPr>
      <w:drawing>
        <wp:inline distT="0" distB="0" distL="0" distR="0" wp14:anchorId="17681886" wp14:editId="0F819DC1">
          <wp:extent cx="420370" cy="591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591185"/>
                  </a:xfrm>
                  <a:prstGeom prst="rect">
                    <a:avLst/>
                  </a:prstGeom>
                  <a:noFill/>
                </pic:spPr>
              </pic:pic>
            </a:graphicData>
          </a:graphic>
        </wp:inline>
      </w:drawing>
    </w:r>
    <w:r w:rsidR="00EA59C5" w:rsidRPr="00DA27E8">
      <w:rPr>
        <w:noProof/>
        <w:lang w:eastAsia="en-GB"/>
      </w:rPr>
      <w:drawing>
        <wp:anchor distT="0" distB="0" distL="114300" distR="114300" simplePos="0" relativeHeight="251664384" behindDoc="0" locked="0" layoutInCell="1" allowOverlap="1" wp14:anchorId="7B003D47" wp14:editId="2A9D1718">
          <wp:simplePos x="0" y="0"/>
          <wp:positionH relativeFrom="margin">
            <wp:posOffset>8038891</wp:posOffset>
          </wp:positionH>
          <wp:positionV relativeFrom="paragraph">
            <wp:posOffset>-236943</wp:posOffset>
          </wp:positionV>
          <wp:extent cx="1189990" cy="507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999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6B4B" w14:textId="77777777" w:rsidR="00EA59C5" w:rsidRPr="000F652F" w:rsidRDefault="00EA59C5" w:rsidP="000F652F">
    <w:pPr>
      <w:pStyle w:val="Header"/>
    </w:pPr>
    <w:r>
      <w:rPr>
        <w:noProof/>
        <w:lang w:eastAsia="en-GB"/>
      </w:rPr>
      <w:drawing>
        <wp:anchor distT="0" distB="0" distL="114300" distR="114300" simplePos="0" relativeHeight="251658240" behindDoc="0" locked="0" layoutInCell="1" allowOverlap="1" wp14:anchorId="5FB9F815" wp14:editId="7C6F3450">
          <wp:simplePos x="0" y="0"/>
          <wp:positionH relativeFrom="page">
            <wp:posOffset>0</wp:posOffset>
          </wp:positionH>
          <wp:positionV relativeFrom="page">
            <wp:posOffset>0</wp:posOffset>
          </wp:positionV>
          <wp:extent cx="7555029" cy="10690860"/>
          <wp:effectExtent l="0" t="0" r="8255" b="0"/>
          <wp:wrapSquare wrapText="bothSides"/>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DESIGN_Checks_and_Balances_3.png"/>
                  <pic:cNvPicPr/>
                </pic:nvPicPr>
                <pic:blipFill>
                  <a:blip r:embed="rId1">
                    <a:extLst>
                      <a:ext uri="{28A0092B-C50C-407E-A947-70E740481C1C}">
                        <a14:useLocalDpi xmlns:a14="http://schemas.microsoft.com/office/drawing/2010/main" val="0"/>
                      </a:ext>
                    </a:extLst>
                  </a:blip>
                  <a:stretch>
                    <a:fillRect/>
                  </a:stretch>
                </pic:blipFill>
                <pic:spPr>
                  <a:xfrm>
                    <a:off x="0" y="0"/>
                    <a:ext cx="7569296" cy="107110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849"/>
    <w:multiLevelType w:val="hybridMultilevel"/>
    <w:tmpl w:val="14987268"/>
    <w:lvl w:ilvl="0" w:tplc="9658284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 w15:restartNumberingAfterBreak="0">
    <w:nsid w:val="042B0E58"/>
    <w:multiLevelType w:val="hybridMultilevel"/>
    <w:tmpl w:val="00202204"/>
    <w:lvl w:ilvl="0" w:tplc="78000C3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 w15:restartNumberingAfterBreak="0">
    <w:nsid w:val="05CB6D1C"/>
    <w:multiLevelType w:val="hybridMultilevel"/>
    <w:tmpl w:val="DAA8FD9A"/>
    <w:lvl w:ilvl="0" w:tplc="9760CF00">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32731"/>
    <w:multiLevelType w:val="hybridMultilevel"/>
    <w:tmpl w:val="20B2C8AC"/>
    <w:lvl w:ilvl="0" w:tplc="1338C7D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 w15:restartNumberingAfterBreak="0">
    <w:nsid w:val="0FCB17F7"/>
    <w:multiLevelType w:val="hybridMultilevel"/>
    <w:tmpl w:val="6B6ED2F2"/>
    <w:lvl w:ilvl="0" w:tplc="4E9C470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 w15:restartNumberingAfterBreak="0">
    <w:nsid w:val="10BE0229"/>
    <w:multiLevelType w:val="hybridMultilevel"/>
    <w:tmpl w:val="FB98917A"/>
    <w:lvl w:ilvl="0" w:tplc="CCEAB11C">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1551A8"/>
    <w:multiLevelType w:val="hybridMultilevel"/>
    <w:tmpl w:val="D8FA8632"/>
    <w:lvl w:ilvl="0" w:tplc="9A08CD62">
      <w:start w:val="1"/>
      <w:numFmt w:val="bullet"/>
      <w:lvlText w:val=""/>
      <w:lvlJc w:val="left"/>
      <w:pPr>
        <w:ind w:left="454" w:hanging="227"/>
      </w:pPr>
      <w:rPr>
        <w:rFonts w:ascii="Symbol" w:hAnsi="Symbol" w:hint="default"/>
        <w:color w:val="EC008C"/>
      </w:rPr>
    </w:lvl>
    <w:lvl w:ilvl="1" w:tplc="841A5F0E">
      <w:start w:val="1"/>
      <w:numFmt w:val="bullet"/>
      <w:lvlText w:val=""/>
      <w:lvlJc w:val="left"/>
      <w:pPr>
        <w:ind w:left="1474" w:hanging="360"/>
      </w:pPr>
      <w:rPr>
        <w:rFonts w:ascii="Symbol" w:hAnsi="Symbol" w:hint="default"/>
        <w:color w:val="auto"/>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533673E"/>
    <w:multiLevelType w:val="hybridMultilevel"/>
    <w:tmpl w:val="A6243022"/>
    <w:lvl w:ilvl="0" w:tplc="D772C182">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8" w15:restartNumberingAfterBreak="0">
    <w:nsid w:val="17861C3D"/>
    <w:multiLevelType w:val="hybridMultilevel"/>
    <w:tmpl w:val="E5EAEB48"/>
    <w:lvl w:ilvl="0" w:tplc="A65A7EA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9" w15:restartNumberingAfterBreak="0">
    <w:nsid w:val="17F263B3"/>
    <w:multiLevelType w:val="hybridMultilevel"/>
    <w:tmpl w:val="349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560E0"/>
    <w:multiLevelType w:val="hybridMultilevel"/>
    <w:tmpl w:val="0EC8623E"/>
    <w:lvl w:ilvl="0" w:tplc="64020B0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A630E5E"/>
    <w:multiLevelType w:val="hybridMultilevel"/>
    <w:tmpl w:val="A790D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731A0"/>
    <w:multiLevelType w:val="hybridMultilevel"/>
    <w:tmpl w:val="90CA0374"/>
    <w:lvl w:ilvl="0" w:tplc="C2CA438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30A60C0"/>
    <w:multiLevelType w:val="hybridMultilevel"/>
    <w:tmpl w:val="225A2036"/>
    <w:lvl w:ilvl="0" w:tplc="D4A085E8">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4" w15:restartNumberingAfterBreak="0">
    <w:nsid w:val="26E603DF"/>
    <w:multiLevelType w:val="hybridMultilevel"/>
    <w:tmpl w:val="81BC9A80"/>
    <w:lvl w:ilvl="0" w:tplc="9F6C76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A0B0D"/>
    <w:multiLevelType w:val="hybridMultilevel"/>
    <w:tmpl w:val="DDC0944E"/>
    <w:lvl w:ilvl="0" w:tplc="D8EA378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29CB7BF0"/>
    <w:multiLevelType w:val="hybridMultilevel"/>
    <w:tmpl w:val="321E18AA"/>
    <w:lvl w:ilvl="0" w:tplc="8C56230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7" w15:restartNumberingAfterBreak="0">
    <w:nsid w:val="2A2E53E0"/>
    <w:multiLevelType w:val="hybridMultilevel"/>
    <w:tmpl w:val="FA0AFCA4"/>
    <w:lvl w:ilvl="0" w:tplc="C11007D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8" w15:restartNumberingAfterBreak="0">
    <w:nsid w:val="2CE04061"/>
    <w:multiLevelType w:val="hybridMultilevel"/>
    <w:tmpl w:val="389AC21A"/>
    <w:lvl w:ilvl="0" w:tplc="D5B40FE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9" w15:restartNumberingAfterBreak="0">
    <w:nsid w:val="32D5649D"/>
    <w:multiLevelType w:val="hybridMultilevel"/>
    <w:tmpl w:val="C832C176"/>
    <w:lvl w:ilvl="0" w:tplc="97147A22">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0" w15:restartNumberingAfterBreak="0">
    <w:nsid w:val="34B25A00"/>
    <w:multiLevelType w:val="hybridMultilevel"/>
    <w:tmpl w:val="2CAC308A"/>
    <w:lvl w:ilvl="0" w:tplc="A944483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1" w15:restartNumberingAfterBreak="0">
    <w:nsid w:val="36FA49E5"/>
    <w:multiLevelType w:val="hybridMultilevel"/>
    <w:tmpl w:val="8E70F620"/>
    <w:lvl w:ilvl="0" w:tplc="DBE2E7CC">
      <w:start w:val="1"/>
      <w:numFmt w:val="bullet"/>
      <w:lvlText w:val=""/>
      <w:lvlJc w:val="left"/>
      <w:pPr>
        <w:ind w:left="397" w:hanging="227"/>
      </w:pPr>
      <w:rPr>
        <w:rFonts w:ascii="Symbol" w:hAnsi="Symbol" w:hint="default"/>
        <w:color w:val="EC008C"/>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2" w15:restartNumberingAfterBreak="0">
    <w:nsid w:val="3B7D6AB1"/>
    <w:multiLevelType w:val="hybridMultilevel"/>
    <w:tmpl w:val="1AE88CA4"/>
    <w:lvl w:ilvl="0" w:tplc="071280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3" w15:restartNumberingAfterBreak="0">
    <w:nsid w:val="411B6EDA"/>
    <w:multiLevelType w:val="hybridMultilevel"/>
    <w:tmpl w:val="010218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16504B7"/>
    <w:multiLevelType w:val="hybridMultilevel"/>
    <w:tmpl w:val="C50CD8D4"/>
    <w:lvl w:ilvl="0" w:tplc="65B671E4">
      <w:start w:val="1"/>
      <w:numFmt w:val="bullet"/>
      <w:lvlText w:val=""/>
      <w:lvlJc w:val="left"/>
      <w:pPr>
        <w:ind w:left="170" w:hanging="170"/>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5" w15:restartNumberingAfterBreak="0">
    <w:nsid w:val="432D4724"/>
    <w:multiLevelType w:val="hybridMultilevel"/>
    <w:tmpl w:val="CA5833BA"/>
    <w:lvl w:ilvl="0" w:tplc="C9E4A97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6" w15:restartNumberingAfterBreak="0">
    <w:nsid w:val="43625C19"/>
    <w:multiLevelType w:val="hybridMultilevel"/>
    <w:tmpl w:val="E35CCD3A"/>
    <w:lvl w:ilvl="0" w:tplc="BF50F62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7" w15:restartNumberingAfterBreak="0">
    <w:nsid w:val="45396C33"/>
    <w:multiLevelType w:val="hybridMultilevel"/>
    <w:tmpl w:val="2DF0BC7E"/>
    <w:lvl w:ilvl="0" w:tplc="D856FDB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8" w15:restartNumberingAfterBreak="0">
    <w:nsid w:val="45B03FD5"/>
    <w:multiLevelType w:val="hybridMultilevel"/>
    <w:tmpl w:val="9110B38C"/>
    <w:lvl w:ilvl="0" w:tplc="B1A23E3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9" w15:restartNumberingAfterBreak="0">
    <w:nsid w:val="45E17E5C"/>
    <w:multiLevelType w:val="hybridMultilevel"/>
    <w:tmpl w:val="F8069938"/>
    <w:lvl w:ilvl="0" w:tplc="9D76201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0" w15:restartNumberingAfterBreak="0">
    <w:nsid w:val="47567CF4"/>
    <w:multiLevelType w:val="hybridMultilevel"/>
    <w:tmpl w:val="BF86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970D1"/>
    <w:multiLevelType w:val="hybridMultilevel"/>
    <w:tmpl w:val="A47EEF62"/>
    <w:lvl w:ilvl="0" w:tplc="27A8DE0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2" w15:restartNumberingAfterBreak="0">
    <w:nsid w:val="498C37F1"/>
    <w:multiLevelType w:val="hybridMultilevel"/>
    <w:tmpl w:val="25D47D90"/>
    <w:lvl w:ilvl="0" w:tplc="8EA60F3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3" w15:restartNumberingAfterBreak="0">
    <w:nsid w:val="49C30F09"/>
    <w:multiLevelType w:val="hybridMultilevel"/>
    <w:tmpl w:val="DA885440"/>
    <w:lvl w:ilvl="0" w:tplc="9628EB6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4" w15:restartNumberingAfterBreak="0">
    <w:nsid w:val="4B676046"/>
    <w:multiLevelType w:val="hybridMultilevel"/>
    <w:tmpl w:val="5A0E3DD0"/>
    <w:lvl w:ilvl="0" w:tplc="CCBE405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5" w15:restartNumberingAfterBreak="0">
    <w:nsid w:val="4BE84EA8"/>
    <w:multiLevelType w:val="hybridMultilevel"/>
    <w:tmpl w:val="05BA2430"/>
    <w:lvl w:ilvl="0" w:tplc="9C666F2A">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6" w15:restartNumberingAfterBreak="0">
    <w:nsid w:val="4C7D1A7F"/>
    <w:multiLevelType w:val="hybridMultilevel"/>
    <w:tmpl w:val="38D4782E"/>
    <w:lvl w:ilvl="0" w:tplc="044073E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7" w15:restartNumberingAfterBreak="0">
    <w:nsid w:val="57F224E0"/>
    <w:multiLevelType w:val="hybridMultilevel"/>
    <w:tmpl w:val="17DA52C2"/>
    <w:lvl w:ilvl="0" w:tplc="3538F610">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8" w15:restartNumberingAfterBreak="0">
    <w:nsid w:val="598E54DF"/>
    <w:multiLevelType w:val="hybridMultilevel"/>
    <w:tmpl w:val="1010AC7A"/>
    <w:lvl w:ilvl="0" w:tplc="518E43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9" w15:restartNumberingAfterBreak="0">
    <w:nsid w:val="5A856DEE"/>
    <w:multiLevelType w:val="hybridMultilevel"/>
    <w:tmpl w:val="88BAE756"/>
    <w:lvl w:ilvl="0" w:tplc="74708C9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0" w15:restartNumberingAfterBreak="0">
    <w:nsid w:val="5BE940A6"/>
    <w:multiLevelType w:val="hybridMultilevel"/>
    <w:tmpl w:val="0D5034AE"/>
    <w:lvl w:ilvl="0" w:tplc="63E240A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1" w15:restartNumberingAfterBreak="0">
    <w:nsid w:val="5C365DA5"/>
    <w:multiLevelType w:val="hybridMultilevel"/>
    <w:tmpl w:val="6310B5CC"/>
    <w:lvl w:ilvl="0" w:tplc="E81619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2" w15:restartNumberingAfterBreak="0">
    <w:nsid w:val="64D57D99"/>
    <w:multiLevelType w:val="hybridMultilevel"/>
    <w:tmpl w:val="59A696AA"/>
    <w:lvl w:ilvl="0" w:tplc="65B671E4">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10005D"/>
    <w:multiLevelType w:val="hybridMultilevel"/>
    <w:tmpl w:val="33B86696"/>
    <w:lvl w:ilvl="0" w:tplc="0CF698E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4" w15:restartNumberingAfterBreak="0">
    <w:nsid w:val="6D565CDF"/>
    <w:multiLevelType w:val="hybridMultilevel"/>
    <w:tmpl w:val="9FEA6444"/>
    <w:lvl w:ilvl="0" w:tplc="0CE0390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5" w15:restartNumberingAfterBreak="0">
    <w:nsid w:val="716F6F4F"/>
    <w:multiLevelType w:val="hybridMultilevel"/>
    <w:tmpl w:val="7AF0A652"/>
    <w:lvl w:ilvl="0" w:tplc="30CA46C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6" w15:restartNumberingAfterBreak="0">
    <w:nsid w:val="71CA1944"/>
    <w:multiLevelType w:val="hybridMultilevel"/>
    <w:tmpl w:val="3C18F952"/>
    <w:lvl w:ilvl="0" w:tplc="89F88E4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7" w15:restartNumberingAfterBreak="0">
    <w:nsid w:val="725E5113"/>
    <w:multiLevelType w:val="hybridMultilevel"/>
    <w:tmpl w:val="74A446DE"/>
    <w:lvl w:ilvl="0" w:tplc="202C96A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8" w15:restartNumberingAfterBreak="0">
    <w:nsid w:val="72A458C5"/>
    <w:multiLevelType w:val="hybridMultilevel"/>
    <w:tmpl w:val="E26E2818"/>
    <w:lvl w:ilvl="0" w:tplc="A2B0A45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9" w15:restartNumberingAfterBreak="0">
    <w:nsid w:val="74BC32E3"/>
    <w:multiLevelType w:val="hybridMultilevel"/>
    <w:tmpl w:val="5F9ECEBE"/>
    <w:lvl w:ilvl="0" w:tplc="EF7AB2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0" w15:restartNumberingAfterBreak="0">
    <w:nsid w:val="76903B36"/>
    <w:multiLevelType w:val="hybridMultilevel"/>
    <w:tmpl w:val="F0DE2E0C"/>
    <w:lvl w:ilvl="0" w:tplc="ED6E455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1" w15:restartNumberingAfterBreak="0">
    <w:nsid w:val="79AA471B"/>
    <w:multiLevelType w:val="hybridMultilevel"/>
    <w:tmpl w:val="A29E14DA"/>
    <w:lvl w:ilvl="0" w:tplc="3DE290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2" w15:restartNumberingAfterBreak="0">
    <w:nsid w:val="7A6F45A7"/>
    <w:multiLevelType w:val="hybridMultilevel"/>
    <w:tmpl w:val="D8167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32753A"/>
    <w:multiLevelType w:val="hybridMultilevel"/>
    <w:tmpl w:val="9528866E"/>
    <w:lvl w:ilvl="0" w:tplc="9BA6DEA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4" w15:restartNumberingAfterBreak="0">
    <w:nsid w:val="7D0862F0"/>
    <w:multiLevelType w:val="hybridMultilevel"/>
    <w:tmpl w:val="095C82DE"/>
    <w:lvl w:ilvl="0" w:tplc="0694AB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5" w15:restartNumberingAfterBreak="0">
    <w:nsid w:val="7DA163C7"/>
    <w:multiLevelType w:val="hybridMultilevel"/>
    <w:tmpl w:val="2710D32C"/>
    <w:lvl w:ilvl="0" w:tplc="BFB8768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6" w15:restartNumberingAfterBreak="0">
    <w:nsid w:val="7DB01D4B"/>
    <w:multiLevelType w:val="hybridMultilevel"/>
    <w:tmpl w:val="3FE0F9A2"/>
    <w:lvl w:ilvl="0" w:tplc="51BE3D2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7" w15:restartNumberingAfterBreak="0">
    <w:nsid w:val="7DEC1B6D"/>
    <w:multiLevelType w:val="hybridMultilevel"/>
    <w:tmpl w:val="20D4DE28"/>
    <w:lvl w:ilvl="0" w:tplc="4D5C467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8" w15:restartNumberingAfterBreak="0">
    <w:nsid w:val="7F610424"/>
    <w:multiLevelType w:val="hybridMultilevel"/>
    <w:tmpl w:val="8D00AE52"/>
    <w:lvl w:ilvl="0" w:tplc="F85213B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9" w15:restartNumberingAfterBreak="0">
    <w:nsid w:val="7F70496C"/>
    <w:multiLevelType w:val="hybridMultilevel"/>
    <w:tmpl w:val="18945B04"/>
    <w:lvl w:ilvl="0" w:tplc="38B256C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60" w15:restartNumberingAfterBreak="0">
    <w:nsid w:val="7F98353F"/>
    <w:multiLevelType w:val="hybridMultilevel"/>
    <w:tmpl w:val="E8F6D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9"/>
  </w:num>
  <w:num w:numId="3">
    <w:abstractNumId w:val="48"/>
  </w:num>
  <w:num w:numId="4">
    <w:abstractNumId w:val="29"/>
  </w:num>
  <w:num w:numId="5">
    <w:abstractNumId w:val="26"/>
  </w:num>
  <w:num w:numId="6">
    <w:abstractNumId w:val="21"/>
  </w:num>
  <w:num w:numId="7">
    <w:abstractNumId w:val="3"/>
  </w:num>
  <w:num w:numId="8">
    <w:abstractNumId w:val="10"/>
  </w:num>
  <w:num w:numId="9">
    <w:abstractNumId w:val="38"/>
  </w:num>
  <w:num w:numId="10">
    <w:abstractNumId w:val="22"/>
  </w:num>
  <w:num w:numId="11">
    <w:abstractNumId w:val="45"/>
  </w:num>
  <w:num w:numId="12">
    <w:abstractNumId w:val="15"/>
  </w:num>
  <w:num w:numId="13">
    <w:abstractNumId w:val="46"/>
  </w:num>
  <w:num w:numId="14">
    <w:abstractNumId w:val="50"/>
  </w:num>
  <w:num w:numId="15">
    <w:abstractNumId w:val="57"/>
  </w:num>
  <w:num w:numId="16">
    <w:abstractNumId w:val="18"/>
  </w:num>
  <w:num w:numId="17">
    <w:abstractNumId w:val="34"/>
  </w:num>
  <w:num w:numId="18">
    <w:abstractNumId w:val="17"/>
  </w:num>
  <w:num w:numId="19">
    <w:abstractNumId w:val="56"/>
  </w:num>
  <w:num w:numId="20">
    <w:abstractNumId w:val="37"/>
  </w:num>
  <w:num w:numId="21">
    <w:abstractNumId w:val="39"/>
  </w:num>
  <w:num w:numId="22">
    <w:abstractNumId w:val="49"/>
  </w:num>
  <w:num w:numId="23">
    <w:abstractNumId w:val="53"/>
  </w:num>
  <w:num w:numId="24">
    <w:abstractNumId w:val="58"/>
  </w:num>
  <w:num w:numId="25">
    <w:abstractNumId w:val="47"/>
  </w:num>
  <w:num w:numId="26">
    <w:abstractNumId w:val="43"/>
  </w:num>
  <w:num w:numId="27">
    <w:abstractNumId w:val="41"/>
  </w:num>
  <w:num w:numId="28">
    <w:abstractNumId w:val="33"/>
  </w:num>
  <w:num w:numId="29">
    <w:abstractNumId w:val="28"/>
  </w:num>
  <w:num w:numId="30">
    <w:abstractNumId w:val="31"/>
  </w:num>
  <w:num w:numId="31">
    <w:abstractNumId w:val="25"/>
  </w:num>
  <w:num w:numId="32">
    <w:abstractNumId w:val="54"/>
  </w:num>
  <w:num w:numId="33">
    <w:abstractNumId w:val="1"/>
  </w:num>
  <w:num w:numId="34">
    <w:abstractNumId w:val="12"/>
  </w:num>
  <w:num w:numId="35">
    <w:abstractNumId w:val="27"/>
  </w:num>
  <w:num w:numId="36">
    <w:abstractNumId w:val="20"/>
  </w:num>
  <w:num w:numId="37">
    <w:abstractNumId w:val="36"/>
  </w:num>
  <w:num w:numId="38">
    <w:abstractNumId w:val="55"/>
  </w:num>
  <w:num w:numId="39">
    <w:abstractNumId w:val="59"/>
  </w:num>
  <w:num w:numId="40">
    <w:abstractNumId w:val="51"/>
  </w:num>
  <w:num w:numId="41">
    <w:abstractNumId w:val="0"/>
  </w:num>
  <w:num w:numId="42">
    <w:abstractNumId w:val="16"/>
  </w:num>
  <w:num w:numId="43">
    <w:abstractNumId w:val="32"/>
  </w:num>
  <w:num w:numId="44">
    <w:abstractNumId w:val="8"/>
  </w:num>
  <w:num w:numId="45">
    <w:abstractNumId w:val="40"/>
  </w:num>
  <w:num w:numId="46">
    <w:abstractNumId w:val="44"/>
  </w:num>
  <w:num w:numId="47">
    <w:abstractNumId w:val="4"/>
  </w:num>
  <w:num w:numId="48">
    <w:abstractNumId w:val="35"/>
  </w:num>
  <w:num w:numId="49">
    <w:abstractNumId w:val="7"/>
  </w:num>
  <w:num w:numId="50">
    <w:abstractNumId w:val="6"/>
  </w:num>
  <w:num w:numId="51">
    <w:abstractNumId w:val="2"/>
  </w:num>
  <w:num w:numId="52">
    <w:abstractNumId w:val="5"/>
  </w:num>
  <w:num w:numId="53">
    <w:abstractNumId w:val="23"/>
  </w:num>
  <w:num w:numId="54">
    <w:abstractNumId w:val="11"/>
  </w:num>
  <w:num w:numId="55">
    <w:abstractNumId w:val="13"/>
  </w:num>
  <w:num w:numId="56">
    <w:abstractNumId w:val="42"/>
  </w:num>
  <w:num w:numId="57">
    <w:abstractNumId w:val="52"/>
  </w:num>
  <w:num w:numId="58">
    <w:abstractNumId w:val="60"/>
  </w:num>
  <w:num w:numId="59">
    <w:abstractNumId w:val="14"/>
  </w:num>
  <w:num w:numId="60">
    <w:abstractNumId w:val="9"/>
  </w:num>
  <w:num w:numId="61">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efaultTableStyle w:val="STARTable"/>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57"/>
    <w:rsid w:val="00003856"/>
    <w:rsid w:val="00005E98"/>
    <w:rsid w:val="000073B0"/>
    <w:rsid w:val="00014FEA"/>
    <w:rsid w:val="00015830"/>
    <w:rsid w:val="0002463A"/>
    <w:rsid w:val="00035745"/>
    <w:rsid w:val="000359DF"/>
    <w:rsid w:val="00036DB8"/>
    <w:rsid w:val="00042182"/>
    <w:rsid w:val="00043C9D"/>
    <w:rsid w:val="00045991"/>
    <w:rsid w:val="000544A5"/>
    <w:rsid w:val="00055C06"/>
    <w:rsid w:val="0005602C"/>
    <w:rsid w:val="000561D5"/>
    <w:rsid w:val="0006251E"/>
    <w:rsid w:val="00062661"/>
    <w:rsid w:val="00073863"/>
    <w:rsid w:val="0007496B"/>
    <w:rsid w:val="0007599E"/>
    <w:rsid w:val="00080B0D"/>
    <w:rsid w:val="00082902"/>
    <w:rsid w:val="00094A15"/>
    <w:rsid w:val="00095F97"/>
    <w:rsid w:val="000974A3"/>
    <w:rsid w:val="000A04B3"/>
    <w:rsid w:val="000A0B9C"/>
    <w:rsid w:val="000A26DA"/>
    <w:rsid w:val="000B0372"/>
    <w:rsid w:val="000B13FE"/>
    <w:rsid w:val="000B3460"/>
    <w:rsid w:val="000B6B90"/>
    <w:rsid w:val="000B75EC"/>
    <w:rsid w:val="000C12F9"/>
    <w:rsid w:val="000C3456"/>
    <w:rsid w:val="000C4B01"/>
    <w:rsid w:val="000C4E6B"/>
    <w:rsid w:val="000C5211"/>
    <w:rsid w:val="000D1CFE"/>
    <w:rsid w:val="000D3021"/>
    <w:rsid w:val="000D581E"/>
    <w:rsid w:val="000E0E3D"/>
    <w:rsid w:val="000E7843"/>
    <w:rsid w:val="000F02DE"/>
    <w:rsid w:val="000F097D"/>
    <w:rsid w:val="000F4D78"/>
    <w:rsid w:val="000F5221"/>
    <w:rsid w:val="000F652F"/>
    <w:rsid w:val="000F6CAA"/>
    <w:rsid w:val="000F719E"/>
    <w:rsid w:val="000F7B7F"/>
    <w:rsid w:val="0010354C"/>
    <w:rsid w:val="00110EF8"/>
    <w:rsid w:val="00111105"/>
    <w:rsid w:val="00111606"/>
    <w:rsid w:val="00112BCE"/>
    <w:rsid w:val="00112D73"/>
    <w:rsid w:val="00116CA3"/>
    <w:rsid w:val="001227DE"/>
    <w:rsid w:val="00124AE5"/>
    <w:rsid w:val="00126739"/>
    <w:rsid w:val="00142045"/>
    <w:rsid w:val="0014581C"/>
    <w:rsid w:val="00151DC1"/>
    <w:rsid w:val="001524AA"/>
    <w:rsid w:val="001555E0"/>
    <w:rsid w:val="00157EA9"/>
    <w:rsid w:val="00165523"/>
    <w:rsid w:val="00166345"/>
    <w:rsid w:val="00171037"/>
    <w:rsid w:val="001712FA"/>
    <w:rsid w:val="00171883"/>
    <w:rsid w:val="00172DF6"/>
    <w:rsid w:val="001730DF"/>
    <w:rsid w:val="001918D0"/>
    <w:rsid w:val="00192291"/>
    <w:rsid w:val="001A1C9E"/>
    <w:rsid w:val="001A6BFD"/>
    <w:rsid w:val="001A6F88"/>
    <w:rsid w:val="001A77E2"/>
    <w:rsid w:val="001B3736"/>
    <w:rsid w:val="001B3F78"/>
    <w:rsid w:val="001B4873"/>
    <w:rsid w:val="001C0E6E"/>
    <w:rsid w:val="001C28EE"/>
    <w:rsid w:val="001C3475"/>
    <w:rsid w:val="001C6054"/>
    <w:rsid w:val="001C60CE"/>
    <w:rsid w:val="001D112A"/>
    <w:rsid w:val="001D6AD7"/>
    <w:rsid w:val="001D6E32"/>
    <w:rsid w:val="001E2A08"/>
    <w:rsid w:val="001E5994"/>
    <w:rsid w:val="001F026B"/>
    <w:rsid w:val="001F4797"/>
    <w:rsid w:val="001F7BE1"/>
    <w:rsid w:val="0020037C"/>
    <w:rsid w:val="00200F30"/>
    <w:rsid w:val="0020104B"/>
    <w:rsid w:val="00202E2A"/>
    <w:rsid w:val="002149DB"/>
    <w:rsid w:val="00215471"/>
    <w:rsid w:val="00215E0F"/>
    <w:rsid w:val="00216CC9"/>
    <w:rsid w:val="00220299"/>
    <w:rsid w:val="00226E11"/>
    <w:rsid w:val="00230E71"/>
    <w:rsid w:val="00231325"/>
    <w:rsid w:val="00232657"/>
    <w:rsid w:val="0023587B"/>
    <w:rsid w:val="00236B61"/>
    <w:rsid w:val="00242E2E"/>
    <w:rsid w:val="00244F57"/>
    <w:rsid w:val="00254318"/>
    <w:rsid w:val="00264F46"/>
    <w:rsid w:val="00265388"/>
    <w:rsid w:val="00270690"/>
    <w:rsid w:val="00270ED8"/>
    <w:rsid w:val="00274D93"/>
    <w:rsid w:val="00275F95"/>
    <w:rsid w:val="00280899"/>
    <w:rsid w:val="002814F8"/>
    <w:rsid w:val="00282302"/>
    <w:rsid w:val="0028272C"/>
    <w:rsid w:val="0028589C"/>
    <w:rsid w:val="00286CE4"/>
    <w:rsid w:val="00292C17"/>
    <w:rsid w:val="002930B6"/>
    <w:rsid w:val="002A1108"/>
    <w:rsid w:val="002A19E9"/>
    <w:rsid w:val="002A2CAF"/>
    <w:rsid w:val="002A2F57"/>
    <w:rsid w:val="002A3133"/>
    <w:rsid w:val="002A452E"/>
    <w:rsid w:val="002A507B"/>
    <w:rsid w:val="002A76A2"/>
    <w:rsid w:val="002B4219"/>
    <w:rsid w:val="002B465A"/>
    <w:rsid w:val="002C21B3"/>
    <w:rsid w:val="002C4802"/>
    <w:rsid w:val="002C67D7"/>
    <w:rsid w:val="002C6F25"/>
    <w:rsid w:val="002C70DD"/>
    <w:rsid w:val="002E062F"/>
    <w:rsid w:val="002E4991"/>
    <w:rsid w:val="002E5097"/>
    <w:rsid w:val="002F0AF5"/>
    <w:rsid w:val="002F17AF"/>
    <w:rsid w:val="002F2315"/>
    <w:rsid w:val="002F7470"/>
    <w:rsid w:val="003001D1"/>
    <w:rsid w:val="00320362"/>
    <w:rsid w:val="00327925"/>
    <w:rsid w:val="003303C2"/>
    <w:rsid w:val="00331A75"/>
    <w:rsid w:val="00332989"/>
    <w:rsid w:val="003340C3"/>
    <w:rsid w:val="003349F1"/>
    <w:rsid w:val="00337320"/>
    <w:rsid w:val="003377E1"/>
    <w:rsid w:val="0034066C"/>
    <w:rsid w:val="00341BF2"/>
    <w:rsid w:val="00341E45"/>
    <w:rsid w:val="00342E81"/>
    <w:rsid w:val="00343281"/>
    <w:rsid w:val="00343AC6"/>
    <w:rsid w:val="00345746"/>
    <w:rsid w:val="00346B5F"/>
    <w:rsid w:val="003505E2"/>
    <w:rsid w:val="00351E47"/>
    <w:rsid w:val="00360946"/>
    <w:rsid w:val="00361600"/>
    <w:rsid w:val="0036342E"/>
    <w:rsid w:val="00367954"/>
    <w:rsid w:val="00367F35"/>
    <w:rsid w:val="00373C1F"/>
    <w:rsid w:val="00377113"/>
    <w:rsid w:val="00383B82"/>
    <w:rsid w:val="003845A6"/>
    <w:rsid w:val="00384AC5"/>
    <w:rsid w:val="003851B9"/>
    <w:rsid w:val="003854AD"/>
    <w:rsid w:val="003856C6"/>
    <w:rsid w:val="003857E2"/>
    <w:rsid w:val="00387496"/>
    <w:rsid w:val="0039073F"/>
    <w:rsid w:val="003933EF"/>
    <w:rsid w:val="0039679A"/>
    <w:rsid w:val="003A0AF8"/>
    <w:rsid w:val="003A1A42"/>
    <w:rsid w:val="003A2678"/>
    <w:rsid w:val="003A4223"/>
    <w:rsid w:val="003A7679"/>
    <w:rsid w:val="003B0BFD"/>
    <w:rsid w:val="003B18BB"/>
    <w:rsid w:val="003B43D1"/>
    <w:rsid w:val="003B4B6C"/>
    <w:rsid w:val="003B60D9"/>
    <w:rsid w:val="003C11C5"/>
    <w:rsid w:val="003C2A0D"/>
    <w:rsid w:val="003C3E26"/>
    <w:rsid w:val="003C51BD"/>
    <w:rsid w:val="003D0312"/>
    <w:rsid w:val="003D0411"/>
    <w:rsid w:val="003D17EB"/>
    <w:rsid w:val="003D1EAE"/>
    <w:rsid w:val="003D46D2"/>
    <w:rsid w:val="003D6D0C"/>
    <w:rsid w:val="003E16DA"/>
    <w:rsid w:val="003F208B"/>
    <w:rsid w:val="00407070"/>
    <w:rsid w:val="004100D5"/>
    <w:rsid w:val="00412254"/>
    <w:rsid w:val="00414CE2"/>
    <w:rsid w:val="00422656"/>
    <w:rsid w:val="004241B2"/>
    <w:rsid w:val="0042449D"/>
    <w:rsid w:val="00427040"/>
    <w:rsid w:val="004279B8"/>
    <w:rsid w:val="00433826"/>
    <w:rsid w:val="0043412A"/>
    <w:rsid w:val="00435114"/>
    <w:rsid w:val="00435431"/>
    <w:rsid w:val="00436899"/>
    <w:rsid w:val="004465D3"/>
    <w:rsid w:val="00447DCB"/>
    <w:rsid w:val="00451C80"/>
    <w:rsid w:val="00452DBA"/>
    <w:rsid w:val="00452EB1"/>
    <w:rsid w:val="00454A34"/>
    <w:rsid w:val="00454FA1"/>
    <w:rsid w:val="004574F1"/>
    <w:rsid w:val="00465D65"/>
    <w:rsid w:val="004675AA"/>
    <w:rsid w:val="00467848"/>
    <w:rsid w:val="00470F56"/>
    <w:rsid w:val="00472593"/>
    <w:rsid w:val="00473011"/>
    <w:rsid w:val="00474A8B"/>
    <w:rsid w:val="0047540E"/>
    <w:rsid w:val="004767F2"/>
    <w:rsid w:val="00480109"/>
    <w:rsid w:val="004834DB"/>
    <w:rsid w:val="00483859"/>
    <w:rsid w:val="004849B1"/>
    <w:rsid w:val="00485474"/>
    <w:rsid w:val="0048795B"/>
    <w:rsid w:val="004911AF"/>
    <w:rsid w:val="00491D9A"/>
    <w:rsid w:val="004959CC"/>
    <w:rsid w:val="00497F40"/>
    <w:rsid w:val="004A0E0A"/>
    <w:rsid w:val="004A2326"/>
    <w:rsid w:val="004B12D5"/>
    <w:rsid w:val="004B12EA"/>
    <w:rsid w:val="004B1E56"/>
    <w:rsid w:val="004B738F"/>
    <w:rsid w:val="004C0C57"/>
    <w:rsid w:val="004C1B74"/>
    <w:rsid w:val="004C1D46"/>
    <w:rsid w:val="004C1FB9"/>
    <w:rsid w:val="004C58C3"/>
    <w:rsid w:val="004D0457"/>
    <w:rsid w:val="004D0A43"/>
    <w:rsid w:val="004D2B8E"/>
    <w:rsid w:val="004D775A"/>
    <w:rsid w:val="004F5550"/>
    <w:rsid w:val="004F5F7D"/>
    <w:rsid w:val="004F60D6"/>
    <w:rsid w:val="00500FD7"/>
    <w:rsid w:val="00501BF2"/>
    <w:rsid w:val="00501C71"/>
    <w:rsid w:val="00503463"/>
    <w:rsid w:val="00504CEA"/>
    <w:rsid w:val="00507DD9"/>
    <w:rsid w:val="005138A3"/>
    <w:rsid w:val="00515ACB"/>
    <w:rsid w:val="00515D16"/>
    <w:rsid w:val="005205DE"/>
    <w:rsid w:val="005234F8"/>
    <w:rsid w:val="00523794"/>
    <w:rsid w:val="005248B3"/>
    <w:rsid w:val="00525003"/>
    <w:rsid w:val="005252CA"/>
    <w:rsid w:val="0053215B"/>
    <w:rsid w:val="0053229A"/>
    <w:rsid w:val="0054236E"/>
    <w:rsid w:val="005530AE"/>
    <w:rsid w:val="00563D84"/>
    <w:rsid w:val="00564584"/>
    <w:rsid w:val="00565B7A"/>
    <w:rsid w:val="00566D61"/>
    <w:rsid w:val="00567255"/>
    <w:rsid w:val="00570DCD"/>
    <w:rsid w:val="005730E8"/>
    <w:rsid w:val="00577BF9"/>
    <w:rsid w:val="0058138D"/>
    <w:rsid w:val="00581E98"/>
    <w:rsid w:val="00583075"/>
    <w:rsid w:val="005845DE"/>
    <w:rsid w:val="00587F55"/>
    <w:rsid w:val="005906EA"/>
    <w:rsid w:val="00591953"/>
    <w:rsid w:val="00592F0F"/>
    <w:rsid w:val="005A2470"/>
    <w:rsid w:val="005A459A"/>
    <w:rsid w:val="005A4698"/>
    <w:rsid w:val="005A565C"/>
    <w:rsid w:val="005A73CA"/>
    <w:rsid w:val="005A79DA"/>
    <w:rsid w:val="005B006A"/>
    <w:rsid w:val="005B008D"/>
    <w:rsid w:val="005B16AD"/>
    <w:rsid w:val="005B4E2C"/>
    <w:rsid w:val="005D3EAC"/>
    <w:rsid w:val="005D6583"/>
    <w:rsid w:val="005D75E9"/>
    <w:rsid w:val="005E4454"/>
    <w:rsid w:val="005E4B81"/>
    <w:rsid w:val="005E757D"/>
    <w:rsid w:val="005F5025"/>
    <w:rsid w:val="005F5EF7"/>
    <w:rsid w:val="005F678A"/>
    <w:rsid w:val="006023D6"/>
    <w:rsid w:val="006052FA"/>
    <w:rsid w:val="00605683"/>
    <w:rsid w:val="00610E8D"/>
    <w:rsid w:val="006227D2"/>
    <w:rsid w:val="00622E9A"/>
    <w:rsid w:val="00641A56"/>
    <w:rsid w:val="00652451"/>
    <w:rsid w:val="006579FF"/>
    <w:rsid w:val="00660504"/>
    <w:rsid w:val="006632B4"/>
    <w:rsid w:val="00663994"/>
    <w:rsid w:val="006648BC"/>
    <w:rsid w:val="006672F9"/>
    <w:rsid w:val="00673680"/>
    <w:rsid w:val="00673BD4"/>
    <w:rsid w:val="00675285"/>
    <w:rsid w:val="00683882"/>
    <w:rsid w:val="006964F0"/>
    <w:rsid w:val="00697B83"/>
    <w:rsid w:val="006A2201"/>
    <w:rsid w:val="006B1ABA"/>
    <w:rsid w:val="006C3C4C"/>
    <w:rsid w:val="006C3C84"/>
    <w:rsid w:val="006C3E6A"/>
    <w:rsid w:val="006D12F7"/>
    <w:rsid w:val="006D289C"/>
    <w:rsid w:val="006D2E93"/>
    <w:rsid w:val="006D543C"/>
    <w:rsid w:val="006E393D"/>
    <w:rsid w:val="006F1187"/>
    <w:rsid w:val="006F2857"/>
    <w:rsid w:val="006F31A8"/>
    <w:rsid w:val="006F3A99"/>
    <w:rsid w:val="006F7B0E"/>
    <w:rsid w:val="00701A9B"/>
    <w:rsid w:val="00702BF1"/>
    <w:rsid w:val="007076B3"/>
    <w:rsid w:val="0071440C"/>
    <w:rsid w:val="007164AA"/>
    <w:rsid w:val="00720082"/>
    <w:rsid w:val="00720A2E"/>
    <w:rsid w:val="00721F3C"/>
    <w:rsid w:val="007237B7"/>
    <w:rsid w:val="007271D3"/>
    <w:rsid w:val="00735BB0"/>
    <w:rsid w:val="00743A82"/>
    <w:rsid w:val="00746111"/>
    <w:rsid w:val="00746D5F"/>
    <w:rsid w:val="00753CB3"/>
    <w:rsid w:val="00755656"/>
    <w:rsid w:val="0075776F"/>
    <w:rsid w:val="00777036"/>
    <w:rsid w:val="00781BD8"/>
    <w:rsid w:val="00781EBA"/>
    <w:rsid w:val="0078220A"/>
    <w:rsid w:val="00782A27"/>
    <w:rsid w:val="00783B44"/>
    <w:rsid w:val="00787CEE"/>
    <w:rsid w:val="00790A5E"/>
    <w:rsid w:val="0079619C"/>
    <w:rsid w:val="00797844"/>
    <w:rsid w:val="007A0092"/>
    <w:rsid w:val="007A46B6"/>
    <w:rsid w:val="007A5BAF"/>
    <w:rsid w:val="007B0049"/>
    <w:rsid w:val="007B21AB"/>
    <w:rsid w:val="007B6DB0"/>
    <w:rsid w:val="007C066A"/>
    <w:rsid w:val="007C595E"/>
    <w:rsid w:val="007D3589"/>
    <w:rsid w:val="007D36E2"/>
    <w:rsid w:val="007D72EA"/>
    <w:rsid w:val="007E4961"/>
    <w:rsid w:val="007E50A9"/>
    <w:rsid w:val="007E5F56"/>
    <w:rsid w:val="007E78CB"/>
    <w:rsid w:val="007F102C"/>
    <w:rsid w:val="007F1A37"/>
    <w:rsid w:val="007F1F2B"/>
    <w:rsid w:val="007F3F85"/>
    <w:rsid w:val="007F515F"/>
    <w:rsid w:val="00801401"/>
    <w:rsid w:val="0080172A"/>
    <w:rsid w:val="008103EC"/>
    <w:rsid w:val="008130AD"/>
    <w:rsid w:val="0081441B"/>
    <w:rsid w:val="0081480E"/>
    <w:rsid w:val="00814AF9"/>
    <w:rsid w:val="00815CAE"/>
    <w:rsid w:val="00816532"/>
    <w:rsid w:val="00821431"/>
    <w:rsid w:val="00821DD8"/>
    <w:rsid w:val="00822F7B"/>
    <w:rsid w:val="00824128"/>
    <w:rsid w:val="00831CA8"/>
    <w:rsid w:val="00831DAE"/>
    <w:rsid w:val="0083205C"/>
    <w:rsid w:val="008347BA"/>
    <w:rsid w:val="00835B3E"/>
    <w:rsid w:val="00835E43"/>
    <w:rsid w:val="00842D69"/>
    <w:rsid w:val="00863B4A"/>
    <w:rsid w:val="008662FB"/>
    <w:rsid w:val="0086662F"/>
    <w:rsid w:val="008731F9"/>
    <w:rsid w:val="008737BE"/>
    <w:rsid w:val="00873B39"/>
    <w:rsid w:val="00875D79"/>
    <w:rsid w:val="00880273"/>
    <w:rsid w:val="008805E8"/>
    <w:rsid w:val="008809F8"/>
    <w:rsid w:val="008815CC"/>
    <w:rsid w:val="00883EDF"/>
    <w:rsid w:val="00886790"/>
    <w:rsid w:val="008870ED"/>
    <w:rsid w:val="008906B2"/>
    <w:rsid w:val="00891066"/>
    <w:rsid w:val="00891540"/>
    <w:rsid w:val="0089181A"/>
    <w:rsid w:val="00893468"/>
    <w:rsid w:val="008969FA"/>
    <w:rsid w:val="008971F9"/>
    <w:rsid w:val="008A0B2A"/>
    <w:rsid w:val="008A7BD7"/>
    <w:rsid w:val="008B7F29"/>
    <w:rsid w:val="008D0E06"/>
    <w:rsid w:val="008D39DA"/>
    <w:rsid w:val="008D5E35"/>
    <w:rsid w:val="008D6438"/>
    <w:rsid w:val="008D66F7"/>
    <w:rsid w:val="008D72D0"/>
    <w:rsid w:val="008E136E"/>
    <w:rsid w:val="008E2155"/>
    <w:rsid w:val="008E394F"/>
    <w:rsid w:val="008F2365"/>
    <w:rsid w:val="008F4DD7"/>
    <w:rsid w:val="008F6CD7"/>
    <w:rsid w:val="008F6D09"/>
    <w:rsid w:val="009009FB"/>
    <w:rsid w:val="009056B9"/>
    <w:rsid w:val="009074EB"/>
    <w:rsid w:val="0090782A"/>
    <w:rsid w:val="00912F04"/>
    <w:rsid w:val="0092180F"/>
    <w:rsid w:val="00922914"/>
    <w:rsid w:val="00924872"/>
    <w:rsid w:val="00927DB8"/>
    <w:rsid w:val="009306DA"/>
    <w:rsid w:val="00934471"/>
    <w:rsid w:val="0093482C"/>
    <w:rsid w:val="00935400"/>
    <w:rsid w:val="00937AD0"/>
    <w:rsid w:val="009429E5"/>
    <w:rsid w:val="00943E12"/>
    <w:rsid w:val="00947A3F"/>
    <w:rsid w:val="009510AB"/>
    <w:rsid w:val="00951B11"/>
    <w:rsid w:val="00951F71"/>
    <w:rsid w:val="00952274"/>
    <w:rsid w:val="009539B3"/>
    <w:rsid w:val="009550CC"/>
    <w:rsid w:val="009552A5"/>
    <w:rsid w:val="009568F2"/>
    <w:rsid w:val="00966933"/>
    <w:rsid w:val="00971051"/>
    <w:rsid w:val="009724BB"/>
    <w:rsid w:val="009728A3"/>
    <w:rsid w:val="009759DC"/>
    <w:rsid w:val="00985111"/>
    <w:rsid w:val="009867B2"/>
    <w:rsid w:val="0099382F"/>
    <w:rsid w:val="00993BC5"/>
    <w:rsid w:val="00994454"/>
    <w:rsid w:val="00995539"/>
    <w:rsid w:val="009B3B14"/>
    <w:rsid w:val="009B48F1"/>
    <w:rsid w:val="009B4CF1"/>
    <w:rsid w:val="009B5517"/>
    <w:rsid w:val="009B5E75"/>
    <w:rsid w:val="009C0E76"/>
    <w:rsid w:val="009C4B10"/>
    <w:rsid w:val="009C59E9"/>
    <w:rsid w:val="009C6AF2"/>
    <w:rsid w:val="009D4564"/>
    <w:rsid w:val="009D47D8"/>
    <w:rsid w:val="009E1230"/>
    <w:rsid w:val="009E17C9"/>
    <w:rsid w:val="009E28D4"/>
    <w:rsid w:val="009E2D1C"/>
    <w:rsid w:val="009E5ADC"/>
    <w:rsid w:val="009F7779"/>
    <w:rsid w:val="00A013D6"/>
    <w:rsid w:val="00A0384B"/>
    <w:rsid w:val="00A074F4"/>
    <w:rsid w:val="00A1238F"/>
    <w:rsid w:val="00A17C0B"/>
    <w:rsid w:val="00A212C6"/>
    <w:rsid w:val="00A227B5"/>
    <w:rsid w:val="00A2584B"/>
    <w:rsid w:val="00A30A28"/>
    <w:rsid w:val="00A31D49"/>
    <w:rsid w:val="00A418E5"/>
    <w:rsid w:val="00A44825"/>
    <w:rsid w:val="00A54313"/>
    <w:rsid w:val="00A57BD6"/>
    <w:rsid w:val="00A60170"/>
    <w:rsid w:val="00A63FB8"/>
    <w:rsid w:val="00A67EFB"/>
    <w:rsid w:val="00A72620"/>
    <w:rsid w:val="00A748CE"/>
    <w:rsid w:val="00A83A14"/>
    <w:rsid w:val="00A8747D"/>
    <w:rsid w:val="00A87B42"/>
    <w:rsid w:val="00A93381"/>
    <w:rsid w:val="00A9556B"/>
    <w:rsid w:val="00A978A2"/>
    <w:rsid w:val="00AC18D1"/>
    <w:rsid w:val="00AC664A"/>
    <w:rsid w:val="00AD0FAD"/>
    <w:rsid w:val="00AD1636"/>
    <w:rsid w:val="00AD34F8"/>
    <w:rsid w:val="00AD43D6"/>
    <w:rsid w:val="00AD5350"/>
    <w:rsid w:val="00AD5E9E"/>
    <w:rsid w:val="00AE5E2C"/>
    <w:rsid w:val="00AE7F34"/>
    <w:rsid w:val="00AF102C"/>
    <w:rsid w:val="00AF121E"/>
    <w:rsid w:val="00AF2303"/>
    <w:rsid w:val="00AF3E8A"/>
    <w:rsid w:val="00AF4A62"/>
    <w:rsid w:val="00AF7FAF"/>
    <w:rsid w:val="00B055A6"/>
    <w:rsid w:val="00B11CBB"/>
    <w:rsid w:val="00B12A11"/>
    <w:rsid w:val="00B14494"/>
    <w:rsid w:val="00B17F2A"/>
    <w:rsid w:val="00B2113E"/>
    <w:rsid w:val="00B327D6"/>
    <w:rsid w:val="00B37703"/>
    <w:rsid w:val="00B40291"/>
    <w:rsid w:val="00B43EC4"/>
    <w:rsid w:val="00B448E8"/>
    <w:rsid w:val="00B4726A"/>
    <w:rsid w:val="00B510E7"/>
    <w:rsid w:val="00B514EC"/>
    <w:rsid w:val="00B534A8"/>
    <w:rsid w:val="00B55A99"/>
    <w:rsid w:val="00B60154"/>
    <w:rsid w:val="00B61FD2"/>
    <w:rsid w:val="00B6270F"/>
    <w:rsid w:val="00B666AB"/>
    <w:rsid w:val="00B67F98"/>
    <w:rsid w:val="00B74704"/>
    <w:rsid w:val="00B7506E"/>
    <w:rsid w:val="00B820C8"/>
    <w:rsid w:val="00B85D8D"/>
    <w:rsid w:val="00B86CAE"/>
    <w:rsid w:val="00B90605"/>
    <w:rsid w:val="00B93727"/>
    <w:rsid w:val="00B93A1E"/>
    <w:rsid w:val="00B941FF"/>
    <w:rsid w:val="00B95E31"/>
    <w:rsid w:val="00B96179"/>
    <w:rsid w:val="00B96597"/>
    <w:rsid w:val="00B97F6C"/>
    <w:rsid w:val="00BA0568"/>
    <w:rsid w:val="00BA1703"/>
    <w:rsid w:val="00BA4A83"/>
    <w:rsid w:val="00BB0DFE"/>
    <w:rsid w:val="00BB53E6"/>
    <w:rsid w:val="00BC11C4"/>
    <w:rsid w:val="00BC3EEC"/>
    <w:rsid w:val="00BC6527"/>
    <w:rsid w:val="00BC7E1F"/>
    <w:rsid w:val="00BD6BE1"/>
    <w:rsid w:val="00BD7F00"/>
    <w:rsid w:val="00BE0BCC"/>
    <w:rsid w:val="00BE214E"/>
    <w:rsid w:val="00BE446F"/>
    <w:rsid w:val="00BE6612"/>
    <w:rsid w:val="00BE7D86"/>
    <w:rsid w:val="00BF006C"/>
    <w:rsid w:val="00BF2465"/>
    <w:rsid w:val="00BF2E26"/>
    <w:rsid w:val="00BF2EB8"/>
    <w:rsid w:val="00BF40EB"/>
    <w:rsid w:val="00BF5649"/>
    <w:rsid w:val="00BF7E77"/>
    <w:rsid w:val="00C00757"/>
    <w:rsid w:val="00C0094A"/>
    <w:rsid w:val="00C05C68"/>
    <w:rsid w:val="00C07806"/>
    <w:rsid w:val="00C12718"/>
    <w:rsid w:val="00C1281F"/>
    <w:rsid w:val="00C16689"/>
    <w:rsid w:val="00C2048A"/>
    <w:rsid w:val="00C22310"/>
    <w:rsid w:val="00C22D72"/>
    <w:rsid w:val="00C30BA7"/>
    <w:rsid w:val="00C30F6B"/>
    <w:rsid w:val="00C316A5"/>
    <w:rsid w:val="00C3330C"/>
    <w:rsid w:val="00C343A1"/>
    <w:rsid w:val="00C42E0B"/>
    <w:rsid w:val="00C452C2"/>
    <w:rsid w:val="00C45D10"/>
    <w:rsid w:val="00C50557"/>
    <w:rsid w:val="00C51476"/>
    <w:rsid w:val="00C5545A"/>
    <w:rsid w:val="00C568F0"/>
    <w:rsid w:val="00C624B0"/>
    <w:rsid w:val="00C753E7"/>
    <w:rsid w:val="00C77146"/>
    <w:rsid w:val="00C77DFC"/>
    <w:rsid w:val="00C82D9D"/>
    <w:rsid w:val="00C82DDE"/>
    <w:rsid w:val="00C84035"/>
    <w:rsid w:val="00C87128"/>
    <w:rsid w:val="00C90A10"/>
    <w:rsid w:val="00C931E8"/>
    <w:rsid w:val="00C95732"/>
    <w:rsid w:val="00CA0C8A"/>
    <w:rsid w:val="00CA0CB9"/>
    <w:rsid w:val="00CA223D"/>
    <w:rsid w:val="00CA6362"/>
    <w:rsid w:val="00CA6F33"/>
    <w:rsid w:val="00CB0461"/>
    <w:rsid w:val="00CB1181"/>
    <w:rsid w:val="00CB1C7B"/>
    <w:rsid w:val="00CC2790"/>
    <w:rsid w:val="00CC2B59"/>
    <w:rsid w:val="00CC4794"/>
    <w:rsid w:val="00CC47BA"/>
    <w:rsid w:val="00CD0BB1"/>
    <w:rsid w:val="00CD12F4"/>
    <w:rsid w:val="00CD1943"/>
    <w:rsid w:val="00CD2C90"/>
    <w:rsid w:val="00CD5CD4"/>
    <w:rsid w:val="00CD6069"/>
    <w:rsid w:val="00CE0455"/>
    <w:rsid w:val="00CE5B02"/>
    <w:rsid w:val="00CE65AA"/>
    <w:rsid w:val="00D0078A"/>
    <w:rsid w:val="00D00E02"/>
    <w:rsid w:val="00D03D8C"/>
    <w:rsid w:val="00D04C9F"/>
    <w:rsid w:val="00D1043C"/>
    <w:rsid w:val="00D13191"/>
    <w:rsid w:val="00D13392"/>
    <w:rsid w:val="00D1380A"/>
    <w:rsid w:val="00D149C6"/>
    <w:rsid w:val="00D17A99"/>
    <w:rsid w:val="00D207A8"/>
    <w:rsid w:val="00D42320"/>
    <w:rsid w:val="00D4281C"/>
    <w:rsid w:val="00D44599"/>
    <w:rsid w:val="00D44C41"/>
    <w:rsid w:val="00D456C8"/>
    <w:rsid w:val="00D465DB"/>
    <w:rsid w:val="00D47A01"/>
    <w:rsid w:val="00D50E2C"/>
    <w:rsid w:val="00D52E80"/>
    <w:rsid w:val="00D55175"/>
    <w:rsid w:val="00D55275"/>
    <w:rsid w:val="00D558D1"/>
    <w:rsid w:val="00D56EFC"/>
    <w:rsid w:val="00D5733A"/>
    <w:rsid w:val="00D60A57"/>
    <w:rsid w:val="00D64DD9"/>
    <w:rsid w:val="00D70867"/>
    <w:rsid w:val="00D764EF"/>
    <w:rsid w:val="00D814E6"/>
    <w:rsid w:val="00D8255C"/>
    <w:rsid w:val="00D83F10"/>
    <w:rsid w:val="00D861BA"/>
    <w:rsid w:val="00D917D7"/>
    <w:rsid w:val="00D93BB3"/>
    <w:rsid w:val="00D94944"/>
    <w:rsid w:val="00DA0627"/>
    <w:rsid w:val="00DA1499"/>
    <w:rsid w:val="00DA2F75"/>
    <w:rsid w:val="00DA3304"/>
    <w:rsid w:val="00DA7469"/>
    <w:rsid w:val="00DB32D9"/>
    <w:rsid w:val="00DB3F8D"/>
    <w:rsid w:val="00DB43DE"/>
    <w:rsid w:val="00DB47A3"/>
    <w:rsid w:val="00DB6085"/>
    <w:rsid w:val="00DC3312"/>
    <w:rsid w:val="00DC42E4"/>
    <w:rsid w:val="00DC4909"/>
    <w:rsid w:val="00DC5F8D"/>
    <w:rsid w:val="00DC7EBE"/>
    <w:rsid w:val="00DD0D46"/>
    <w:rsid w:val="00DD3F4E"/>
    <w:rsid w:val="00DD427B"/>
    <w:rsid w:val="00DE0E46"/>
    <w:rsid w:val="00DE1237"/>
    <w:rsid w:val="00DE180C"/>
    <w:rsid w:val="00DE79F5"/>
    <w:rsid w:val="00DF28DB"/>
    <w:rsid w:val="00E03301"/>
    <w:rsid w:val="00E05036"/>
    <w:rsid w:val="00E05148"/>
    <w:rsid w:val="00E0580F"/>
    <w:rsid w:val="00E1100D"/>
    <w:rsid w:val="00E11A9E"/>
    <w:rsid w:val="00E125A8"/>
    <w:rsid w:val="00E163E7"/>
    <w:rsid w:val="00E22157"/>
    <w:rsid w:val="00E22F6E"/>
    <w:rsid w:val="00E24DD5"/>
    <w:rsid w:val="00E36C8B"/>
    <w:rsid w:val="00E36E39"/>
    <w:rsid w:val="00E40464"/>
    <w:rsid w:val="00E46C3B"/>
    <w:rsid w:val="00E478C7"/>
    <w:rsid w:val="00E47A4F"/>
    <w:rsid w:val="00E50510"/>
    <w:rsid w:val="00E519BF"/>
    <w:rsid w:val="00E524A5"/>
    <w:rsid w:val="00E539E3"/>
    <w:rsid w:val="00E53C6C"/>
    <w:rsid w:val="00E601F3"/>
    <w:rsid w:val="00E637CE"/>
    <w:rsid w:val="00E64920"/>
    <w:rsid w:val="00E65705"/>
    <w:rsid w:val="00E6658B"/>
    <w:rsid w:val="00E66D68"/>
    <w:rsid w:val="00E7231B"/>
    <w:rsid w:val="00E734C0"/>
    <w:rsid w:val="00E7537E"/>
    <w:rsid w:val="00E76279"/>
    <w:rsid w:val="00E77E49"/>
    <w:rsid w:val="00E81F72"/>
    <w:rsid w:val="00E841F0"/>
    <w:rsid w:val="00E91C67"/>
    <w:rsid w:val="00E92BFE"/>
    <w:rsid w:val="00EA5559"/>
    <w:rsid w:val="00EA5949"/>
    <w:rsid w:val="00EA59C5"/>
    <w:rsid w:val="00EB2912"/>
    <w:rsid w:val="00EB417D"/>
    <w:rsid w:val="00EC0BF8"/>
    <w:rsid w:val="00EC62BC"/>
    <w:rsid w:val="00EC74A0"/>
    <w:rsid w:val="00EC7854"/>
    <w:rsid w:val="00ED01A4"/>
    <w:rsid w:val="00ED297E"/>
    <w:rsid w:val="00ED45DF"/>
    <w:rsid w:val="00ED5AF2"/>
    <w:rsid w:val="00ED7CDA"/>
    <w:rsid w:val="00EE0FA3"/>
    <w:rsid w:val="00EE14B0"/>
    <w:rsid w:val="00EE5541"/>
    <w:rsid w:val="00EF2E63"/>
    <w:rsid w:val="00EF31F7"/>
    <w:rsid w:val="00F10ACA"/>
    <w:rsid w:val="00F12D6D"/>
    <w:rsid w:val="00F14457"/>
    <w:rsid w:val="00F271A1"/>
    <w:rsid w:val="00F32DD4"/>
    <w:rsid w:val="00F33284"/>
    <w:rsid w:val="00F35A39"/>
    <w:rsid w:val="00F4209E"/>
    <w:rsid w:val="00F4348D"/>
    <w:rsid w:val="00F436C1"/>
    <w:rsid w:val="00F45730"/>
    <w:rsid w:val="00F46DF2"/>
    <w:rsid w:val="00F5067E"/>
    <w:rsid w:val="00F5379A"/>
    <w:rsid w:val="00F53E73"/>
    <w:rsid w:val="00F5480F"/>
    <w:rsid w:val="00F549EA"/>
    <w:rsid w:val="00F61794"/>
    <w:rsid w:val="00F65014"/>
    <w:rsid w:val="00F70A2E"/>
    <w:rsid w:val="00F70B53"/>
    <w:rsid w:val="00F71A09"/>
    <w:rsid w:val="00F72959"/>
    <w:rsid w:val="00F733D1"/>
    <w:rsid w:val="00F73D17"/>
    <w:rsid w:val="00F74953"/>
    <w:rsid w:val="00F757DD"/>
    <w:rsid w:val="00F82B33"/>
    <w:rsid w:val="00F840D0"/>
    <w:rsid w:val="00F86703"/>
    <w:rsid w:val="00F86F41"/>
    <w:rsid w:val="00F876D1"/>
    <w:rsid w:val="00F91BEF"/>
    <w:rsid w:val="00F92ED9"/>
    <w:rsid w:val="00F96F4B"/>
    <w:rsid w:val="00F97F4C"/>
    <w:rsid w:val="00FA095D"/>
    <w:rsid w:val="00FA1B72"/>
    <w:rsid w:val="00FA58B9"/>
    <w:rsid w:val="00FA5BF8"/>
    <w:rsid w:val="00FB12BF"/>
    <w:rsid w:val="00FB5007"/>
    <w:rsid w:val="00FB5041"/>
    <w:rsid w:val="00FB6DB9"/>
    <w:rsid w:val="00FC79C5"/>
    <w:rsid w:val="00FD00CB"/>
    <w:rsid w:val="00FD0BB4"/>
    <w:rsid w:val="00FE46D0"/>
    <w:rsid w:val="00FE4FE5"/>
    <w:rsid w:val="00FE6729"/>
    <w:rsid w:val="00FE7119"/>
    <w:rsid w:val="00FE7B4F"/>
    <w:rsid w:val="00FF1D57"/>
    <w:rsid w:val="00FF37E5"/>
    <w:rsid w:val="00FF6845"/>
    <w:rsid w:val="00FF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CED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63839"/>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FA"/>
    <w:rPr>
      <w:rFonts w:ascii="Arial" w:hAnsi="Arial"/>
      <w:color w:val="000000" w:themeColor="text1"/>
    </w:rPr>
  </w:style>
  <w:style w:type="paragraph" w:styleId="Heading1">
    <w:name w:val="heading 1"/>
    <w:basedOn w:val="Normal"/>
    <w:next w:val="Maintext"/>
    <w:link w:val="Heading1Char"/>
    <w:uiPriority w:val="9"/>
    <w:qFormat/>
    <w:rsid w:val="007A5BAF"/>
    <w:pPr>
      <w:keepNext/>
      <w:keepLines/>
      <w:spacing w:before="240" w:after="120"/>
      <w:outlineLvl w:val="0"/>
    </w:pPr>
    <w:rPr>
      <w:rFonts w:eastAsiaTheme="majorEastAsia" w:cstheme="majorBidi"/>
      <w:color w:val="EC008C"/>
      <w:sz w:val="32"/>
      <w:szCs w:val="32"/>
    </w:rPr>
  </w:style>
  <w:style w:type="paragraph" w:styleId="Heading2">
    <w:name w:val="heading 2"/>
    <w:basedOn w:val="Normal"/>
    <w:next w:val="Maintext"/>
    <w:link w:val="Heading2Char"/>
    <w:uiPriority w:val="9"/>
    <w:unhideWhenUsed/>
    <w:qFormat/>
    <w:rsid w:val="007A5BAF"/>
    <w:pPr>
      <w:keepNext/>
      <w:keepLines/>
      <w:spacing w:before="120" w:after="60"/>
      <w:outlineLvl w:val="1"/>
    </w:pPr>
    <w:rPr>
      <w:rFonts w:ascii="Calibri" w:eastAsiaTheme="majorEastAsia" w:hAnsi="Calibri" w:cstheme="majorBidi"/>
      <w:color w:val="EC008C"/>
      <w:sz w:val="26"/>
      <w:szCs w:val="26"/>
    </w:rPr>
  </w:style>
  <w:style w:type="paragraph" w:styleId="Heading3">
    <w:name w:val="heading 3"/>
    <w:basedOn w:val="Normal"/>
    <w:next w:val="Maintext"/>
    <w:link w:val="Heading3Char"/>
    <w:uiPriority w:val="9"/>
    <w:unhideWhenUsed/>
    <w:qFormat/>
    <w:rsid w:val="007A5BAF"/>
    <w:pPr>
      <w:keepNext/>
      <w:keepLines/>
      <w:spacing w:before="120" w:after="60"/>
      <w:outlineLvl w:val="2"/>
    </w:pPr>
    <w:rPr>
      <w:rFonts w:ascii="Calibri" w:eastAsiaTheme="majorEastAsia" w:hAnsi="Calibri" w:cstheme="majorBidi"/>
      <w:color w:val="EC008C"/>
      <w:szCs w:val="24"/>
    </w:rPr>
  </w:style>
  <w:style w:type="paragraph" w:styleId="Heading4">
    <w:name w:val="heading 4"/>
    <w:basedOn w:val="Normal"/>
    <w:next w:val="Maintext"/>
    <w:link w:val="Heading4Char"/>
    <w:uiPriority w:val="9"/>
    <w:unhideWhenUsed/>
    <w:qFormat/>
    <w:rsid w:val="007A5BAF"/>
    <w:pPr>
      <w:keepNext/>
      <w:keepLines/>
      <w:spacing w:before="120" w:after="60"/>
      <w:outlineLvl w:val="3"/>
    </w:pPr>
    <w:rPr>
      <w:rFonts w:ascii="Calibri" w:eastAsiaTheme="majorEastAsia" w:hAnsi="Calibri" w:cstheme="majorBidi"/>
      <w:i/>
      <w:iCs/>
      <w:color w:val="EC008C"/>
    </w:rPr>
  </w:style>
  <w:style w:type="paragraph" w:styleId="Heading5">
    <w:name w:val="heading 5"/>
    <w:basedOn w:val="Normal"/>
    <w:next w:val="Normal"/>
    <w:link w:val="Heading5Char"/>
    <w:uiPriority w:val="9"/>
    <w:unhideWhenUsed/>
    <w:qFormat/>
    <w:rsid w:val="00BF7E7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3B4B6C"/>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A748CE"/>
    <w:pPr>
      <w:keepNext/>
      <w:keepLines/>
      <w:spacing w:before="200" w:after="0" w:line="276" w:lineRule="auto"/>
      <w:ind w:left="1296" w:hanging="1296"/>
      <w:outlineLvl w:val="6"/>
    </w:pPr>
    <w:rPr>
      <w:rFonts w:ascii="Calibri" w:eastAsia="Times New Roman" w:hAnsi="Calibri" w:cs="Times New Roman"/>
      <w:i/>
      <w:iCs/>
      <w:color w:val="404040"/>
    </w:rPr>
  </w:style>
  <w:style w:type="paragraph" w:styleId="Heading8">
    <w:name w:val="heading 8"/>
    <w:basedOn w:val="Normal"/>
    <w:next w:val="Normal"/>
    <w:link w:val="Heading8Char"/>
    <w:uiPriority w:val="9"/>
    <w:qFormat/>
    <w:rsid w:val="00A748CE"/>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A748CE"/>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RTable">
    <w:name w:val="STAR Table"/>
    <w:basedOn w:val="TableGrid"/>
    <w:uiPriority w:val="99"/>
    <w:rsid w:val="00EF31F7"/>
    <w:pPr>
      <w:jc w:val="right"/>
    </w:pPr>
    <w:rPr>
      <w:rFonts w:ascii="Calibri" w:eastAsia="Times New Roman" w:hAnsi="Calibri" w:cs="Times New Roman"/>
      <w:color w:val="auto"/>
      <w:sz w:val="20"/>
      <w:szCs w:val="20"/>
      <w:lang w:val="en-US" w:eastAsia="en-GB"/>
    </w:rPr>
    <w:tblPr>
      <w:tblStyleRowBandSize w:val="1"/>
      <w:tblInd w:w="454" w:type="dxa"/>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Pr>
    <w:tblStylePr w:type="firstRow">
      <w:pPr>
        <w:jc w:val="right"/>
      </w:pPr>
      <w:rPr>
        <w:rFonts w:ascii="Calibri" w:hAnsi="Calibri"/>
        <w:b/>
        <w:i w:val="0"/>
        <w:color w:val="FFFFFF" w:themeColor="background1"/>
        <w:sz w:val="22"/>
      </w:rPr>
      <w:tblPr/>
      <w:tcPr>
        <w:shd w:val="clear" w:color="auto" w:fill="363839"/>
      </w:tcPr>
    </w:tblStylePr>
    <w:tblStylePr w:type="firstCol">
      <w:pPr>
        <w:wordWrap/>
        <w:ind w:leftChars="0" w:left="0" w:rightChars="0" w:right="0"/>
        <w:jc w:val="left"/>
      </w:pPr>
      <w:rPr>
        <w:rFonts w:asciiTheme="minorHAnsi" w:hAnsiTheme="minorHAnsi"/>
        <w:color w:val="363839"/>
        <w:sz w:val="22"/>
      </w:rPr>
    </w:tblStylePr>
    <w:tblStylePr w:type="band1Horz">
      <w:rPr>
        <w:color w:val="363839"/>
        <w:sz w:val="22"/>
      </w:rPr>
    </w:tblStylePr>
    <w:tblStylePr w:type="band2Horz">
      <w:rPr>
        <w:rFonts w:ascii="Calibri" w:hAnsi="Calibri"/>
        <w:color w:val="363839"/>
        <w:sz w:val="22"/>
      </w:rPr>
    </w:tblStylePr>
    <w:tblStylePr w:type="nwCell">
      <w:pPr>
        <w:jc w:val="left"/>
      </w:pPr>
      <w:rPr>
        <w:color w:val="FFFFFF" w:themeColor="background1"/>
      </w:rPr>
    </w:tblStylePr>
  </w:style>
  <w:style w:type="character" w:customStyle="1" w:styleId="Heading1Char">
    <w:name w:val="Heading 1 Char"/>
    <w:basedOn w:val="DefaultParagraphFont"/>
    <w:link w:val="Heading1"/>
    <w:uiPriority w:val="9"/>
    <w:rsid w:val="007A5BAF"/>
    <w:rPr>
      <w:rFonts w:ascii="Arial" w:eastAsiaTheme="majorEastAsia" w:hAnsi="Arial" w:cstheme="majorBidi"/>
      <w:color w:val="EC008C"/>
      <w:sz w:val="32"/>
      <w:szCs w:val="32"/>
    </w:rPr>
  </w:style>
  <w:style w:type="character" w:customStyle="1" w:styleId="Heading2Char">
    <w:name w:val="Heading 2 Char"/>
    <w:basedOn w:val="DefaultParagraphFont"/>
    <w:link w:val="Heading2"/>
    <w:uiPriority w:val="9"/>
    <w:rsid w:val="007A5BAF"/>
    <w:rPr>
      <w:rFonts w:ascii="Calibri" w:eastAsiaTheme="majorEastAsia" w:hAnsi="Calibri" w:cstheme="majorBidi"/>
      <w:color w:val="EC008C"/>
      <w:sz w:val="26"/>
      <w:szCs w:val="26"/>
    </w:rPr>
  </w:style>
  <w:style w:type="character" w:customStyle="1" w:styleId="Heading3Char">
    <w:name w:val="Heading 3 Char"/>
    <w:basedOn w:val="DefaultParagraphFont"/>
    <w:link w:val="Heading3"/>
    <w:uiPriority w:val="9"/>
    <w:rsid w:val="007A5BAF"/>
    <w:rPr>
      <w:rFonts w:ascii="Calibri" w:eastAsiaTheme="majorEastAsia" w:hAnsi="Calibri" w:cstheme="majorBidi"/>
      <w:color w:val="EC008C"/>
      <w:szCs w:val="24"/>
    </w:rPr>
  </w:style>
  <w:style w:type="character" w:customStyle="1" w:styleId="Heading4Char">
    <w:name w:val="Heading 4 Char"/>
    <w:basedOn w:val="DefaultParagraphFont"/>
    <w:link w:val="Heading4"/>
    <w:uiPriority w:val="9"/>
    <w:rsid w:val="007A5BAF"/>
    <w:rPr>
      <w:rFonts w:ascii="Calibri" w:eastAsiaTheme="majorEastAsia" w:hAnsi="Calibri" w:cstheme="majorBidi"/>
      <w:i/>
      <w:iCs/>
      <w:color w:val="EC008C"/>
    </w:rPr>
  </w:style>
  <w:style w:type="paragraph" w:styleId="Title">
    <w:name w:val="Title"/>
    <w:aliases w:val="Policy Title"/>
    <w:basedOn w:val="Normal"/>
    <w:next w:val="Normal"/>
    <w:link w:val="TitleChar"/>
    <w:uiPriority w:val="10"/>
    <w:qFormat/>
    <w:rsid w:val="00D456C8"/>
    <w:pPr>
      <w:spacing w:after="0" w:line="240" w:lineRule="auto"/>
      <w:contextualSpacing/>
    </w:pPr>
    <w:rPr>
      <w:rFonts w:eastAsiaTheme="majorEastAsia" w:cstheme="majorBidi"/>
      <w:b/>
      <w:color w:val="FFFFFF" w:themeColor="background1"/>
      <w:spacing w:val="-10"/>
      <w:kern w:val="28"/>
      <w:sz w:val="80"/>
      <w:szCs w:val="56"/>
    </w:rPr>
  </w:style>
  <w:style w:type="character" w:customStyle="1" w:styleId="TitleChar">
    <w:name w:val="Title Char"/>
    <w:aliases w:val="Policy Title Char"/>
    <w:basedOn w:val="DefaultParagraphFont"/>
    <w:link w:val="Title"/>
    <w:uiPriority w:val="10"/>
    <w:rsid w:val="00D456C8"/>
    <w:rPr>
      <w:rFonts w:ascii="Arial" w:eastAsiaTheme="majorEastAsia" w:hAnsi="Arial" w:cstheme="majorBidi"/>
      <w:b/>
      <w:color w:val="FFFFFF" w:themeColor="background1"/>
      <w:spacing w:val="-10"/>
      <w:kern w:val="28"/>
      <w:sz w:val="80"/>
      <w:szCs w:val="56"/>
    </w:rPr>
  </w:style>
  <w:style w:type="paragraph" w:customStyle="1" w:styleId="Maintext">
    <w:name w:val="Main text"/>
    <w:basedOn w:val="Normal"/>
    <w:link w:val="MaintextChar"/>
    <w:qFormat/>
    <w:rsid w:val="000F02DE"/>
    <w:pPr>
      <w:spacing w:after="0"/>
    </w:pPr>
    <w:rPr>
      <w:sz w:val="17"/>
    </w:rPr>
  </w:style>
  <w:style w:type="paragraph" w:styleId="FootnoteText">
    <w:name w:val="footnote text"/>
    <w:basedOn w:val="Normal"/>
    <w:link w:val="FootnoteTextChar"/>
    <w:uiPriority w:val="99"/>
    <w:semiHidden/>
    <w:unhideWhenUsed/>
    <w:rsid w:val="00F71A09"/>
    <w:pPr>
      <w:spacing w:after="0" w:line="240" w:lineRule="auto"/>
    </w:pPr>
    <w:rPr>
      <w:sz w:val="20"/>
      <w:szCs w:val="20"/>
    </w:rPr>
  </w:style>
  <w:style w:type="character" w:customStyle="1" w:styleId="MaintextChar">
    <w:name w:val="Main text Char"/>
    <w:basedOn w:val="DefaultParagraphFont"/>
    <w:link w:val="Maintext"/>
    <w:rsid w:val="000F02DE"/>
    <w:rPr>
      <w:rFonts w:ascii="Arial" w:hAnsi="Arial"/>
      <w:color w:val="000000" w:themeColor="text1"/>
      <w:sz w:val="17"/>
    </w:rPr>
  </w:style>
  <w:style w:type="character" w:customStyle="1" w:styleId="FootnoteTextChar">
    <w:name w:val="Footnote Text Char"/>
    <w:basedOn w:val="DefaultParagraphFont"/>
    <w:link w:val="FootnoteText"/>
    <w:uiPriority w:val="99"/>
    <w:semiHidden/>
    <w:rsid w:val="00F71A09"/>
    <w:rPr>
      <w:color w:val="363839"/>
      <w:sz w:val="20"/>
      <w:szCs w:val="20"/>
    </w:rPr>
  </w:style>
  <w:style w:type="character" w:styleId="FootnoteReference">
    <w:name w:val="footnote reference"/>
    <w:basedOn w:val="DefaultParagraphFont"/>
    <w:uiPriority w:val="99"/>
    <w:semiHidden/>
    <w:unhideWhenUsed/>
    <w:rsid w:val="00F71A09"/>
    <w:rPr>
      <w:vertAlign w:val="superscript"/>
    </w:rPr>
  </w:style>
  <w:style w:type="paragraph" w:styleId="Header">
    <w:name w:val="header"/>
    <w:basedOn w:val="Normal"/>
    <w:link w:val="HeaderChar"/>
    <w:uiPriority w:val="99"/>
    <w:unhideWhenUsed/>
    <w:rsid w:val="00F71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A09"/>
    <w:rPr>
      <w:color w:val="363839"/>
    </w:rPr>
  </w:style>
  <w:style w:type="paragraph" w:styleId="Footer">
    <w:name w:val="footer"/>
    <w:basedOn w:val="Normal"/>
    <w:link w:val="FooterChar"/>
    <w:uiPriority w:val="99"/>
    <w:unhideWhenUsed/>
    <w:qFormat/>
    <w:rsid w:val="008906B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8906B2"/>
    <w:rPr>
      <w:color w:val="000000" w:themeColor="text1"/>
      <w:sz w:val="18"/>
    </w:rPr>
  </w:style>
  <w:style w:type="character" w:customStyle="1" w:styleId="Heading5Char">
    <w:name w:val="Heading 5 Char"/>
    <w:basedOn w:val="DefaultParagraphFont"/>
    <w:link w:val="Heading5"/>
    <w:uiPriority w:val="9"/>
    <w:semiHidden/>
    <w:rsid w:val="00BF7E77"/>
    <w:rPr>
      <w:rFonts w:asciiTheme="majorHAnsi" w:eastAsiaTheme="majorEastAsia" w:hAnsiTheme="majorHAnsi" w:cstheme="majorBidi"/>
      <w:color w:val="2E74B5" w:themeColor="accent1" w:themeShade="BF"/>
    </w:rPr>
  </w:style>
  <w:style w:type="character" w:styleId="SubtleEmphasis">
    <w:name w:val="Subtle Emphasis"/>
    <w:basedOn w:val="DefaultParagraphFont"/>
    <w:uiPriority w:val="19"/>
    <w:rsid w:val="002F2315"/>
    <w:rPr>
      <w:rFonts w:ascii="Calibri" w:hAnsi="Calibri"/>
      <w:i/>
      <w:iCs/>
      <w:color w:val="363839"/>
      <w:sz w:val="22"/>
    </w:rPr>
  </w:style>
  <w:style w:type="paragraph" w:styleId="TOC1">
    <w:name w:val="toc 1"/>
    <w:basedOn w:val="Normal"/>
    <w:next w:val="Normal"/>
    <w:autoRedefine/>
    <w:uiPriority w:val="39"/>
    <w:unhideWhenUsed/>
    <w:rsid w:val="000D581E"/>
    <w:pPr>
      <w:spacing w:after="100"/>
    </w:pPr>
  </w:style>
  <w:style w:type="paragraph" w:styleId="TOC2">
    <w:name w:val="toc 2"/>
    <w:basedOn w:val="Normal"/>
    <w:next w:val="Normal"/>
    <w:autoRedefine/>
    <w:uiPriority w:val="39"/>
    <w:unhideWhenUsed/>
    <w:rsid w:val="000D581E"/>
    <w:pPr>
      <w:spacing w:after="100"/>
      <w:ind w:left="220"/>
    </w:pPr>
  </w:style>
  <w:style w:type="character" w:styleId="Hyperlink">
    <w:name w:val="Hyperlink"/>
    <w:basedOn w:val="DefaultParagraphFont"/>
    <w:uiPriority w:val="99"/>
    <w:unhideWhenUsed/>
    <w:qFormat/>
    <w:rsid w:val="007A5BAF"/>
    <w:rPr>
      <w:rFonts w:ascii="Arial" w:hAnsi="Arial"/>
      <w:color w:val="EC008C"/>
      <w:sz w:val="22"/>
      <w:u w:val="single"/>
    </w:rPr>
  </w:style>
  <w:style w:type="paragraph" w:styleId="TOCHeading">
    <w:name w:val="TOC Heading"/>
    <w:basedOn w:val="Heading1"/>
    <w:next w:val="Normal"/>
    <w:uiPriority w:val="39"/>
    <w:unhideWhenUsed/>
    <w:qFormat/>
    <w:rsid w:val="0099382F"/>
    <w:pPr>
      <w:spacing w:after="0"/>
      <w:outlineLvl w:val="9"/>
    </w:pPr>
    <w:rPr>
      <w:rFonts w:asciiTheme="majorHAnsi" w:hAnsiTheme="majorHAnsi"/>
      <w:lang w:val="en-US"/>
    </w:rPr>
  </w:style>
  <w:style w:type="paragraph" w:styleId="TOC3">
    <w:name w:val="toc 3"/>
    <w:basedOn w:val="Normal"/>
    <w:next w:val="Normal"/>
    <w:autoRedefine/>
    <w:uiPriority w:val="39"/>
    <w:unhideWhenUsed/>
    <w:rsid w:val="002A2CAF"/>
    <w:pPr>
      <w:spacing w:after="100"/>
      <w:ind w:left="440"/>
    </w:pPr>
  </w:style>
  <w:style w:type="paragraph" w:styleId="Caption">
    <w:name w:val="caption"/>
    <w:basedOn w:val="Normal"/>
    <w:next w:val="Normal"/>
    <w:uiPriority w:val="35"/>
    <w:unhideWhenUsed/>
    <w:qFormat/>
    <w:rsid w:val="00274D93"/>
    <w:pPr>
      <w:spacing w:after="200" w:line="240" w:lineRule="auto"/>
      <w:ind w:firstLine="454"/>
    </w:pPr>
    <w:rPr>
      <w:b/>
      <w:iCs/>
      <w:szCs w:val="18"/>
    </w:rPr>
  </w:style>
  <w:style w:type="paragraph" w:styleId="TableofFigures">
    <w:name w:val="table of figures"/>
    <w:basedOn w:val="Normal"/>
    <w:next w:val="Normal"/>
    <w:uiPriority w:val="99"/>
    <w:unhideWhenUsed/>
    <w:rsid w:val="002A2CAF"/>
    <w:pPr>
      <w:spacing w:after="0"/>
    </w:pPr>
  </w:style>
  <w:style w:type="table" w:styleId="TableGrid">
    <w:name w:val="Table Grid"/>
    <w:basedOn w:val="TableNormal"/>
    <w:uiPriority w:val="39"/>
    <w:rsid w:val="00390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9A"/>
    <w:pPr>
      <w:contextualSpacing/>
    </w:pPr>
    <w:rPr>
      <w:sz w:val="17"/>
    </w:rPr>
  </w:style>
  <w:style w:type="character" w:customStyle="1" w:styleId="Heading7Char">
    <w:name w:val="Heading 7 Char"/>
    <w:basedOn w:val="DefaultParagraphFont"/>
    <w:link w:val="Heading7"/>
    <w:uiPriority w:val="9"/>
    <w:rsid w:val="00A748CE"/>
    <w:rPr>
      <w:rFonts w:ascii="Calibri" w:eastAsia="Times New Roman" w:hAnsi="Calibri" w:cs="Times New Roman"/>
      <w:i/>
      <w:iCs/>
      <w:color w:val="404040"/>
    </w:rPr>
  </w:style>
  <w:style w:type="character" w:customStyle="1" w:styleId="Heading8Char">
    <w:name w:val="Heading 8 Char"/>
    <w:basedOn w:val="DefaultParagraphFont"/>
    <w:link w:val="Heading8"/>
    <w:uiPriority w:val="9"/>
    <w:rsid w:val="00A748C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748CE"/>
    <w:rPr>
      <w:rFonts w:ascii="Cambria" w:eastAsia="Times New Roman" w:hAnsi="Cambria" w:cs="Times New Roman"/>
      <w:i/>
      <w:iCs/>
      <w:color w:val="404040"/>
      <w:sz w:val="20"/>
      <w:szCs w:val="20"/>
    </w:rPr>
  </w:style>
  <w:style w:type="paragraph" w:styleId="List">
    <w:name w:val="List"/>
    <w:basedOn w:val="Normal"/>
    <w:rsid w:val="00A748CE"/>
    <w:pPr>
      <w:spacing w:after="0" w:line="276" w:lineRule="auto"/>
      <w:ind w:left="283" w:hanging="283"/>
      <w:contextualSpacing/>
    </w:pPr>
    <w:rPr>
      <w:rFonts w:ascii="Calibri" w:eastAsia="Calibri" w:hAnsi="Calibri" w:cs="Times New Roman"/>
    </w:rPr>
  </w:style>
  <w:style w:type="paragraph" w:customStyle="1" w:styleId="Appendix">
    <w:name w:val="Appendix"/>
    <w:basedOn w:val="Heading1"/>
    <w:next w:val="Normal"/>
    <w:link w:val="AppendixChar"/>
    <w:qFormat/>
    <w:rsid w:val="00274D93"/>
    <w:rPr>
      <w:sz w:val="24"/>
    </w:rPr>
  </w:style>
  <w:style w:type="character" w:customStyle="1" w:styleId="AppendixChar">
    <w:name w:val="Appendix Char"/>
    <w:basedOn w:val="Heading1Char"/>
    <w:link w:val="Appendix"/>
    <w:rsid w:val="00274D93"/>
    <w:rPr>
      <w:rFonts w:ascii="Arial" w:eastAsiaTheme="majorEastAsia" w:hAnsi="Arial" w:cstheme="majorBidi"/>
      <w:color w:val="FF0000"/>
      <w:sz w:val="24"/>
      <w:szCs w:val="32"/>
    </w:rPr>
  </w:style>
  <w:style w:type="paragraph" w:customStyle="1" w:styleId="PolicySubtitle">
    <w:name w:val="Policy Subtitle"/>
    <w:basedOn w:val="Normal"/>
    <w:link w:val="PolicySubtitleChar"/>
    <w:rsid w:val="00FE4FE5"/>
    <w:pPr>
      <w:framePr w:hSpace="180" w:wrap="around" w:hAnchor="margin" w:xAlign="center" w:y="3945"/>
      <w:spacing w:after="0" w:line="276" w:lineRule="auto"/>
    </w:pPr>
    <w:rPr>
      <w:rFonts w:ascii="Calibri" w:eastAsia="Calibri" w:hAnsi="Calibri" w:cs="Arial"/>
      <w:b/>
      <w:color w:val="FFFFFF" w:themeColor="background1"/>
      <w:sz w:val="56"/>
      <w:szCs w:val="18"/>
      <w:lang w:eastAsia="en-GB"/>
    </w:rPr>
  </w:style>
  <w:style w:type="character" w:customStyle="1" w:styleId="PolicySubtitleChar">
    <w:name w:val="Policy Subtitle Char"/>
    <w:basedOn w:val="DefaultParagraphFont"/>
    <w:link w:val="PolicySubtitle"/>
    <w:rsid w:val="00FE4FE5"/>
    <w:rPr>
      <w:rFonts w:ascii="Calibri" w:eastAsia="Calibri" w:hAnsi="Calibri" w:cs="Arial"/>
      <w:b/>
      <w:color w:val="FFFFFF" w:themeColor="background1"/>
      <w:sz w:val="56"/>
      <w:szCs w:val="18"/>
      <w:lang w:eastAsia="en-GB"/>
    </w:rPr>
  </w:style>
  <w:style w:type="paragraph" w:customStyle="1" w:styleId="PolicySubTitle0">
    <w:name w:val="Policy SubTitle"/>
    <w:basedOn w:val="PolicySubtitle"/>
    <w:link w:val="PolicySubTitleChar0"/>
    <w:qFormat/>
    <w:rsid w:val="00274D93"/>
    <w:pPr>
      <w:framePr w:wrap="around"/>
    </w:pPr>
    <w:rPr>
      <w:rFonts w:ascii="Arial" w:hAnsi="Arial"/>
    </w:rPr>
  </w:style>
  <w:style w:type="character" w:customStyle="1" w:styleId="PolicySubTitleChar0">
    <w:name w:val="Policy SubTitle Char"/>
    <w:basedOn w:val="PolicySubtitleChar"/>
    <w:link w:val="PolicySubTitle0"/>
    <w:rsid w:val="00274D93"/>
    <w:rPr>
      <w:rFonts w:ascii="Arial" w:eastAsia="Calibri" w:hAnsi="Arial" w:cs="Arial"/>
      <w:b/>
      <w:color w:val="FFFFFF" w:themeColor="background1"/>
      <w:sz w:val="56"/>
      <w:szCs w:val="18"/>
      <w:lang w:eastAsia="en-GB"/>
    </w:rPr>
  </w:style>
  <w:style w:type="paragraph" w:styleId="BalloonText">
    <w:name w:val="Balloon Text"/>
    <w:basedOn w:val="Normal"/>
    <w:link w:val="BalloonTextChar"/>
    <w:uiPriority w:val="99"/>
    <w:semiHidden/>
    <w:unhideWhenUsed/>
    <w:rsid w:val="00332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89"/>
    <w:rPr>
      <w:rFonts w:ascii="Segoe UI" w:hAnsi="Segoe UI" w:cs="Segoe UI"/>
      <w:sz w:val="18"/>
      <w:szCs w:val="18"/>
    </w:rPr>
  </w:style>
  <w:style w:type="character" w:customStyle="1" w:styleId="Heading6Char">
    <w:name w:val="Heading 6 Char"/>
    <w:basedOn w:val="DefaultParagraphFont"/>
    <w:link w:val="Heading6"/>
    <w:uiPriority w:val="9"/>
    <w:rsid w:val="003B4B6C"/>
    <w:rPr>
      <w:rFonts w:ascii="Cambria" w:eastAsia="Times New Roman" w:hAnsi="Cambria" w:cs="Times New Roman"/>
      <w:i/>
      <w:iCs/>
      <w:color w:val="243F60"/>
    </w:rPr>
  </w:style>
  <w:style w:type="table" w:customStyle="1" w:styleId="TableGrid1">
    <w:name w:val="Table Grid1"/>
    <w:basedOn w:val="TableNormal"/>
    <w:next w:val="TableGrid"/>
    <w:rsid w:val="003B4B6C"/>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906B2"/>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906B2"/>
    <w:rPr>
      <w:rFonts w:ascii="Calibri" w:eastAsia="Calibri" w:hAnsi="Calibri" w:cs="Calibri"/>
      <w:color w:val="000000" w:themeColor="text1"/>
      <w:sz w:val="24"/>
      <w:szCs w:val="24"/>
      <w:lang w:eastAsia="en-GB" w:bidi="en-GB"/>
    </w:rPr>
  </w:style>
  <w:style w:type="paragraph" w:customStyle="1" w:styleId="xmsonormal">
    <w:name w:val="xmsonormal"/>
    <w:basedOn w:val="Normal"/>
    <w:rsid w:val="00D465DB"/>
    <w:pPr>
      <w:spacing w:after="0" w:line="240" w:lineRule="auto"/>
    </w:pPr>
    <w:rPr>
      <w:rFonts w:ascii="Calibri" w:hAnsi="Calibri" w:cs="Calibri"/>
      <w:color w:val="auto"/>
      <w:lang w:eastAsia="en-GB"/>
    </w:rPr>
  </w:style>
  <w:style w:type="paragraph" w:customStyle="1" w:styleId="xmsonormal0">
    <w:name w:val="x_msonormal"/>
    <w:basedOn w:val="Normal"/>
    <w:rsid w:val="00D55275"/>
    <w:pPr>
      <w:spacing w:after="0" w:line="240" w:lineRule="auto"/>
    </w:pPr>
    <w:rPr>
      <w:rFonts w:ascii="Calibri" w:hAnsi="Calibri" w:cs="Calibri"/>
      <w:color w:val="auto"/>
      <w:lang w:eastAsia="en-GB"/>
    </w:rPr>
  </w:style>
  <w:style w:type="table" w:styleId="LightGrid">
    <w:name w:val="Light Grid"/>
    <w:basedOn w:val="TableNormal"/>
    <w:uiPriority w:val="62"/>
    <w:rsid w:val="00B37703"/>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B37703"/>
    <w:rPr>
      <w:sz w:val="16"/>
      <w:szCs w:val="16"/>
    </w:rPr>
  </w:style>
  <w:style w:type="paragraph" w:styleId="CommentText">
    <w:name w:val="annotation text"/>
    <w:basedOn w:val="Normal"/>
    <w:link w:val="CommentTextChar"/>
    <w:uiPriority w:val="99"/>
    <w:semiHidden/>
    <w:unhideWhenUsed/>
    <w:rsid w:val="00B37703"/>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B3770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37703"/>
    <w:rPr>
      <w:b/>
      <w:bCs/>
    </w:rPr>
  </w:style>
  <w:style w:type="character" w:customStyle="1" w:styleId="CommentSubjectChar">
    <w:name w:val="Comment Subject Char"/>
    <w:basedOn w:val="CommentTextChar"/>
    <w:link w:val="CommentSubject"/>
    <w:uiPriority w:val="99"/>
    <w:semiHidden/>
    <w:rsid w:val="00B37703"/>
    <w:rPr>
      <w:rFonts w:ascii="Arial" w:hAnsi="Arial"/>
      <w:b/>
      <w:bCs/>
      <w:color w:val="auto"/>
      <w:sz w:val="20"/>
      <w:szCs w:val="20"/>
    </w:rPr>
  </w:style>
  <w:style w:type="paragraph" w:styleId="Revision">
    <w:name w:val="Revision"/>
    <w:hidden/>
    <w:uiPriority w:val="99"/>
    <w:semiHidden/>
    <w:rsid w:val="00B37703"/>
    <w:pPr>
      <w:spacing w:after="0" w:line="240" w:lineRule="auto"/>
    </w:pPr>
    <w:rPr>
      <w:color w:val="auto"/>
    </w:rPr>
  </w:style>
  <w:style w:type="paragraph" w:styleId="NormalWeb">
    <w:name w:val="Normal (Web)"/>
    <w:basedOn w:val="Normal"/>
    <w:uiPriority w:val="99"/>
    <w:unhideWhenUsed/>
    <w:rsid w:val="00B3770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B37703"/>
    <w:rPr>
      <w:color w:val="605E5C"/>
      <w:shd w:val="clear" w:color="auto" w:fill="E1DFDD"/>
    </w:rPr>
  </w:style>
  <w:style w:type="character" w:styleId="FollowedHyperlink">
    <w:name w:val="FollowedHyperlink"/>
    <w:basedOn w:val="DefaultParagraphFont"/>
    <w:uiPriority w:val="99"/>
    <w:semiHidden/>
    <w:unhideWhenUsed/>
    <w:rsid w:val="00B37703"/>
    <w:rPr>
      <w:color w:val="954F72" w:themeColor="followedHyperlink"/>
      <w:u w:val="single"/>
    </w:rPr>
  </w:style>
  <w:style w:type="table" w:customStyle="1" w:styleId="LightGrid1">
    <w:name w:val="Light Grid1"/>
    <w:basedOn w:val="TableNormal"/>
    <w:next w:val="LightGrid"/>
    <w:uiPriority w:val="62"/>
    <w:rsid w:val="00B93A1E"/>
    <w:pPr>
      <w:spacing w:after="0" w:line="240" w:lineRule="auto"/>
    </w:pPr>
    <w:rPr>
      <w:color w:val="aut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80712">
      <w:bodyDiv w:val="1"/>
      <w:marLeft w:val="0"/>
      <w:marRight w:val="0"/>
      <w:marTop w:val="0"/>
      <w:marBottom w:val="0"/>
      <w:divBdr>
        <w:top w:val="none" w:sz="0" w:space="0" w:color="auto"/>
        <w:left w:val="none" w:sz="0" w:space="0" w:color="auto"/>
        <w:bottom w:val="none" w:sz="0" w:space="0" w:color="auto"/>
        <w:right w:val="none" w:sz="0" w:space="0" w:color="auto"/>
      </w:divBdr>
    </w:div>
    <w:div w:id="1103184143">
      <w:bodyDiv w:val="1"/>
      <w:marLeft w:val="0"/>
      <w:marRight w:val="0"/>
      <w:marTop w:val="0"/>
      <w:marBottom w:val="0"/>
      <w:divBdr>
        <w:top w:val="none" w:sz="0" w:space="0" w:color="auto"/>
        <w:left w:val="none" w:sz="0" w:space="0" w:color="auto"/>
        <w:bottom w:val="none" w:sz="0" w:space="0" w:color="auto"/>
        <w:right w:val="none" w:sz="0" w:space="0" w:color="auto"/>
      </w:divBdr>
    </w:div>
    <w:div w:id="1257128179">
      <w:bodyDiv w:val="1"/>
      <w:marLeft w:val="0"/>
      <w:marRight w:val="0"/>
      <w:marTop w:val="0"/>
      <w:marBottom w:val="0"/>
      <w:divBdr>
        <w:top w:val="none" w:sz="0" w:space="0" w:color="auto"/>
        <w:left w:val="none" w:sz="0" w:space="0" w:color="auto"/>
        <w:bottom w:val="none" w:sz="0" w:space="0" w:color="auto"/>
        <w:right w:val="none" w:sz="0" w:space="0" w:color="auto"/>
      </w:divBdr>
    </w:div>
    <w:div w:id="1291016884">
      <w:bodyDiv w:val="1"/>
      <w:marLeft w:val="0"/>
      <w:marRight w:val="0"/>
      <w:marTop w:val="0"/>
      <w:marBottom w:val="0"/>
      <w:divBdr>
        <w:top w:val="none" w:sz="0" w:space="0" w:color="auto"/>
        <w:left w:val="none" w:sz="0" w:space="0" w:color="auto"/>
        <w:bottom w:val="none" w:sz="0" w:space="0" w:color="auto"/>
        <w:right w:val="none" w:sz="0" w:space="0" w:color="auto"/>
      </w:divBdr>
    </w:div>
    <w:div w:id="1315834025">
      <w:bodyDiv w:val="1"/>
      <w:marLeft w:val="0"/>
      <w:marRight w:val="0"/>
      <w:marTop w:val="0"/>
      <w:marBottom w:val="0"/>
      <w:divBdr>
        <w:top w:val="none" w:sz="0" w:space="0" w:color="auto"/>
        <w:left w:val="none" w:sz="0" w:space="0" w:color="auto"/>
        <w:bottom w:val="none" w:sz="0" w:space="0" w:color="auto"/>
        <w:right w:val="none" w:sz="0" w:space="0" w:color="auto"/>
      </w:divBdr>
    </w:div>
    <w:div w:id="1809282526">
      <w:bodyDiv w:val="1"/>
      <w:marLeft w:val="0"/>
      <w:marRight w:val="0"/>
      <w:marTop w:val="0"/>
      <w:marBottom w:val="0"/>
      <w:divBdr>
        <w:top w:val="none" w:sz="0" w:space="0" w:color="auto"/>
        <w:left w:val="none" w:sz="0" w:space="0" w:color="auto"/>
        <w:bottom w:val="none" w:sz="0" w:space="0" w:color="auto"/>
        <w:right w:val="none" w:sz="0" w:space="0" w:color="auto"/>
      </w:divBdr>
    </w:div>
    <w:div w:id="1887719520">
      <w:bodyDiv w:val="1"/>
      <w:marLeft w:val="0"/>
      <w:marRight w:val="0"/>
      <w:marTop w:val="0"/>
      <w:marBottom w:val="0"/>
      <w:divBdr>
        <w:top w:val="none" w:sz="0" w:space="0" w:color="auto"/>
        <w:left w:val="none" w:sz="0" w:space="0" w:color="auto"/>
        <w:bottom w:val="none" w:sz="0" w:space="0" w:color="auto"/>
        <w:right w:val="none" w:sz="0" w:space="0" w:color="auto"/>
      </w:divBdr>
    </w:div>
    <w:div w:id="1995058810">
      <w:bodyDiv w:val="1"/>
      <w:marLeft w:val="0"/>
      <w:marRight w:val="0"/>
      <w:marTop w:val="0"/>
      <w:marBottom w:val="0"/>
      <w:divBdr>
        <w:top w:val="none" w:sz="0" w:space="0" w:color="auto"/>
        <w:left w:val="none" w:sz="0" w:space="0" w:color="auto"/>
        <w:bottom w:val="none" w:sz="0" w:space="0" w:color="auto"/>
        <w:right w:val="none" w:sz="0" w:space="0" w:color="auto"/>
      </w:divBdr>
    </w:div>
    <w:div w:id="20004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esus.org.uk/covid-19-resources/covid-19-resources-general-public/resuscitation-council-uk-statement-covid-19" TargetMode="External"/><Relationship Id="rId7" Type="http://schemas.openxmlformats.org/officeDocument/2006/relationships/settings" Target="settings.xml"/><Relationship Id="rId12" Type="http://schemas.openxmlformats.org/officeDocument/2006/relationships/hyperlink" Target="https://www.gov.uk/government/publications/actions-for-schools-during-the-coronavirus-outbreak" TargetMode="Externa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ctions-for-schools-during-the-coronavirus-outbreak/schools-covid-19-operational-guidanc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wimming.org/swimengland/pool-return-guidance-document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02332/Actions_for_early_years_and_childcare_providers_during_the_COVID-19_pandemic_-_July_2021.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CB5A4-9D77-4E6D-87C2-FE3C8329AC4E}"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F9CAD07F-9097-4FEE-BD4E-158D9B41AAFD}">
      <dgm:prSet phldrT="[Text]"/>
      <dgm:spPr/>
      <dgm:t>
        <a:bodyPr/>
        <a:lstStyle/>
        <a:p>
          <a:r>
            <a:rPr lang="en-US"/>
            <a:t>Essential Controls</a:t>
          </a:r>
        </a:p>
      </dgm:t>
    </dgm:pt>
    <dgm:pt modelId="{7D4CA634-D0F0-4AD6-8A1A-E9F462646687}" type="parTrans" cxnId="{8E4C7647-22E5-4B9D-913C-E26865C33B9E}">
      <dgm:prSet/>
      <dgm:spPr/>
      <dgm:t>
        <a:bodyPr/>
        <a:lstStyle/>
        <a:p>
          <a:endParaRPr lang="en-US"/>
        </a:p>
      </dgm:t>
    </dgm:pt>
    <dgm:pt modelId="{37E1A949-841C-4635-BDEB-8D13306771B4}" type="sibTrans" cxnId="{8E4C7647-22E5-4B9D-913C-E26865C33B9E}">
      <dgm:prSet/>
      <dgm:spPr/>
      <dgm:t>
        <a:bodyPr/>
        <a:lstStyle/>
        <a:p>
          <a:endParaRPr lang="en-US"/>
        </a:p>
      </dgm:t>
    </dgm:pt>
    <dgm:pt modelId="{E4FBB454-D850-4D00-A1BB-68918F3F70DF}">
      <dgm:prSet phldrT="[Text]"/>
      <dgm:spPr/>
      <dgm:t>
        <a:bodyPr/>
        <a:lstStyle/>
        <a:p>
          <a:r>
            <a:rPr lang="en-US"/>
            <a:t>Symptom management</a:t>
          </a:r>
        </a:p>
      </dgm:t>
    </dgm:pt>
    <dgm:pt modelId="{E8E0F06A-54B5-4D8B-AB40-DAE55E9216AE}" type="parTrans" cxnId="{AF5B6BE6-5AB6-46DB-B4E4-9A95ED484C76}">
      <dgm:prSet/>
      <dgm:spPr/>
      <dgm:t>
        <a:bodyPr/>
        <a:lstStyle/>
        <a:p>
          <a:endParaRPr lang="en-US"/>
        </a:p>
      </dgm:t>
    </dgm:pt>
    <dgm:pt modelId="{C05C1535-0D1D-4426-9D69-E1958D72BDF2}" type="sibTrans" cxnId="{AF5B6BE6-5AB6-46DB-B4E4-9A95ED484C76}">
      <dgm:prSet/>
      <dgm:spPr/>
      <dgm:t>
        <a:bodyPr/>
        <a:lstStyle/>
        <a:p>
          <a:endParaRPr lang="en-US"/>
        </a:p>
      </dgm:t>
    </dgm:pt>
    <dgm:pt modelId="{20726302-0E9F-4851-B6CA-E08DE2C997DE}">
      <dgm:prSet phldrT="[Text]"/>
      <dgm:spPr/>
      <dgm:t>
        <a:bodyPr/>
        <a:lstStyle/>
        <a:p>
          <a:r>
            <a:rPr lang="en-US"/>
            <a:t>Effective Controls</a:t>
          </a:r>
        </a:p>
      </dgm:t>
    </dgm:pt>
    <dgm:pt modelId="{2C0BB831-8675-4649-995A-43D2A3B0A3C3}" type="parTrans" cxnId="{7B1B85F6-2BE8-46AD-83CE-608EB7398864}">
      <dgm:prSet/>
      <dgm:spPr/>
      <dgm:t>
        <a:bodyPr/>
        <a:lstStyle/>
        <a:p>
          <a:endParaRPr lang="en-US"/>
        </a:p>
      </dgm:t>
    </dgm:pt>
    <dgm:pt modelId="{BF3504C1-8D12-44F6-A8E2-66192AD01C21}" type="sibTrans" cxnId="{7B1B85F6-2BE8-46AD-83CE-608EB7398864}">
      <dgm:prSet/>
      <dgm:spPr/>
      <dgm:t>
        <a:bodyPr/>
        <a:lstStyle/>
        <a:p>
          <a:endParaRPr lang="en-US"/>
        </a:p>
      </dgm:t>
    </dgm:pt>
    <dgm:pt modelId="{FDADFDC9-9ED9-45EB-B182-58BFDFA0FB7D}">
      <dgm:prSet phldrT="[Text]"/>
      <dgm:spPr/>
      <dgm:t>
        <a:bodyPr/>
        <a:lstStyle/>
        <a:p>
          <a:r>
            <a:rPr lang="en-US"/>
            <a:t>Social distancing measures</a:t>
          </a:r>
        </a:p>
      </dgm:t>
    </dgm:pt>
    <dgm:pt modelId="{1B290E03-4387-4414-A5C3-CD6DD8A8C19C}" type="parTrans" cxnId="{DABE5B9C-1802-4E6F-8E95-951C0AA8B9A2}">
      <dgm:prSet/>
      <dgm:spPr/>
      <dgm:t>
        <a:bodyPr/>
        <a:lstStyle/>
        <a:p>
          <a:endParaRPr lang="en-US"/>
        </a:p>
      </dgm:t>
    </dgm:pt>
    <dgm:pt modelId="{08B2A706-7750-4ABA-9345-48B9963FC4ED}" type="sibTrans" cxnId="{DABE5B9C-1802-4E6F-8E95-951C0AA8B9A2}">
      <dgm:prSet/>
      <dgm:spPr/>
      <dgm:t>
        <a:bodyPr/>
        <a:lstStyle/>
        <a:p>
          <a:endParaRPr lang="en-US"/>
        </a:p>
      </dgm:t>
    </dgm:pt>
    <dgm:pt modelId="{ADD517A4-AAD4-42C1-8751-453DDD353AFA}">
      <dgm:prSet phldrT="[Text]"/>
      <dgm:spPr/>
      <dgm:t>
        <a:bodyPr/>
        <a:lstStyle/>
        <a:p>
          <a:r>
            <a:rPr lang="en-US"/>
            <a:t>Consistent grouping of pupils</a:t>
          </a:r>
        </a:p>
      </dgm:t>
    </dgm:pt>
    <dgm:pt modelId="{A63278A6-6EAE-4957-BF3C-EB205A26AB1C}" type="parTrans" cxnId="{21D42B9D-2CF6-406D-BF59-72A46462DC10}">
      <dgm:prSet/>
      <dgm:spPr/>
      <dgm:t>
        <a:bodyPr/>
        <a:lstStyle/>
        <a:p>
          <a:endParaRPr lang="en-US"/>
        </a:p>
      </dgm:t>
    </dgm:pt>
    <dgm:pt modelId="{F12AF6E1-6413-4231-A731-AE337C3E51DF}" type="sibTrans" cxnId="{21D42B9D-2CF6-406D-BF59-72A46462DC10}">
      <dgm:prSet/>
      <dgm:spPr/>
      <dgm:t>
        <a:bodyPr/>
        <a:lstStyle/>
        <a:p>
          <a:endParaRPr lang="en-US"/>
        </a:p>
      </dgm:t>
    </dgm:pt>
    <dgm:pt modelId="{BBCA9FCB-AD01-46D9-B45D-D8F658EA6427}">
      <dgm:prSet phldrT="[Text]"/>
      <dgm:spPr/>
      <dgm:t>
        <a:bodyPr/>
        <a:lstStyle/>
        <a:p>
          <a:r>
            <a:rPr lang="en-US"/>
            <a:t>Supportive Controls</a:t>
          </a:r>
        </a:p>
      </dgm:t>
    </dgm:pt>
    <dgm:pt modelId="{E31F13D2-53F4-405B-9DBA-9C976E24D4DE}" type="parTrans" cxnId="{3A1C235B-54B3-4452-9DFB-F2002F3EA28A}">
      <dgm:prSet/>
      <dgm:spPr/>
      <dgm:t>
        <a:bodyPr/>
        <a:lstStyle/>
        <a:p>
          <a:endParaRPr lang="en-US"/>
        </a:p>
      </dgm:t>
    </dgm:pt>
    <dgm:pt modelId="{DE4B0519-E4FA-4AB1-ACD7-E0117972DB08}" type="sibTrans" cxnId="{3A1C235B-54B3-4452-9DFB-F2002F3EA28A}">
      <dgm:prSet/>
      <dgm:spPr/>
      <dgm:t>
        <a:bodyPr/>
        <a:lstStyle/>
        <a:p>
          <a:endParaRPr lang="en-US"/>
        </a:p>
      </dgm:t>
    </dgm:pt>
    <dgm:pt modelId="{73346076-E8BF-4567-A58E-09EB018C77CF}">
      <dgm:prSet phldrT="[Text]"/>
      <dgm:spPr/>
      <dgm:t>
        <a:bodyPr/>
        <a:lstStyle/>
        <a:p>
          <a:r>
            <a:rPr lang="en-US"/>
            <a:t>Minimise non essentials  vistors to school</a:t>
          </a:r>
        </a:p>
      </dgm:t>
    </dgm:pt>
    <dgm:pt modelId="{1C718A3F-8F29-4D5F-BCE2-ACAF299DA7A5}" type="parTrans" cxnId="{425C367F-670B-4961-8FA3-CE42CC1DA1CF}">
      <dgm:prSet/>
      <dgm:spPr/>
      <dgm:t>
        <a:bodyPr/>
        <a:lstStyle/>
        <a:p>
          <a:endParaRPr lang="en-US"/>
        </a:p>
      </dgm:t>
    </dgm:pt>
    <dgm:pt modelId="{909C9774-26DC-4202-96B2-FD79597ECC59}" type="sibTrans" cxnId="{425C367F-670B-4961-8FA3-CE42CC1DA1CF}">
      <dgm:prSet/>
      <dgm:spPr/>
      <dgm:t>
        <a:bodyPr/>
        <a:lstStyle/>
        <a:p>
          <a:endParaRPr lang="en-US"/>
        </a:p>
      </dgm:t>
    </dgm:pt>
    <dgm:pt modelId="{F79E938C-7286-4AC8-9A0D-66D1899AE88D}">
      <dgm:prSet phldrT="[Text]"/>
      <dgm:spPr/>
      <dgm:t>
        <a:bodyPr/>
        <a:lstStyle/>
        <a:p>
          <a:r>
            <a:rPr lang="en-US"/>
            <a:t>Actively promote twice weekly LFT </a:t>
          </a:r>
        </a:p>
      </dgm:t>
    </dgm:pt>
    <dgm:pt modelId="{7DC98309-D358-455F-B189-F36DB6644FFE}" type="parTrans" cxnId="{817993A9-4EAE-4D07-AFCD-E0593824B186}">
      <dgm:prSet/>
      <dgm:spPr/>
      <dgm:t>
        <a:bodyPr/>
        <a:lstStyle/>
        <a:p>
          <a:endParaRPr lang="en-US"/>
        </a:p>
      </dgm:t>
    </dgm:pt>
    <dgm:pt modelId="{E1322836-F3AB-44C3-81E1-51C693C2539C}" type="sibTrans" cxnId="{817993A9-4EAE-4D07-AFCD-E0593824B186}">
      <dgm:prSet/>
      <dgm:spPr/>
      <dgm:t>
        <a:bodyPr/>
        <a:lstStyle/>
        <a:p>
          <a:endParaRPr lang="en-US"/>
        </a:p>
      </dgm:t>
    </dgm:pt>
    <dgm:pt modelId="{5FEAD5B9-3412-45E8-B72D-E453AE25DFEE}">
      <dgm:prSet phldrT="[Text]"/>
      <dgm:spPr/>
      <dgm:t>
        <a:bodyPr/>
        <a:lstStyle/>
        <a:p>
          <a:r>
            <a:rPr lang="en-US"/>
            <a:t>Good ventilation</a:t>
          </a:r>
        </a:p>
      </dgm:t>
    </dgm:pt>
    <dgm:pt modelId="{3E606CC7-EA83-45EC-868B-809104DF6B20}" type="parTrans" cxnId="{8AC42FDF-F08A-44FF-B1C8-472960E939E7}">
      <dgm:prSet/>
      <dgm:spPr/>
      <dgm:t>
        <a:bodyPr/>
        <a:lstStyle/>
        <a:p>
          <a:endParaRPr lang="en-US"/>
        </a:p>
      </dgm:t>
    </dgm:pt>
    <dgm:pt modelId="{E614E336-FBEE-474A-BF97-68169BE3ACD6}" type="sibTrans" cxnId="{8AC42FDF-F08A-44FF-B1C8-472960E939E7}">
      <dgm:prSet/>
      <dgm:spPr/>
      <dgm:t>
        <a:bodyPr/>
        <a:lstStyle/>
        <a:p>
          <a:endParaRPr lang="en-US"/>
        </a:p>
      </dgm:t>
    </dgm:pt>
    <dgm:pt modelId="{35B80506-029D-4B2B-9648-9BF215EBD616}">
      <dgm:prSet phldrT="[Text]"/>
      <dgm:spPr/>
      <dgm:t>
        <a:bodyPr/>
        <a:lstStyle/>
        <a:p>
          <a:r>
            <a:rPr lang="en-US"/>
            <a:t>Respiratory management</a:t>
          </a:r>
        </a:p>
      </dgm:t>
    </dgm:pt>
    <dgm:pt modelId="{8DB75AC9-371E-4674-81CA-B399E73C6D94}" type="parTrans" cxnId="{45C22CF4-BBAB-4277-9864-E7D636503753}">
      <dgm:prSet/>
      <dgm:spPr/>
      <dgm:t>
        <a:bodyPr/>
        <a:lstStyle/>
        <a:p>
          <a:endParaRPr lang="en-US"/>
        </a:p>
      </dgm:t>
    </dgm:pt>
    <dgm:pt modelId="{9AB82A2D-D5C8-46EA-9076-3DD2D75AF531}" type="sibTrans" cxnId="{45C22CF4-BBAB-4277-9864-E7D636503753}">
      <dgm:prSet/>
      <dgm:spPr/>
      <dgm:t>
        <a:bodyPr/>
        <a:lstStyle/>
        <a:p>
          <a:endParaRPr lang="en-US"/>
        </a:p>
      </dgm:t>
    </dgm:pt>
    <dgm:pt modelId="{CD08F94E-F3CF-48C2-B9AB-8AB6C4F7B3B9}">
      <dgm:prSet phldrT="[Text]"/>
      <dgm:spPr/>
      <dgm:t>
        <a:bodyPr/>
        <a:lstStyle/>
        <a:p>
          <a:r>
            <a:rPr lang="en-US"/>
            <a:t>Hand hygiene </a:t>
          </a:r>
        </a:p>
      </dgm:t>
    </dgm:pt>
    <dgm:pt modelId="{AD1D3459-5B43-488D-BB07-98999ACC50F6}" type="parTrans" cxnId="{BF4FAE71-E05C-4E0D-8FCF-05DAF5BDD8CD}">
      <dgm:prSet/>
      <dgm:spPr/>
      <dgm:t>
        <a:bodyPr/>
        <a:lstStyle/>
        <a:p>
          <a:endParaRPr lang="en-US"/>
        </a:p>
      </dgm:t>
    </dgm:pt>
    <dgm:pt modelId="{7191A353-9F0B-4379-87B5-3F711CD760C6}" type="sibTrans" cxnId="{BF4FAE71-E05C-4E0D-8FCF-05DAF5BDD8CD}">
      <dgm:prSet/>
      <dgm:spPr/>
      <dgm:t>
        <a:bodyPr/>
        <a:lstStyle/>
        <a:p>
          <a:endParaRPr lang="en-US"/>
        </a:p>
      </dgm:t>
    </dgm:pt>
    <dgm:pt modelId="{1A0F9FB1-3265-44B8-9A17-A8AB3015A682}">
      <dgm:prSet phldrT="[Text]"/>
      <dgm:spPr/>
      <dgm:t>
        <a:bodyPr/>
        <a:lstStyle/>
        <a:p>
          <a:r>
            <a:rPr lang="en-US"/>
            <a:t>Enhanced cleaning</a:t>
          </a:r>
        </a:p>
      </dgm:t>
    </dgm:pt>
    <dgm:pt modelId="{214A5BD5-121D-4062-818B-B88BA3F0C58A}" type="parTrans" cxnId="{B1149DE0-EEF6-4846-B67B-7200BCCD4A45}">
      <dgm:prSet/>
      <dgm:spPr/>
      <dgm:t>
        <a:bodyPr/>
        <a:lstStyle/>
        <a:p>
          <a:endParaRPr lang="en-US"/>
        </a:p>
      </dgm:t>
    </dgm:pt>
    <dgm:pt modelId="{5CF65698-D8F6-400C-A3A0-AC7511E0ED57}" type="sibTrans" cxnId="{B1149DE0-EEF6-4846-B67B-7200BCCD4A45}">
      <dgm:prSet/>
      <dgm:spPr/>
      <dgm:t>
        <a:bodyPr/>
        <a:lstStyle/>
        <a:p>
          <a:endParaRPr lang="en-US"/>
        </a:p>
      </dgm:t>
    </dgm:pt>
    <dgm:pt modelId="{9F7BC8C7-89DB-4BDD-9CED-AC4F3AE73662}">
      <dgm:prSet phldrT="[Text]"/>
      <dgm:spPr/>
      <dgm:t>
        <a:bodyPr/>
        <a:lstStyle/>
        <a:p>
          <a:r>
            <a:rPr lang="en-US"/>
            <a:t>Social distancing awareness</a:t>
          </a:r>
        </a:p>
      </dgm:t>
    </dgm:pt>
    <dgm:pt modelId="{A25EEDB4-4868-4357-A8BC-3B6C55757089}" type="parTrans" cxnId="{82D0C8F4-72B4-4A24-98C7-AF1B3EEEF890}">
      <dgm:prSet/>
      <dgm:spPr/>
      <dgm:t>
        <a:bodyPr/>
        <a:lstStyle/>
        <a:p>
          <a:endParaRPr lang="en-US"/>
        </a:p>
      </dgm:t>
    </dgm:pt>
    <dgm:pt modelId="{21D21E92-114B-44A9-9841-FAD0C198F1F6}" type="sibTrans" cxnId="{82D0C8F4-72B4-4A24-98C7-AF1B3EEEF890}">
      <dgm:prSet/>
      <dgm:spPr/>
      <dgm:t>
        <a:bodyPr/>
        <a:lstStyle/>
        <a:p>
          <a:endParaRPr lang="en-US"/>
        </a:p>
      </dgm:t>
    </dgm:pt>
    <dgm:pt modelId="{5D1C07EC-468F-4B8A-95AB-3F34598882F4}">
      <dgm:prSet phldrT="[Text]"/>
      <dgm:spPr/>
      <dgm:t>
        <a:bodyPr/>
        <a:lstStyle/>
        <a:p>
          <a:r>
            <a:rPr lang="en-US"/>
            <a:t>Indivdual risk assessments where risk is high</a:t>
          </a:r>
        </a:p>
      </dgm:t>
    </dgm:pt>
    <dgm:pt modelId="{E58D8E7D-BA6B-481A-ABB1-98CA8A8F202B}" type="parTrans" cxnId="{363DFCD7-489D-4016-B7A6-908EEFB3BD4D}">
      <dgm:prSet/>
      <dgm:spPr/>
      <dgm:t>
        <a:bodyPr/>
        <a:lstStyle/>
        <a:p>
          <a:endParaRPr lang="en-US"/>
        </a:p>
      </dgm:t>
    </dgm:pt>
    <dgm:pt modelId="{AC07F870-5B70-4A77-A949-939BCC1DB3DA}" type="sibTrans" cxnId="{363DFCD7-489D-4016-B7A6-908EEFB3BD4D}">
      <dgm:prSet/>
      <dgm:spPr/>
      <dgm:t>
        <a:bodyPr/>
        <a:lstStyle/>
        <a:p>
          <a:endParaRPr lang="en-US"/>
        </a:p>
      </dgm:t>
    </dgm:pt>
    <dgm:pt modelId="{781E9991-C0D3-4640-A538-4E19325FD44E}">
      <dgm:prSet phldrT="[Text]"/>
      <dgm:spPr/>
      <dgm:t>
        <a:bodyPr/>
        <a:lstStyle/>
        <a:p>
          <a:r>
            <a:rPr lang="en-US"/>
            <a:t>Frequent cleaning of outdoor equipment</a:t>
          </a:r>
        </a:p>
      </dgm:t>
    </dgm:pt>
    <dgm:pt modelId="{82FD8747-487E-4AD3-B62C-5E4E2AD85F8A}" type="parTrans" cxnId="{55A811A3-3C2F-4072-9708-14E937B43B73}">
      <dgm:prSet/>
      <dgm:spPr/>
      <dgm:t>
        <a:bodyPr/>
        <a:lstStyle/>
        <a:p>
          <a:endParaRPr lang="en-US"/>
        </a:p>
      </dgm:t>
    </dgm:pt>
    <dgm:pt modelId="{AB66E455-182C-46EF-80FA-3A3C3698CD1D}" type="sibTrans" cxnId="{55A811A3-3C2F-4072-9708-14E937B43B73}">
      <dgm:prSet/>
      <dgm:spPr/>
      <dgm:t>
        <a:bodyPr/>
        <a:lstStyle/>
        <a:p>
          <a:endParaRPr lang="en-US"/>
        </a:p>
      </dgm:t>
    </dgm:pt>
    <dgm:pt modelId="{6098D352-79F8-4EDA-AC91-C98E7009A3F7}">
      <dgm:prSet phldrT="[Text]"/>
      <dgm:spPr/>
      <dgm:t>
        <a:bodyPr/>
        <a:lstStyle/>
        <a:p>
          <a:r>
            <a:rPr lang="en-US"/>
            <a:t>Staggered start /finish times</a:t>
          </a:r>
        </a:p>
      </dgm:t>
    </dgm:pt>
    <dgm:pt modelId="{4D5FDBFD-8DC6-4780-880F-8040EFC0DB43}" type="parTrans" cxnId="{E79A22F5-A7AE-471A-B864-4C301ECE22E5}">
      <dgm:prSet/>
      <dgm:spPr/>
      <dgm:t>
        <a:bodyPr/>
        <a:lstStyle/>
        <a:p>
          <a:endParaRPr lang="en-US"/>
        </a:p>
      </dgm:t>
    </dgm:pt>
    <dgm:pt modelId="{7CF2EA11-CCF9-496F-A773-8939B5C0D301}" type="sibTrans" cxnId="{E79A22F5-A7AE-471A-B864-4C301ECE22E5}">
      <dgm:prSet/>
      <dgm:spPr/>
      <dgm:t>
        <a:bodyPr/>
        <a:lstStyle/>
        <a:p>
          <a:endParaRPr lang="en-US"/>
        </a:p>
      </dgm:t>
    </dgm:pt>
    <dgm:pt modelId="{31D60125-9E46-4C0D-87AF-28DAC3E7E990}">
      <dgm:prSet phldrT="[Text]"/>
      <dgm:spPr/>
      <dgm:t>
        <a:bodyPr/>
        <a:lstStyle/>
        <a:p>
          <a:r>
            <a:rPr lang="en-US"/>
            <a:t>Staggered lunchtimes and playtimes</a:t>
          </a:r>
        </a:p>
      </dgm:t>
    </dgm:pt>
    <dgm:pt modelId="{6D68467D-6FD7-4CF0-9134-917C8C7F9860}" type="parTrans" cxnId="{6BEC1169-B967-4EF0-9A74-A776F832D1B1}">
      <dgm:prSet/>
      <dgm:spPr/>
      <dgm:t>
        <a:bodyPr/>
        <a:lstStyle/>
        <a:p>
          <a:endParaRPr lang="en-US"/>
        </a:p>
      </dgm:t>
    </dgm:pt>
    <dgm:pt modelId="{A6EFCE5D-1EE0-4D1E-B5AD-06EE8A68FBE9}" type="sibTrans" cxnId="{6BEC1169-B967-4EF0-9A74-A776F832D1B1}">
      <dgm:prSet/>
      <dgm:spPr/>
      <dgm:t>
        <a:bodyPr/>
        <a:lstStyle/>
        <a:p>
          <a:endParaRPr lang="en-US"/>
        </a:p>
      </dgm:t>
    </dgm:pt>
    <dgm:pt modelId="{7AF7F582-7106-4867-8865-37CC5E81507B}">
      <dgm:prSet phldrT="[Text]"/>
      <dgm:spPr/>
      <dgm:t>
        <a:bodyPr/>
        <a:lstStyle/>
        <a:p>
          <a:r>
            <a:rPr lang="en-US"/>
            <a:t>Avoid interaction between different groups of staff</a:t>
          </a:r>
        </a:p>
      </dgm:t>
    </dgm:pt>
    <dgm:pt modelId="{2398B522-E666-4C1F-9612-534643E22DA1}" type="parTrans" cxnId="{D43AFC96-B658-4A23-B7F7-3367D1AC74FF}">
      <dgm:prSet/>
      <dgm:spPr/>
      <dgm:t>
        <a:bodyPr/>
        <a:lstStyle/>
        <a:p>
          <a:endParaRPr lang="en-US"/>
        </a:p>
      </dgm:t>
    </dgm:pt>
    <dgm:pt modelId="{F3321844-92D2-4755-BF07-99124FE662B7}" type="sibTrans" cxnId="{D43AFC96-B658-4A23-B7F7-3367D1AC74FF}">
      <dgm:prSet/>
      <dgm:spPr/>
      <dgm:t>
        <a:bodyPr/>
        <a:lstStyle/>
        <a:p>
          <a:endParaRPr lang="en-US"/>
        </a:p>
      </dgm:t>
    </dgm:pt>
    <dgm:pt modelId="{8515EC35-1FF9-499F-A696-B26F64A15DC1}">
      <dgm:prSet phldrT="[Text]"/>
      <dgm:spPr/>
      <dgm:t>
        <a:bodyPr/>
        <a:lstStyle/>
        <a:p>
          <a:r>
            <a:rPr lang="en-US"/>
            <a:t>Reduce occupancy of shared staff spaces</a:t>
          </a:r>
        </a:p>
      </dgm:t>
    </dgm:pt>
    <dgm:pt modelId="{88C2EF6B-FC8F-4822-A563-DAB9C9C66E48}" type="parTrans" cxnId="{1D73BC45-4F92-4BE5-81B9-407439A06ABB}">
      <dgm:prSet/>
      <dgm:spPr/>
      <dgm:t>
        <a:bodyPr/>
        <a:lstStyle/>
        <a:p>
          <a:endParaRPr lang="en-US"/>
        </a:p>
      </dgm:t>
    </dgm:pt>
    <dgm:pt modelId="{B639ED50-06B9-41DE-B770-A875D16BD90E}" type="sibTrans" cxnId="{1D73BC45-4F92-4BE5-81B9-407439A06ABB}">
      <dgm:prSet/>
      <dgm:spPr/>
      <dgm:t>
        <a:bodyPr/>
        <a:lstStyle/>
        <a:p>
          <a:endParaRPr lang="en-US"/>
        </a:p>
      </dgm:t>
    </dgm:pt>
    <dgm:pt modelId="{D34755C5-CC57-456F-BA48-D18FB8F0DAE5}">
      <dgm:prSet phldrT="[Text]"/>
      <dgm:spPr/>
      <dgm:t>
        <a:bodyPr/>
        <a:lstStyle/>
        <a:p>
          <a:endParaRPr lang="en-US"/>
        </a:p>
      </dgm:t>
    </dgm:pt>
    <dgm:pt modelId="{48E5FF60-B73D-4DDE-B70F-7847150132B3}" type="parTrans" cxnId="{0279AE5B-3A70-4D8A-BCCB-3A887AD3CC14}">
      <dgm:prSet/>
      <dgm:spPr/>
      <dgm:t>
        <a:bodyPr/>
        <a:lstStyle/>
        <a:p>
          <a:endParaRPr lang="en-US"/>
        </a:p>
      </dgm:t>
    </dgm:pt>
    <dgm:pt modelId="{F697DB8D-4A34-41DF-BEF7-351F0A020E49}" type="sibTrans" cxnId="{0279AE5B-3A70-4D8A-BCCB-3A887AD3CC14}">
      <dgm:prSet/>
      <dgm:spPr/>
      <dgm:t>
        <a:bodyPr/>
        <a:lstStyle/>
        <a:p>
          <a:endParaRPr lang="en-US"/>
        </a:p>
      </dgm:t>
    </dgm:pt>
    <dgm:pt modelId="{05D0EE4C-57B0-4019-B7D5-AB35DF8282CA}">
      <dgm:prSet phldrT="[Text]"/>
      <dgm:spPr/>
      <dgm:t>
        <a:bodyPr/>
        <a:lstStyle/>
        <a:p>
          <a:r>
            <a:rPr lang="en-US"/>
            <a:t>Face coverings in corridors, staff areas and on transport </a:t>
          </a:r>
        </a:p>
      </dgm:t>
    </dgm:pt>
    <dgm:pt modelId="{DD7AF04C-9FFF-4444-8004-3F38CB34213C}" type="parTrans" cxnId="{1BBF47AC-5DFE-420B-ABBF-B3FF40F7CD4D}">
      <dgm:prSet/>
      <dgm:spPr/>
      <dgm:t>
        <a:bodyPr/>
        <a:lstStyle/>
        <a:p>
          <a:endParaRPr lang="en-US"/>
        </a:p>
      </dgm:t>
    </dgm:pt>
    <dgm:pt modelId="{D5635E36-0F6F-4BC3-86C8-CEF5829EDA12}" type="sibTrans" cxnId="{1BBF47AC-5DFE-420B-ABBF-B3FF40F7CD4D}">
      <dgm:prSet/>
      <dgm:spPr/>
      <dgm:t>
        <a:bodyPr/>
        <a:lstStyle/>
        <a:p>
          <a:endParaRPr lang="en-US"/>
        </a:p>
      </dgm:t>
    </dgm:pt>
    <dgm:pt modelId="{33507129-500C-45FF-B027-D9C68AB5B012}">
      <dgm:prSet phldrT="[Text]"/>
      <dgm:spPr/>
      <dgm:t>
        <a:bodyPr/>
        <a:lstStyle/>
        <a:p>
          <a:r>
            <a:rPr lang="en-US"/>
            <a:t> Adult face coverings encouraged at busy contact times</a:t>
          </a:r>
        </a:p>
      </dgm:t>
    </dgm:pt>
    <dgm:pt modelId="{00E57B91-3589-422F-888D-75F5272C938E}" type="parTrans" cxnId="{B937E49B-6594-4683-AB29-523B360874DA}">
      <dgm:prSet/>
      <dgm:spPr/>
      <dgm:t>
        <a:bodyPr/>
        <a:lstStyle/>
        <a:p>
          <a:endParaRPr lang="en-US"/>
        </a:p>
      </dgm:t>
    </dgm:pt>
    <dgm:pt modelId="{5A223853-2F3D-4B5C-9EAD-6813C8B90002}" type="sibTrans" cxnId="{B937E49B-6594-4683-AB29-523B360874DA}">
      <dgm:prSet/>
      <dgm:spPr/>
      <dgm:t>
        <a:bodyPr/>
        <a:lstStyle/>
        <a:p>
          <a:endParaRPr lang="en-US"/>
        </a:p>
      </dgm:t>
    </dgm:pt>
    <dgm:pt modelId="{D9D4C01A-1C01-41AA-85DC-74F95444D953}">
      <dgm:prSet phldrT="[Text]"/>
      <dgm:spPr/>
      <dgm:t>
        <a:bodyPr/>
        <a:lstStyle/>
        <a:p>
          <a:r>
            <a:rPr lang="en-US"/>
            <a:t>Extra curricular provision reduced where risk is highest</a:t>
          </a:r>
        </a:p>
      </dgm:t>
    </dgm:pt>
    <dgm:pt modelId="{0D06B83B-831F-4F2E-B30F-695547ABAE68}" type="parTrans" cxnId="{B902EDA1-C354-49F5-87CE-3ECA83665B37}">
      <dgm:prSet/>
      <dgm:spPr/>
      <dgm:t>
        <a:bodyPr/>
        <a:lstStyle/>
        <a:p>
          <a:endParaRPr lang="en-US"/>
        </a:p>
      </dgm:t>
    </dgm:pt>
    <dgm:pt modelId="{B1DC96C6-FDA0-4331-A955-9E88DB5B69D0}" type="sibTrans" cxnId="{B902EDA1-C354-49F5-87CE-3ECA83665B37}">
      <dgm:prSet/>
      <dgm:spPr/>
      <dgm:t>
        <a:bodyPr/>
        <a:lstStyle/>
        <a:p>
          <a:endParaRPr lang="en-US"/>
        </a:p>
      </dgm:t>
    </dgm:pt>
    <dgm:pt modelId="{0F1439D8-15DD-4C40-8737-5DDCF4F22FB5}">
      <dgm:prSet phldrT="[Text]"/>
      <dgm:spPr/>
      <dgm:t>
        <a:bodyPr/>
        <a:lstStyle/>
        <a:p>
          <a:r>
            <a:rPr lang="en-US"/>
            <a:t>Car sharing discouraged</a:t>
          </a:r>
        </a:p>
      </dgm:t>
    </dgm:pt>
    <dgm:pt modelId="{A6AF84E4-17BA-4951-ACE9-7EA0D1365947}" type="parTrans" cxnId="{5922E246-AC31-4703-9E21-606A775A4EB6}">
      <dgm:prSet/>
      <dgm:spPr/>
      <dgm:t>
        <a:bodyPr/>
        <a:lstStyle/>
        <a:p>
          <a:endParaRPr lang="en-US"/>
        </a:p>
      </dgm:t>
    </dgm:pt>
    <dgm:pt modelId="{5525524C-C471-4935-8FB1-E825D2646941}" type="sibTrans" cxnId="{5922E246-AC31-4703-9E21-606A775A4EB6}">
      <dgm:prSet/>
      <dgm:spPr/>
      <dgm:t>
        <a:bodyPr/>
        <a:lstStyle/>
        <a:p>
          <a:endParaRPr lang="en-US"/>
        </a:p>
      </dgm:t>
    </dgm:pt>
    <dgm:pt modelId="{53F29BDD-4694-4E8B-A961-0346BB901940}">
      <dgm:prSet phldrT="[Text]"/>
      <dgm:spPr/>
      <dgm:t>
        <a:bodyPr/>
        <a:lstStyle/>
        <a:p>
          <a:endParaRPr lang="en-US"/>
        </a:p>
      </dgm:t>
    </dgm:pt>
    <dgm:pt modelId="{C41A80B8-2E29-4352-9023-6E7EE2BF4AFA}" type="parTrans" cxnId="{20E459BD-BDA0-45AE-B926-DFB255ADE390}">
      <dgm:prSet/>
      <dgm:spPr/>
      <dgm:t>
        <a:bodyPr/>
        <a:lstStyle/>
        <a:p>
          <a:endParaRPr lang="en-US"/>
        </a:p>
      </dgm:t>
    </dgm:pt>
    <dgm:pt modelId="{C5191EEF-92EC-4245-A2B6-338B33678158}" type="sibTrans" cxnId="{20E459BD-BDA0-45AE-B926-DFB255ADE390}">
      <dgm:prSet/>
      <dgm:spPr/>
      <dgm:t>
        <a:bodyPr/>
        <a:lstStyle/>
        <a:p>
          <a:endParaRPr lang="en-US"/>
        </a:p>
      </dgm:t>
    </dgm:pt>
    <dgm:pt modelId="{4B18ADB6-AFF3-40E0-B879-4563B5F14EB4}">
      <dgm:prSet phldrT="[Text]"/>
      <dgm:spPr/>
      <dgm:t>
        <a:bodyPr/>
        <a:lstStyle/>
        <a:p>
          <a:endParaRPr lang="en-US"/>
        </a:p>
      </dgm:t>
    </dgm:pt>
    <dgm:pt modelId="{4FE222BA-C7BC-4319-BE2F-8DFFE60575D9}" type="parTrans" cxnId="{048E17A6-E753-402B-8816-8B4DFAE738FE}">
      <dgm:prSet/>
      <dgm:spPr/>
      <dgm:t>
        <a:bodyPr/>
        <a:lstStyle/>
        <a:p>
          <a:endParaRPr lang="en-US"/>
        </a:p>
      </dgm:t>
    </dgm:pt>
    <dgm:pt modelId="{3D9C87E2-698A-461A-A8F8-6112545183D3}" type="sibTrans" cxnId="{048E17A6-E753-402B-8816-8B4DFAE738FE}">
      <dgm:prSet/>
      <dgm:spPr/>
      <dgm:t>
        <a:bodyPr/>
        <a:lstStyle/>
        <a:p>
          <a:endParaRPr lang="en-US"/>
        </a:p>
      </dgm:t>
    </dgm:pt>
    <dgm:pt modelId="{35865E0E-92D2-4553-A454-422A08981590}">
      <dgm:prSet phldrT="[Text]"/>
      <dgm:spPr/>
      <dgm:t>
        <a:bodyPr/>
        <a:lstStyle/>
        <a:p>
          <a:r>
            <a:rPr lang="en-US"/>
            <a:t>Reduce sharing of equipment</a:t>
          </a:r>
        </a:p>
      </dgm:t>
    </dgm:pt>
    <dgm:pt modelId="{EA423C30-FF70-4684-986E-DF1C062DE029}" type="parTrans" cxnId="{5D09A026-BB52-47CB-B1F8-34D7930719CA}">
      <dgm:prSet/>
      <dgm:spPr/>
      <dgm:t>
        <a:bodyPr/>
        <a:lstStyle/>
        <a:p>
          <a:endParaRPr lang="en-US"/>
        </a:p>
      </dgm:t>
    </dgm:pt>
    <dgm:pt modelId="{44986C83-7AA3-481E-A057-A9CD881E2484}" type="sibTrans" cxnId="{5D09A026-BB52-47CB-B1F8-34D7930719CA}">
      <dgm:prSet/>
      <dgm:spPr/>
      <dgm:t>
        <a:bodyPr/>
        <a:lstStyle/>
        <a:p>
          <a:endParaRPr lang="en-US"/>
        </a:p>
      </dgm:t>
    </dgm:pt>
    <dgm:pt modelId="{25467FF6-4095-49E5-94AB-A50D3DC466E4}">
      <dgm:prSet phldrT="[Text]"/>
      <dgm:spPr/>
      <dgm:t>
        <a:bodyPr/>
        <a:lstStyle/>
        <a:p>
          <a:endParaRPr lang="en-US"/>
        </a:p>
      </dgm:t>
    </dgm:pt>
    <dgm:pt modelId="{05228406-EB7A-47D3-897E-5A687FDAD811}" type="parTrans" cxnId="{CA1E49D9-A10B-47CB-A9BF-012993D13914}">
      <dgm:prSet/>
      <dgm:spPr/>
      <dgm:t>
        <a:bodyPr/>
        <a:lstStyle/>
        <a:p>
          <a:endParaRPr lang="en-US"/>
        </a:p>
      </dgm:t>
    </dgm:pt>
    <dgm:pt modelId="{DCBEFF24-0468-4F26-899D-84E3D4358384}" type="sibTrans" cxnId="{CA1E49D9-A10B-47CB-A9BF-012993D13914}">
      <dgm:prSet/>
      <dgm:spPr/>
      <dgm:t>
        <a:bodyPr/>
        <a:lstStyle/>
        <a:p>
          <a:endParaRPr lang="en-US"/>
        </a:p>
      </dgm:t>
    </dgm:pt>
    <dgm:pt modelId="{56437AEF-F9AF-4D39-B84E-81C22A5F24DC}">
      <dgm:prSet phldrT="[Text]"/>
      <dgm:spPr/>
      <dgm:t>
        <a:bodyPr/>
        <a:lstStyle/>
        <a:p>
          <a:r>
            <a:rPr lang="en-US"/>
            <a:t>Lettings to be cancelled</a:t>
          </a:r>
        </a:p>
      </dgm:t>
    </dgm:pt>
    <dgm:pt modelId="{4177893A-A50A-4DEF-94FE-4255CA661AF9}" type="parTrans" cxnId="{B66B30A1-0450-4730-B44B-DABEF5B43EFF}">
      <dgm:prSet/>
      <dgm:spPr/>
      <dgm:t>
        <a:bodyPr/>
        <a:lstStyle/>
        <a:p>
          <a:endParaRPr lang="en-US"/>
        </a:p>
      </dgm:t>
    </dgm:pt>
    <dgm:pt modelId="{B52FAF5C-CC69-4F3E-923C-B74D4212C1ED}" type="sibTrans" cxnId="{B66B30A1-0450-4730-B44B-DABEF5B43EFF}">
      <dgm:prSet/>
      <dgm:spPr/>
      <dgm:t>
        <a:bodyPr/>
        <a:lstStyle/>
        <a:p>
          <a:endParaRPr lang="en-US"/>
        </a:p>
      </dgm:t>
    </dgm:pt>
    <dgm:pt modelId="{B3EE4481-9B4B-45B0-BF39-87AD2003C254}">
      <dgm:prSet phldrT="[Text]"/>
      <dgm:spPr/>
      <dgm:t>
        <a:bodyPr/>
        <a:lstStyle/>
        <a:p>
          <a:r>
            <a:rPr lang="en-US"/>
            <a:t>Re organise classrooms to promote forward facing side by side seating</a:t>
          </a:r>
        </a:p>
      </dgm:t>
    </dgm:pt>
    <dgm:pt modelId="{4E882693-2E66-4FDF-9616-CC668D75B499}" type="parTrans" cxnId="{795C3BC2-649A-4EDB-9379-47096A7F9286}">
      <dgm:prSet/>
      <dgm:spPr/>
      <dgm:t>
        <a:bodyPr/>
        <a:lstStyle/>
        <a:p>
          <a:endParaRPr lang="en-US"/>
        </a:p>
      </dgm:t>
    </dgm:pt>
    <dgm:pt modelId="{560950C8-0A5D-4249-AE30-1DE8E2BC172E}" type="sibTrans" cxnId="{795C3BC2-649A-4EDB-9379-47096A7F9286}">
      <dgm:prSet/>
      <dgm:spPr/>
      <dgm:t>
        <a:bodyPr/>
        <a:lstStyle/>
        <a:p>
          <a:endParaRPr lang="en-US"/>
        </a:p>
      </dgm:t>
    </dgm:pt>
    <dgm:pt modelId="{243D9A79-709D-462E-80C7-68085B91CBB0}">
      <dgm:prSet phldrT="[Text]"/>
      <dgm:spPr/>
      <dgm:t>
        <a:bodyPr/>
        <a:lstStyle/>
        <a:p>
          <a:r>
            <a:rPr lang="en-US"/>
            <a:t>Temperature checks of staff</a:t>
          </a:r>
        </a:p>
      </dgm:t>
    </dgm:pt>
    <dgm:pt modelId="{E9487247-145E-4D15-9644-CFBE858F6FF7}" type="parTrans" cxnId="{C34B8CF0-E2B9-4BCA-8E5A-418755B65117}">
      <dgm:prSet/>
      <dgm:spPr/>
      <dgm:t>
        <a:bodyPr/>
        <a:lstStyle/>
        <a:p>
          <a:endParaRPr lang="en-US"/>
        </a:p>
      </dgm:t>
    </dgm:pt>
    <dgm:pt modelId="{651608FB-8277-4B00-9D6A-4BEB40DDA38E}" type="sibTrans" cxnId="{C34B8CF0-E2B9-4BCA-8E5A-418755B65117}">
      <dgm:prSet/>
      <dgm:spPr/>
      <dgm:t>
        <a:bodyPr/>
        <a:lstStyle/>
        <a:p>
          <a:endParaRPr lang="en-US"/>
        </a:p>
      </dgm:t>
    </dgm:pt>
    <dgm:pt modelId="{EB31D66D-5816-4F26-87A6-8E34F74BA014}">
      <dgm:prSet phldrT="[Text]"/>
      <dgm:spPr/>
      <dgm:t>
        <a:bodyPr/>
        <a:lstStyle/>
        <a:p>
          <a:r>
            <a:rPr lang="en-US"/>
            <a:t>One way systems  in corridors</a:t>
          </a:r>
        </a:p>
      </dgm:t>
    </dgm:pt>
    <dgm:pt modelId="{257EEEB7-FC8E-48DA-AC8D-6B6BAFB59CDF}" type="parTrans" cxnId="{81AAF933-6745-403A-84F9-70038E5FBB51}">
      <dgm:prSet/>
      <dgm:spPr/>
      <dgm:t>
        <a:bodyPr/>
        <a:lstStyle/>
        <a:p>
          <a:endParaRPr lang="en-US"/>
        </a:p>
      </dgm:t>
    </dgm:pt>
    <dgm:pt modelId="{86DE33E5-5DFA-4C1D-8A08-393B06310C4A}" type="sibTrans" cxnId="{81AAF933-6745-403A-84F9-70038E5FBB51}">
      <dgm:prSet/>
      <dgm:spPr/>
      <dgm:t>
        <a:bodyPr/>
        <a:lstStyle/>
        <a:p>
          <a:endParaRPr lang="en-US"/>
        </a:p>
      </dgm:t>
    </dgm:pt>
    <dgm:pt modelId="{002D72D5-5530-4ACA-8D02-EBB4A5890256}">
      <dgm:prSet phldrT="[Text]"/>
      <dgm:spPr/>
      <dgm:t>
        <a:bodyPr/>
        <a:lstStyle/>
        <a:p>
          <a:r>
            <a:rPr lang="en-US"/>
            <a:t>One way systems on yard at start/ finish times</a:t>
          </a:r>
        </a:p>
      </dgm:t>
    </dgm:pt>
    <dgm:pt modelId="{7EFDA6D9-943B-44C3-9E77-D7E1F86DE5F1}" type="parTrans" cxnId="{84FAA5BB-1B1F-4B3E-8325-A519D5A81CE9}">
      <dgm:prSet/>
      <dgm:spPr/>
      <dgm:t>
        <a:bodyPr/>
        <a:lstStyle/>
        <a:p>
          <a:endParaRPr lang="en-US"/>
        </a:p>
      </dgm:t>
    </dgm:pt>
    <dgm:pt modelId="{8621599E-22C5-47AB-A0D4-CEDFEC56BCC6}" type="sibTrans" cxnId="{84FAA5BB-1B1F-4B3E-8325-A519D5A81CE9}">
      <dgm:prSet/>
      <dgm:spPr/>
      <dgm:t>
        <a:bodyPr/>
        <a:lstStyle/>
        <a:p>
          <a:endParaRPr lang="en-US"/>
        </a:p>
      </dgm:t>
    </dgm:pt>
    <dgm:pt modelId="{894092DA-77D5-4676-A92E-F5C058E18826}">
      <dgm:prSet phldrT="[Text]"/>
      <dgm:spPr/>
      <dgm:t>
        <a:bodyPr/>
        <a:lstStyle/>
        <a:p>
          <a:r>
            <a:rPr lang="en-US"/>
            <a:t>Work from home where role allows</a:t>
          </a:r>
        </a:p>
      </dgm:t>
    </dgm:pt>
    <dgm:pt modelId="{ADB133A8-6108-499F-9EC0-3D1A05CB5734}" type="parTrans" cxnId="{DE2F11B5-854A-4351-92BF-FA64875EDCD2}">
      <dgm:prSet/>
      <dgm:spPr/>
      <dgm:t>
        <a:bodyPr/>
        <a:lstStyle/>
        <a:p>
          <a:endParaRPr lang="en-US"/>
        </a:p>
      </dgm:t>
    </dgm:pt>
    <dgm:pt modelId="{87651A67-5585-4CD0-804F-28E1C7ED92D8}" type="sibTrans" cxnId="{DE2F11B5-854A-4351-92BF-FA64875EDCD2}">
      <dgm:prSet/>
      <dgm:spPr/>
      <dgm:t>
        <a:bodyPr/>
        <a:lstStyle/>
        <a:p>
          <a:endParaRPr lang="en-US"/>
        </a:p>
      </dgm:t>
    </dgm:pt>
    <dgm:pt modelId="{9DED87C5-1501-4DD3-8638-E7E665483DE5}">
      <dgm:prSet phldrT="[Text]"/>
      <dgm:spPr/>
      <dgm:t>
        <a:bodyPr/>
        <a:lstStyle/>
        <a:p>
          <a:r>
            <a:rPr lang="en-US"/>
            <a:t>Swimming lessons to be cancelled</a:t>
          </a:r>
        </a:p>
      </dgm:t>
    </dgm:pt>
    <dgm:pt modelId="{E60E7F9B-7CCD-4671-B5AD-A592F7B279D0}" type="parTrans" cxnId="{0D52E994-DF73-49AA-BFEC-F4FE077EB050}">
      <dgm:prSet/>
      <dgm:spPr/>
      <dgm:t>
        <a:bodyPr/>
        <a:lstStyle/>
        <a:p>
          <a:endParaRPr lang="en-US"/>
        </a:p>
      </dgm:t>
    </dgm:pt>
    <dgm:pt modelId="{14F5E3D6-D9F9-4E4A-BB2C-67AEDE69C99C}" type="sibTrans" cxnId="{0D52E994-DF73-49AA-BFEC-F4FE077EB050}">
      <dgm:prSet/>
      <dgm:spPr/>
      <dgm:t>
        <a:bodyPr/>
        <a:lstStyle/>
        <a:p>
          <a:endParaRPr lang="en-US"/>
        </a:p>
      </dgm:t>
    </dgm:pt>
    <dgm:pt modelId="{DD31F1CA-46B4-4F3B-8302-1965D79728A7}" type="pres">
      <dgm:prSet presAssocID="{CA4CB5A4-9D77-4E6D-87C2-FE3C8329AC4E}" presName="linearFlow" presStyleCnt="0">
        <dgm:presLayoutVars>
          <dgm:dir/>
          <dgm:animLvl val="lvl"/>
          <dgm:resizeHandles/>
        </dgm:presLayoutVars>
      </dgm:prSet>
      <dgm:spPr/>
      <dgm:t>
        <a:bodyPr/>
        <a:lstStyle/>
        <a:p>
          <a:endParaRPr lang="en-US"/>
        </a:p>
      </dgm:t>
    </dgm:pt>
    <dgm:pt modelId="{D6E58258-32A5-455D-962E-30E977B9BC4D}" type="pres">
      <dgm:prSet presAssocID="{F9CAD07F-9097-4FEE-BD4E-158D9B41AAFD}" presName="compositeNode" presStyleCnt="0">
        <dgm:presLayoutVars>
          <dgm:bulletEnabled val="1"/>
        </dgm:presLayoutVars>
      </dgm:prSet>
      <dgm:spPr/>
    </dgm:pt>
    <dgm:pt modelId="{C8F658DA-DBA6-4121-A4F9-89221F396804}" type="pres">
      <dgm:prSet presAssocID="{F9CAD07F-9097-4FEE-BD4E-158D9B41AAFD}" presName="image" presStyleLbl="fgImgPlace1" presStyleIdx="0" presStyleCnt="3"/>
      <dgm:spPr>
        <a:blipFill rotWithShape="1">
          <a:blip xmlns:r="http://schemas.openxmlformats.org/officeDocument/2006/relationships" r:embed="rId1"/>
          <a:stretch>
            <a:fillRect/>
          </a:stretch>
        </a:blipFill>
      </dgm:spPr>
    </dgm:pt>
    <dgm:pt modelId="{9FAEE61F-EB18-42C2-B8DA-FFBD21094B1D}" type="pres">
      <dgm:prSet presAssocID="{F9CAD07F-9097-4FEE-BD4E-158D9B41AAFD}" presName="childNode" presStyleLbl="node1" presStyleIdx="0" presStyleCnt="3">
        <dgm:presLayoutVars>
          <dgm:bulletEnabled val="1"/>
        </dgm:presLayoutVars>
      </dgm:prSet>
      <dgm:spPr/>
      <dgm:t>
        <a:bodyPr/>
        <a:lstStyle/>
        <a:p>
          <a:endParaRPr lang="en-US"/>
        </a:p>
      </dgm:t>
    </dgm:pt>
    <dgm:pt modelId="{1EF9B1EE-A3A3-460A-9590-C7F2B430887E}" type="pres">
      <dgm:prSet presAssocID="{F9CAD07F-9097-4FEE-BD4E-158D9B41AAFD}" presName="parentNode" presStyleLbl="revTx" presStyleIdx="0" presStyleCnt="3">
        <dgm:presLayoutVars>
          <dgm:chMax val="0"/>
          <dgm:bulletEnabled val="1"/>
        </dgm:presLayoutVars>
      </dgm:prSet>
      <dgm:spPr/>
      <dgm:t>
        <a:bodyPr/>
        <a:lstStyle/>
        <a:p>
          <a:endParaRPr lang="en-US"/>
        </a:p>
      </dgm:t>
    </dgm:pt>
    <dgm:pt modelId="{D212EB80-38CA-47B9-8120-EEFD8350B18E}" type="pres">
      <dgm:prSet presAssocID="{37E1A949-841C-4635-BDEB-8D13306771B4}" presName="sibTrans" presStyleCnt="0"/>
      <dgm:spPr/>
    </dgm:pt>
    <dgm:pt modelId="{1E72FD5A-B5AD-4133-8E54-6FBC526B289B}" type="pres">
      <dgm:prSet presAssocID="{20726302-0E9F-4851-B6CA-E08DE2C997DE}" presName="compositeNode" presStyleCnt="0">
        <dgm:presLayoutVars>
          <dgm:bulletEnabled val="1"/>
        </dgm:presLayoutVars>
      </dgm:prSet>
      <dgm:spPr/>
    </dgm:pt>
    <dgm:pt modelId="{8A8D12C9-6C17-4D75-9445-BCC59E5A4239}" type="pres">
      <dgm:prSet presAssocID="{20726302-0E9F-4851-B6CA-E08DE2C997DE}" presName="image" presStyleLbl="fgImgPlace1" presStyleIdx="1" presStyleCnt="3"/>
      <dgm:spPr>
        <a:blipFill rotWithShape="1">
          <a:blip xmlns:r="http://schemas.openxmlformats.org/officeDocument/2006/relationships" r:embed="rId2"/>
          <a:stretch>
            <a:fillRect/>
          </a:stretch>
        </a:blipFill>
      </dgm:spPr>
    </dgm:pt>
    <dgm:pt modelId="{3CEF6128-1681-4ABF-9098-2A60F9D0BB99}" type="pres">
      <dgm:prSet presAssocID="{20726302-0E9F-4851-B6CA-E08DE2C997DE}" presName="childNode" presStyleLbl="node1" presStyleIdx="1" presStyleCnt="3">
        <dgm:presLayoutVars>
          <dgm:bulletEnabled val="1"/>
        </dgm:presLayoutVars>
      </dgm:prSet>
      <dgm:spPr/>
      <dgm:t>
        <a:bodyPr/>
        <a:lstStyle/>
        <a:p>
          <a:endParaRPr lang="en-US"/>
        </a:p>
      </dgm:t>
    </dgm:pt>
    <dgm:pt modelId="{E319380D-45E3-4610-A82A-53E8879BE9E5}" type="pres">
      <dgm:prSet presAssocID="{20726302-0E9F-4851-B6CA-E08DE2C997DE}" presName="parentNode" presStyleLbl="revTx" presStyleIdx="1" presStyleCnt="3">
        <dgm:presLayoutVars>
          <dgm:chMax val="0"/>
          <dgm:bulletEnabled val="1"/>
        </dgm:presLayoutVars>
      </dgm:prSet>
      <dgm:spPr/>
      <dgm:t>
        <a:bodyPr/>
        <a:lstStyle/>
        <a:p>
          <a:endParaRPr lang="en-US"/>
        </a:p>
      </dgm:t>
    </dgm:pt>
    <dgm:pt modelId="{61C42C14-1675-4CAD-9661-870FE951A0D3}" type="pres">
      <dgm:prSet presAssocID="{BF3504C1-8D12-44F6-A8E2-66192AD01C21}" presName="sibTrans" presStyleCnt="0"/>
      <dgm:spPr/>
    </dgm:pt>
    <dgm:pt modelId="{E0B8EDF8-21B3-4749-B3AC-4476EFF44B02}" type="pres">
      <dgm:prSet presAssocID="{BBCA9FCB-AD01-46D9-B45D-D8F658EA6427}" presName="compositeNode" presStyleCnt="0">
        <dgm:presLayoutVars>
          <dgm:bulletEnabled val="1"/>
        </dgm:presLayoutVars>
      </dgm:prSet>
      <dgm:spPr/>
    </dgm:pt>
    <dgm:pt modelId="{AEC2DA3E-2617-401F-9D55-8ACB56CE12D4}" type="pres">
      <dgm:prSet presAssocID="{BBCA9FCB-AD01-46D9-B45D-D8F658EA6427}" presName="image" presStyleLbl="fgImgPlace1" presStyleIdx="2" presStyleCnt="3"/>
      <dgm:spPr>
        <a:blipFill rotWithShape="1">
          <a:blip xmlns:r="http://schemas.openxmlformats.org/officeDocument/2006/relationships" r:embed="rId3"/>
          <a:stretch>
            <a:fillRect/>
          </a:stretch>
        </a:blipFill>
      </dgm:spPr>
    </dgm:pt>
    <dgm:pt modelId="{CADBC5E1-AF9B-4811-B868-280C76808613}" type="pres">
      <dgm:prSet presAssocID="{BBCA9FCB-AD01-46D9-B45D-D8F658EA6427}" presName="childNode" presStyleLbl="node1" presStyleIdx="2" presStyleCnt="3">
        <dgm:presLayoutVars>
          <dgm:bulletEnabled val="1"/>
        </dgm:presLayoutVars>
      </dgm:prSet>
      <dgm:spPr/>
      <dgm:t>
        <a:bodyPr/>
        <a:lstStyle/>
        <a:p>
          <a:endParaRPr lang="en-US"/>
        </a:p>
      </dgm:t>
    </dgm:pt>
    <dgm:pt modelId="{7CB14D30-6388-4C3D-BF7F-87D6A5B765CC}" type="pres">
      <dgm:prSet presAssocID="{BBCA9FCB-AD01-46D9-B45D-D8F658EA6427}" presName="parentNode" presStyleLbl="revTx" presStyleIdx="2" presStyleCnt="3">
        <dgm:presLayoutVars>
          <dgm:chMax val="0"/>
          <dgm:bulletEnabled val="1"/>
        </dgm:presLayoutVars>
      </dgm:prSet>
      <dgm:spPr/>
      <dgm:t>
        <a:bodyPr/>
        <a:lstStyle/>
        <a:p>
          <a:endParaRPr lang="en-US"/>
        </a:p>
      </dgm:t>
    </dgm:pt>
  </dgm:ptLst>
  <dgm:cxnLst>
    <dgm:cxn modelId="{D932D709-7ADD-417F-9DF9-A92DBE67CA10}" type="presOf" srcId="{33507129-500C-45FF-B027-D9C68AB5B012}" destId="{9FAEE61F-EB18-42C2-B8DA-FFBD21094B1D}" srcOrd="0" destOrd="11" presId="urn:microsoft.com/office/officeart/2005/8/layout/hList2"/>
    <dgm:cxn modelId="{0D52E994-DF73-49AA-BFEC-F4FE077EB050}" srcId="{BBCA9FCB-AD01-46D9-B45D-D8F658EA6427}" destId="{9DED87C5-1501-4DD3-8638-E7E665483DE5}" srcOrd="4" destOrd="0" parTransId="{E60E7F9B-7CCD-4671-B5AD-A592F7B279D0}" sibTransId="{14F5E3D6-D9F9-4E4A-BB2C-67AEDE69C99C}"/>
    <dgm:cxn modelId="{3A1C235B-54B3-4452-9DFB-F2002F3EA28A}" srcId="{CA4CB5A4-9D77-4E6D-87C2-FE3C8329AC4E}" destId="{BBCA9FCB-AD01-46D9-B45D-D8F658EA6427}" srcOrd="2" destOrd="0" parTransId="{E31F13D2-53F4-405B-9DBA-9C976E24D4DE}" sibTransId="{DE4B0519-E4FA-4AB1-ACD7-E0117972DB08}"/>
    <dgm:cxn modelId="{19AED616-BE08-4B21-BED0-E33A739A29BD}" type="presOf" srcId="{D34755C5-CC57-456F-BA48-D18FB8F0DAE5}" destId="{3CEF6128-1681-4ABF-9098-2A60F9D0BB99}" srcOrd="0" destOrd="14" presId="urn:microsoft.com/office/officeart/2005/8/layout/hList2"/>
    <dgm:cxn modelId="{B9D7C86B-D864-4A7F-B227-7A0966EB545B}" type="presOf" srcId="{FDADFDC9-9ED9-45EB-B182-58BFDFA0FB7D}" destId="{3CEF6128-1681-4ABF-9098-2A60F9D0BB99}" srcOrd="0" destOrd="0" presId="urn:microsoft.com/office/officeart/2005/8/layout/hList2"/>
    <dgm:cxn modelId="{C668B432-5E83-4E63-93C7-EA1DF09ADD07}" type="presOf" srcId="{20726302-0E9F-4851-B6CA-E08DE2C997DE}" destId="{E319380D-45E3-4610-A82A-53E8879BE9E5}" srcOrd="0" destOrd="0" presId="urn:microsoft.com/office/officeart/2005/8/layout/hList2"/>
    <dgm:cxn modelId="{A80FDD6A-F83C-4D4F-A745-57A0C943AAB5}" type="presOf" srcId="{8515EC35-1FF9-499F-A696-B26F64A15DC1}" destId="{3CEF6128-1681-4ABF-9098-2A60F9D0BB99}" srcOrd="0" destOrd="5" presId="urn:microsoft.com/office/officeart/2005/8/layout/hList2"/>
    <dgm:cxn modelId="{817993A9-4EAE-4D07-AFCD-E0593824B186}" srcId="{F9CAD07F-9097-4FEE-BD4E-158D9B41AAFD}" destId="{F79E938C-7286-4AC8-9A0D-66D1899AE88D}" srcOrd="2" destOrd="0" parTransId="{7DC98309-D358-455F-B189-F36DB6644FFE}" sibTransId="{E1322836-F3AB-44C3-81E1-51C693C2539C}"/>
    <dgm:cxn modelId="{FE5638CD-3C54-4E76-8897-87326F2F5B63}" type="presOf" srcId="{05D0EE4C-57B0-4019-B7D5-AB35DF8282CA}" destId="{3CEF6128-1681-4ABF-9098-2A60F9D0BB99}" srcOrd="0" destOrd="6" presId="urn:microsoft.com/office/officeart/2005/8/layout/hList2"/>
    <dgm:cxn modelId="{2EAD7D75-A249-4D9C-8E5F-B9FAC6A96587}" type="presOf" srcId="{243D9A79-709D-462E-80C7-68085B91CBB0}" destId="{9FAEE61F-EB18-42C2-B8DA-FFBD21094B1D}" srcOrd="0" destOrd="1" presId="urn:microsoft.com/office/officeart/2005/8/layout/hList2"/>
    <dgm:cxn modelId="{DABE5B9C-1802-4E6F-8E95-951C0AA8B9A2}" srcId="{20726302-0E9F-4851-B6CA-E08DE2C997DE}" destId="{FDADFDC9-9ED9-45EB-B182-58BFDFA0FB7D}" srcOrd="0" destOrd="0" parTransId="{1B290E03-4387-4414-A5C3-CD6DD8A8C19C}" sibTransId="{08B2A706-7750-4ABA-9345-48B9963FC4ED}"/>
    <dgm:cxn modelId="{C434EDF3-562F-4026-9B6B-844DD1B5D639}" type="presOf" srcId="{53F29BDD-4694-4E8B-A961-0346BB901940}" destId="{3CEF6128-1681-4ABF-9098-2A60F9D0BB99}" srcOrd="0" destOrd="13" presId="urn:microsoft.com/office/officeart/2005/8/layout/hList2"/>
    <dgm:cxn modelId="{F915FA2F-991D-4513-B135-8B06C281696E}" type="presOf" srcId="{5D1C07EC-468F-4B8A-95AB-3F34598882F4}" destId="{9FAEE61F-EB18-42C2-B8DA-FFBD21094B1D}" srcOrd="0" destOrd="9" presId="urn:microsoft.com/office/officeart/2005/8/layout/hList2"/>
    <dgm:cxn modelId="{25CAB5BB-6D31-40FF-A4CF-67E068A03DCF}" type="presOf" srcId="{9DED87C5-1501-4DD3-8638-E7E665483DE5}" destId="{CADBC5E1-AF9B-4811-B868-280C76808613}" srcOrd="0" destOrd="4" presId="urn:microsoft.com/office/officeart/2005/8/layout/hList2"/>
    <dgm:cxn modelId="{7B641FC5-4743-43FE-9525-82889260A8D3}" type="presOf" srcId="{31D60125-9E46-4C0D-87AF-28DAC3E7E990}" destId="{3CEF6128-1681-4ABF-9098-2A60F9D0BB99}" srcOrd="0" destOrd="3" presId="urn:microsoft.com/office/officeart/2005/8/layout/hList2"/>
    <dgm:cxn modelId="{D0754A50-F7F7-431A-96B9-67A3E2C7E5CB}" type="presOf" srcId="{D9D4C01A-1C01-41AA-85DC-74F95444D953}" destId="{3CEF6128-1681-4ABF-9098-2A60F9D0BB99}" srcOrd="0" destOrd="7" presId="urn:microsoft.com/office/officeart/2005/8/layout/hList2"/>
    <dgm:cxn modelId="{B66B30A1-0450-4730-B44B-DABEF5B43EFF}" srcId="{BBCA9FCB-AD01-46D9-B45D-D8F658EA6427}" destId="{56437AEF-F9AF-4D39-B84E-81C22A5F24DC}" srcOrd="1" destOrd="0" parTransId="{4177893A-A50A-4DEF-94FE-4255CA661AF9}" sibTransId="{B52FAF5C-CC69-4F3E-923C-B74D4212C1ED}"/>
    <dgm:cxn modelId="{7B1B85F6-2BE8-46AD-83CE-608EB7398864}" srcId="{CA4CB5A4-9D77-4E6D-87C2-FE3C8329AC4E}" destId="{20726302-0E9F-4851-B6CA-E08DE2C997DE}" srcOrd="1" destOrd="0" parTransId="{2C0BB831-8675-4649-995A-43D2A3B0A3C3}" sibTransId="{BF3504C1-8D12-44F6-A8E2-66192AD01C21}"/>
    <dgm:cxn modelId="{45C22CF4-BBAB-4277-9864-E7D636503753}" srcId="{F9CAD07F-9097-4FEE-BD4E-158D9B41AAFD}" destId="{35B80506-029D-4B2B-9648-9BF215EBD616}" srcOrd="4" destOrd="0" parTransId="{8DB75AC9-371E-4674-81CA-B399E73C6D94}" sibTransId="{9AB82A2D-D5C8-46EA-9076-3DD2D75AF531}"/>
    <dgm:cxn modelId="{B1149DE0-EEF6-4846-B67B-7200BCCD4A45}" srcId="{F9CAD07F-9097-4FEE-BD4E-158D9B41AAFD}" destId="{1A0F9FB1-3265-44B8-9A17-A8AB3015A682}" srcOrd="6" destOrd="0" parTransId="{214A5BD5-121D-4062-818B-B88BA3F0C58A}" sibTransId="{5CF65698-D8F6-400C-A3A0-AC7511E0ED57}"/>
    <dgm:cxn modelId="{425C367F-670B-4961-8FA3-CE42CC1DA1CF}" srcId="{BBCA9FCB-AD01-46D9-B45D-D8F658EA6427}" destId="{73346076-E8BF-4567-A58E-09EB018C77CF}" srcOrd="0" destOrd="0" parTransId="{1C718A3F-8F29-4D5F-BCE2-ACAF299DA7A5}" sibTransId="{909C9774-26DC-4202-96B2-FD79597ECC59}"/>
    <dgm:cxn modelId="{048E17A6-E753-402B-8816-8B4DFAE738FE}" srcId="{20726302-0E9F-4851-B6CA-E08DE2C997DE}" destId="{4B18ADB6-AFF3-40E0-B879-4563B5F14EB4}" srcOrd="12" destOrd="0" parTransId="{4FE222BA-C7BC-4319-BE2F-8DFFE60575D9}" sibTransId="{3D9C87E2-698A-461A-A8F8-6112545183D3}"/>
    <dgm:cxn modelId="{E5568573-940D-4ACE-B2A3-99E2DEDC329F}" type="presOf" srcId="{E4FBB454-D850-4D00-A1BB-68918F3F70DF}" destId="{9FAEE61F-EB18-42C2-B8DA-FFBD21094B1D}" srcOrd="0" destOrd="0" presId="urn:microsoft.com/office/officeart/2005/8/layout/hList2"/>
    <dgm:cxn modelId="{1D73BC45-4F92-4BE5-81B9-407439A06ABB}" srcId="{20726302-0E9F-4851-B6CA-E08DE2C997DE}" destId="{8515EC35-1FF9-499F-A696-B26F64A15DC1}" srcOrd="5" destOrd="0" parTransId="{88C2EF6B-FC8F-4822-A563-DAB9C9C66E48}" sibTransId="{B639ED50-06B9-41DE-B770-A875D16BD90E}"/>
    <dgm:cxn modelId="{BF4FAE71-E05C-4E0D-8FCF-05DAF5BDD8CD}" srcId="{F9CAD07F-9097-4FEE-BD4E-158D9B41AAFD}" destId="{CD08F94E-F3CF-48C2-B9AB-8AB6C4F7B3B9}" srcOrd="5" destOrd="0" parTransId="{AD1D3459-5B43-488D-BB07-98999ACC50F6}" sibTransId="{7191A353-9F0B-4379-87B5-3F711CD760C6}"/>
    <dgm:cxn modelId="{84FAA5BB-1B1F-4B3E-8325-A519D5A81CE9}" srcId="{20726302-0E9F-4851-B6CA-E08DE2C997DE}" destId="{002D72D5-5530-4ACA-8D02-EBB4A5890256}" srcOrd="10" destOrd="0" parTransId="{7EFDA6D9-943B-44C3-9E77-D7E1F86DE5F1}" sibTransId="{8621599E-22C5-47AB-A0D4-CEDFEC56BCC6}"/>
    <dgm:cxn modelId="{8E4C7647-22E5-4B9D-913C-E26865C33B9E}" srcId="{CA4CB5A4-9D77-4E6D-87C2-FE3C8329AC4E}" destId="{F9CAD07F-9097-4FEE-BD4E-158D9B41AAFD}" srcOrd="0" destOrd="0" parTransId="{7D4CA634-D0F0-4AD6-8A1A-E9F462646687}" sibTransId="{37E1A949-841C-4635-BDEB-8D13306771B4}"/>
    <dgm:cxn modelId="{CA1E49D9-A10B-47CB-A9BF-012993D13914}" srcId="{20726302-0E9F-4851-B6CA-E08DE2C997DE}" destId="{25467FF6-4095-49E5-94AB-A50D3DC466E4}" srcOrd="11" destOrd="0" parTransId="{05228406-EB7A-47D3-897E-5A687FDAD811}" sibTransId="{DCBEFF24-0468-4F26-899D-84E3D4358384}"/>
    <dgm:cxn modelId="{82D0C8F4-72B4-4A24-98C7-AF1B3EEEF890}" srcId="{F9CAD07F-9097-4FEE-BD4E-158D9B41AAFD}" destId="{9F7BC8C7-89DB-4BDD-9CED-AC4F3AE73662}" srcOrd="7" destOrd="0" parTransId="{A25EEDB4-4868-4357-A8BC-3B6C55757089}" sibTransId="{21D21E92-114B-44A9-9841-FAD0C198F1F6}"/>
    <dgm:cxn modelId="{AF5B6BE6-5AB6-46DB-B4E4-9A95ED484C76}" srcId="{F9CAD07F-9097-4FEE-BD4E-158D9B41AAFD}" destId="{E4FBB454-D850-4D00-A1BB-68918F3F70DF}" srcOrd="0" destOrd="0" parTransId="{E8E0F06A-54B5-4D8B-AB40-DAE55E9216AE}" sibTransId="{C05C1535-0D1D-4426-9D69-E1958D72BDF2}"/>
    <dgm:cxn modelId="{6BEC1169-B967-4EF0-9A74-A776F832D1B1}" srcId="{20726302-0E9F-4851-B6CA-E08DE2C997DE}" destId="{31D60125-9E46-4C0D-87AF-28DAC3E7E990}" srcOrd="3" destOrd="0" parTransId="{6D68467D-6FD7-4CF0-9134-917C8C7F9860}" sibTransId="{A6EFCE5D-1EE0-4D1E-B5AD-06EE8A68FBE9}"/>
    <dgm:cxn modelId="{CA015599-42AB-47E1-BA78-E85420E85F56}" type="presOf" srcId="{ADD517A4-AAD4-42C1-8751-453DDD353AFA}" destId="{3CEF6128-1681-4ABF-9098-2A60F9D0BB99}" srcOrd="0" destOrd="1" presId="urn:microsoft.com/office/officeart/2005/8/layout/hList2"/>
    <dgm:cxn modelId="{67CF5281-EE99-41B1-869E-1333C6792CED}" type="presOf" srcId="{35865E0E-92D2-4553-A454-422A08981590}" destId="{3CEF6128-1681-4ABF-9098-2A60F9D0BB99}" srcOrd="0" destOrd="9" presId="urn:microsoft.com/office/officeart/2005/8/layout/hList2"/>
    <dgm:cxn modelId="{C54FF266-8F84-4A37-B7F2-841DBF6AA146}" type="presOf" srcId="{56437AEF-F9AF-4D39-B84E-81C22A5F24DC}" destId="{CADBC5E1-AF9B-4811-B868-280C76808613}" srcOrd="0" destOrd="1" presId="urn:microsoft.com/office/officeart/2005/8/layout/hList2"/>
    <dgm:cxn modelId="{1BBF47AC-5DFE-420B-ABBF-B3FF40F7CD4D}" srcId="{20726302-0E9F-4851-B6CA-E08DE2C997DE}" destId="{05D0EE4C-57B0-4019-B7D5-AB35DF8282CA}" srcOrd="6" destOrd="0" parTransId="{DD7AF04C-9FFF-4444-8004-3F38CB34213C}" sibTransId="{D5635E36-0F6F-4BC3-86C8-CEF5829EDA12}"/>
    <dgm:cxn modelId="{E6B2F86B-321A-4B7F-80B7-1544C8B49E4A}" type="presOf" srcId="{6098D352-79F8-4EDA-AC91-C98E7009A3F7}" destId="{3CEF6128-1681-4ABF-9098-2A60F9D0BB99}" srcOrd="0" destOrd="2" presId="urn:microsoft.com/office/officeart/2005/8/layout/hList2"/>
    <dgm:cxn modelId="{9634DA62-ACFC-4B05-AEE6-A5E6CBE8166C}" type="presOf" srcId="{F79E938C-7286-4AC8-9A0D-66D1899AE88D}" destId="{9FAEE61F-EB18-42C2-B8DA-FFBD21094B1D}" srcOrd="0" destOrd="2" presId="urn:microsoft.com/office/officeart/2005/8/layout/hList2"/>
    <dgm:cxn modelId="{795C3BC2-649A-4EDB-9379-47096A7F9286}" srcId="{BBCA9FCB-AD01-46D9-B45D-D8F658EA6427}" destId="{B3EE4481-9B4B-45B0-BF39-87AD2003C254}" srcOrd="2" destOrd="0" parTransId="{4E882693-2E66-4FDF-9616-CC668D75B499}" sibTransId="{560950C8-0A5D-4249-AE30-1DE8E2BC172E}"/>
    <dgm:cxn modelId="{B6214F3D-EC60-4266-8BC4-3200E540C497}" type="presOf" srcId="{EB31D66D-5816-4F26-87A6-8E34F74BA014}" destId="{9FAEE61F-EB18-42C2-B8DA-FFBD21094B1D}" srcOrd="0" destOrd="8" presId="urn:microsoft.com/office/officeart/2005/8/layout/hList2"/>
    <dgm:cxn modelId="{E79A22F5-A7AE-471A-B864-4C301ECE22E5}" srcId="{20726302-0E9F-4851-B6CA-E08DE2C997DE}" destId="{6098D352-79F8-4EDA-AC91-C98E7009A3F7}" srcOrd="2" destOrd="0" parTransId="{4D5FDBFD-8DC6-4780-880F-8040EFC0DB43}" sibTransId="{7CF2EA11-CCF9-496F-A773-8939B5C0D301}"/>
    <dgm:cxn modelId="{893C87D5-9AC5-4C26-A07B-42FE0E81BF9A}" type="presOf" srcId="{CD08F94E-F3CF-48C2-B9AB-8AB6C4F7B3B9}" destId="{9FAEE61F-EB18-42C2-B8DA-FFBD21094B1D}" srcOrd="0" destOrd="5" presId="urn:microsoft.com/office/officeart/2005/8/layout/hList2"/>
    <dgm:cxn modelId="{5922E246-AC31-4703-9E21-606A775A4EB6}" srcId="{20726302-0E9F-4851-B6CA-E08DE2C997DE}" destId="{0F1439D8-15DD-4C40-8737-5DDCF4F22FB5}" srcOrd="8" destOrd="0" parTransId="{A6AF84E4-17BA-4951-ACE9-7EA0D1365947}" sibTransId="{5525524C-C471-4935-8FB1-E825D2646941}"/>
    <dgm:cxn modelId="{DE2F11B5-854A-4351-92BF-FA64875EDCD2}" srcId="{BBCA9FCB-AD01-46D9-B45D-D8F658EA6427}" destId="{894092DA-77D5-4676-A92E-F5C058E18826}" srcOrd="3" destOrd="0" parTransId="{ADB133A8-6108-499F-9EC0-3D1A05CB5734}" sibTransId="{87651A67-5585-4CD0-804F-28E1C7ED92D8}"/>
    <dgm:cxn modelId="{ECF0A8C9-C711-4FCB-9C1D-E8E7A4AA4056}" type="presOf" srcId="{F9CAD07F-9097-4FEE-BD4E-158D9B41AAFD}" destId="{1EF9B1EE-A3A3-460A-9590-C7F2B430887E}" srcOrd="0" destOrd="0" presId="urn:microsoft.com/office/officeart/2005/8/layout/hList2"/>
    <dgm:cxn modelId="{8AC42FDF-F08A-44FF-B1C8-472960E939E7}" srcId="{F9CAD07F-9097-4FEE-BD4E-158D9B41AAFD}" destId="{5FEAD5B9-3412-45E8-B72D-E453AE25DFEE}" srcOrd="3" destOrd="0" parTransId="{3E606CC7-EA83-45EC-868B-809104DF6B20}" sibTransId="{E614E336-FBEE-474A-BF97-68169BE3ACD6}"/>
    <dgm:cxn modelId="{F0D5B1C9-E854-43ED-9777-9B5388E90AF2}" type="presOf" srcId="{7AF7F582-7106-4867-8865-37CC5E81507B}" destId="{3CEF6128-1681-4ABF-9098-2A60F9D0BB99}" srcOrd="0" destOrd="4" presId="urn:microsoft.com/office/officeart/2005/8/layout/hList2"/>
    <dgm:cxn modelId="{B902EDA1-C354-49F5-87CE-3ECA83665B37}" srcId="{20726302-0E9F-4851-B6CA-E08DE2C997DE}" destId="{D9D4C01A-1C01-41AA-85DC-74F95444D953}" srcOrd="7" destOrd="0" parTransId="{0D06B83B-831F-4F2E-B30F-695547ABAE68}" sibTransId="{B1DC96C6-FDA0-4331-A955-9E88DB5B69D0}"/>
    <dgm:cxn modelId="{D5FAFF2E-ABBD-4856-A8E8-6B45CE744A54}" type="presOf" srcId="{894092DA-77D5-4676-A92E-F5C058E18826}" destId="{CADBC5E1-AF9B-4811-B868-280C76808613}" srcOrd="0" destOrd="3" presId="urn:microsoft.com/office/officeart/2005/8/layout/hList2"/>
    <dgm:cxn modelId="{D5B8CF26-BAA8-4D4B-BD48-A6DA5000FF53}" type="presOf" srcId="{5FEAD5B9-3412-45E8-B72D-E453AE25DFEE}" destId="{9FAEE61F-EB18-42C2-B8DA-FFBD21094B1D}" srcOrd="0" destOrd="3" presId="urn:microsoft.com/office/officeart/2005/8/layout/hList2"/>
    <dgm:cxn modelId="{8BC78ED9-8924-4EE8-9947-7D6583560C75}" type="presOf" srcId="{1A0F9FB1-3265-44B8-9A17-A8AB3015A682}" destId="{9FAEE61F-EB18-42C2-B8DA-FFBD21094B1D}" srcOrd="0" destOrd="6" presId="urn:microsoft.com/office/officeart/2005/8/layout/hList2"/>
    <dgm:cxn modelId="{20E459BD-BDA0-45AE-B926-DFB255ADE390}" srcId="{20726302-0E9F-4851-B6CA-E08DE2C997DE}" destId="{53F29BDD-4694-4E8B-A961-0346BB901940}" srcOrd="13" destOrd="0" parTransId="{C41A80B8-2E29-4352-9023-6E7EE2BF4AFA}" sibTransId="{C5191EEF-92EC-4245-A2B6-338B33678158}"/>
    <dgm:cxn modelId="{40F7073C-0B67-46FB-86E9-5F9993A3FE26}" type="presOf" srcId="{B3EE4481-9B4B-45B0-BF39-87AD2003C254}" destId="{CADBC5E1-AF9B-4811-B868-280C76808613}" srcOrd="0" destOrd="2" presId="urn:microsoft.com/office/officeart/2005/8/layout/hList2"/>
    <dgm:cxn modelId="{84A9B72D-8B35-48F2-9C11-C0CD92EB9445}" type="presOf" srcId="{781E9991-C0D3-4640-A538-4E19325FD44E}" destId="{9FAEE61F-EB18-42C2-B8DA-FFBD21094B1D}" srcOrd="0" destOrd="10" presId="urn:microsoft.com/office/officeart/2005/8/layout/hList2"/>
    <dgm:cxn modelId="{D43AFC96-B658-4A23-B7F7-3367D1AC74FF}" srcId="{20726302-0E9F-4851-B6CA-E08DE2C997DE}" destId="{7AF7F582-7106-4867-8865-37CC5E81507B}" srcOrd="4" destOrd="0" parTransId="{2398B522-E666-4C1F-9612-534643E22DA1}" sibTransId="{F3321844-92D2-4755-BF07-99124FE662B7}"/>
    <dgm:cxn modelId="{70BE9F63-FB84-4295-9290-197B566C1A92}" type="presOf" srcId="{0F1439D8-15DD-4C40-8737-5DDCF4F22FB5}" destId="{3CEF6128-1681-4ABF-9098-2A60F9D0BB99}" srcOrd="0" destOrd="8" presId="urn:microsoft.com/office/officeart/2005/8/layout/hList2"/>
    <dgm:cxn modelId="{B937E49B-6594-4683-AB29-523B360874DA}" srcId="{F9CAD07F-9097-4FEE-BD4E-158D9B41AAFD}" destId="{33507129-500C-45FF-B027-D9C68AB5B012}" srcOrd="11" destOrd="0" parTransId="{00E57B91-3589-422F-888D-75F5272C938E}" sibTransId="{5A223853-2F3D-4B5C-9EAD-6813C8B90002}"/>
    <dgm:cxn modelId="{363DFCD7-489D-4016-B7A6-908EEFB3BD4D}" srcId="{F9CAD07F-9097-4FEE-BD4E-158D9B41AAFD}" destId="{5D1C07EC-468F-4B8A-95AB-3F34598882F4}" srcOrd="9" destOrd="0" parTransId="{E58D8E7D-BA6B-481A-ABB1-98CA8A8F202B}" sibTransId="{AC07F870-5B70-4A77-A949-939BCC1DB3DA}"/>
    <dgm:cxn modelId="{5D09A026-BB52-47CB-B1F8-34D7930719CA}" srcId="{20726302-0E9F-4851-B6CA-E08DE2C997DE}" destId="{35865E0E-92D2-4553-A454-422A08981590}" srcOrd="9" destOrd="0" parTransId="{EA423C30-FF70-4684-986E-DF1C062DE029}" sibTransId="{44986C83-7AA3-481E-A057-A9CD881E2484}"/>
    <dgm:cxn modelId="{0279AE5B-3A70-4D8A-BCCB-3A887AD3CC14}" srcId="{20726302-0E9F-4851-B6CA-E08DE2C997DE}" destId="{D34755C5-CC57-456F-BA48-D18FB8F0DAE5}" srcOrd="14" destOrd="0" parTransId="{48E5FF60-B73D-4DDE-B70F-7847150132B3}" sibTransId="{F697DB8D-4A34-41DF-BEF7-351F0A020E49}"/>
    <dgm:cxn modelId="{55A811A3-3C2F-4072-9708-14E937B43B73}" srcId="{F9CAD07F-9097-4FEE-BD4E-158D9B41AAFD}" destId="{781E9991-C0D3-4640-A538-4E19325FD44E}" srcOrd="10" destOrd="0" parTransId="{82FD8747-487E-4AD3-B62C-5E4E2AD85F8A}" sibTransId="{AB66E455-182C-46EF-80FA-3A3C3698CD1D}"/>
    <dgm:cxn modelId="{A42FB7B8-AFBB-4C91-BDDC-927C53B39AE2}" type="presOf" srcId="{002D72D5-5530-4ACA-8D02-EBB4A5890256}" destId="{3CEF6128-1681-4ABF-9098-2A60F9D0BB99}" srcOrd="0" destOrd="10" presId="urn:microsoft.com/office/officeart/2005/8/layout/hList2"/>
    <dgm:cxn modelId="{C34B8CF0-E2B9-4BCA-8E5A-418755B65117}" srcId="{F9CAD07F-9097-4FEE-BD4E-158D9B41AAFD}" destId="{243D9A79-709D-462E-80C7-68085B91CBB0}" srcOrd="1" destOrd="0" parTransId="{E9487247-145E-4D15-9644-CFBE858F6FF7}" sibTransId="{651608FB-8277-4B00-9D6A-4BEB40DDA38E}"/>
    <dgm:cxn modelId="{634BA84F-9649-43FC-B6CF-0BB04FA3E890}" type="presOf" srcId="{73346076-E8BF-4567-A58E-09EB018C77CF}" destId="{CADBC5E1-AF9B-4811-B868-280C76808613}" srcOrd="0" destOrd="0" presId="urn:microsoft.com/office/officeart/2005/8/layout/hList2"/>
    <dgm:cxn modelId="{5E905488-5325-4C24-BC24-313C467A58A6}" type="presOf" srcId="{BBCA9FCB-AD01-46D9-B45D-D8F658EA6427}" destId="{7CB14D30-6388-4C3D-BF7F-87D6A5B765CC}" srcOrd="0" destOrd="0" presId="urn:microsoft.com/office/officeart/2005/8/layout/hList2"/>
    <dgm:cxn modelId="{81AAF933-6745-403A-84F9-70038E5FBB51}" srcId="{F9CAD07F-9097-4FEE-BD4E-158D9B41AAFD}" destId="{EB31D66D-5816-4F26-87A6-8E34F74BA014}" srcOrd="8" destOrd="0" parTransId="{257EEEB7-FC8E-48DA-AC8D-6B6BAFB59CDF}" sibTransId="{86DE33E5-5DFA-4C1D-8A08-393B06310C4A}"/>
    <dgm:cxn modelId="{B1B0E549-19B3-43C5-AFBC-620680071EC6}" type="presOf" srcId="{35B80506-029D-4B2B-9648-9BF215EBD616}" destId="{9FAEE61F-EB18-42C2-B8DA-FFBD21094B1D}" srcOrd="0" destOrd="4" presId="urn:microsoft.com/office/officeart/2005/8/layout/hList2"/>
    <dgm:cxn modelId="{8B528C63-5E02-4D52-8BF5-77D1818A9E24}" type="presOf" srcId="{4B18ADB6-AFF3-40E0-B879-4563B5F14EB4}" destId="{3CEF6128-1681-4ABF-9098-2A60F9D0BB99}" srcOrd="0" destOrd="12" presId="urn:microsoft.com/office/officeart/2005/8/layout/hList2"/>
    <dgm:cxn modelId="{C82426F4-404F-47C8-888E-FCB3A6141878}" type="presOf" srcId="{25467FF6-4095-49E5-94AB-A50D3DC466E4}" destId="{3CEF6128-1681-4ABF-9098-2A60F9D0BB99}" srcOrd="0" destOrd="11" presId="urn:microsoft.com/office/officeart/2005/8/layout/hList2"/>
    <dgm:cxn modelId="{21D42B9D-2CF6-406D-BF59-72A46462DC10}" srcId="{20726302-0E9F-4851-B6CA-E08DE2C997DE}" destId="{ADD517A4-AAD4-42C1-8751-453DDD353AFA}" srcOrd="1" destOrd="0" parTransId="{A63278A6-6EAE-4957-BF3C-EB205A26AB1C}" sibTransId="{F12AF6E1-6413-4231-A731-AE337C3E51DF}"/>
    <dgm:cxn modelId="{45EEA6BE-D6CE-4C27-9404-9771328C05DC}" type="presOf" srcId="{CA4CB5A4-9D77-4E6D-87C2-FE3C8329AC4E}" destId="{DD31F1CA-46B4-4F3B-8302-1965D79728A7}" srcOrd="0" destOrd="0" presId="urn:microsoft.com/office/officeart/2005/8/layout/hList2"/>
    <dgm:cxn modelId="{62F273CF-E303-4D8D-8332-E79AD00FAF9D}" type="presOf" srcId="{9F7BC8C7-89DB-4BDD-9CED-AC4F3AE73662}" destId="{9FAEE61F-EB18-42C2-B8DA-FFBD21094B1D}" srcOrd="0" destOrd="7" presId="urn:microsoft.com/office/officeart/2005/8/layout/hList2"/>
    <dgm:cxn modelId="{EA88FA52-B0E9-4D30-A8BA-A725E6A47FF2}" type="presParOf" srcId="{DD31F1CA-46B4-4F3B-8302-1965D79728A7}" destId="{D6E58258-32A5-455D-962E-30E977B9BC4D}" srcOrd="0" destOrd="0" presId="urn:microsoft.com/office/officeart/2005/8/layout/hList2"/>
    <dgm:cxn modelId="{4D5018A9-A79E-4536-AAD7-42A08F6E18D0}" type="presParOf" srcId="{D6E58258-32A5-455D-962E-30E977B9BC4D}" destId="{C8F658DA-DBA6-4121-A4F9-89221F396804}" srcOrd="0" destOrd="0" presId="urn:microsoft.com/office/officeart/2005/8/layout/hList2"/>
    <dgm:cxn modelId="{38F103AA-3FBA-4473-8C08-FF819C335F34}" type="presParOf" srcId="{D6E58258-32A5-455D-962E-30E977B9BC4D}" destId="{9FAEE61F-EB18-42C2-B8DA-FFBD21094B1D}" srcOrd="1" destOrd="0" presId="urn:microsoft.com/office/officeart/2005/8/layout/hList2"/>
    <dgm:cxn modelId="{93D80A24-DBD8-4DAE-8750-B6DA5ADAD30C}" type="presParOf" srcId="{D6E58258-32A5-455D-962E-30E977B9BC4D}" destId="{1EF9B1EE-A3A3-460A-9590-C7F2B430887E}" srcOrd="2" destOrd="0" presId="urn:microsoft.com/office/officeart/2005/8/layout/hList2"/>
    <dgm:cxn modelId="{ADF6773F-A96A-4CB5-ADF6-A87E3F8CEAE1}" type="presParOf" srcId="{DD31F1CA-46B4-4F3B-8302-1965D79728A7}" destId="{D212EB80-38CA-47B9-8120-EEFD8350B18E}" srcOrd="1" destOrd="0" presId="urn:microsoft.com/office/officeart/2005/8/layout/hList2"/>
    <dgm:cxn modelId="{7C2309CB-0990-4F23-B2BD-7E2F4A066ECE}" type="presParOf" srcId="{DD31F1CA-46B4-4F3B-8302-1965D79728A7}" destId="{1E72FD5A-B5AD-4133-8E54-6FBC526B289B}" srcOrd="2" destOrd="0" presId="urn:microsoft.com/office/officeart/2005/8/layout/hList2"/>
    <dgm:cxn modelId="{DD04CEC1-C051-4B45-AD68-D2261CDC6B95}" type="presParOf" srcId="{1E72FD5A-B5AD-4133-8E54-6FBC526B289B}" destId="{8A8D12C9-6C17-4D75-9445-BCC59E5A4239}" srcOrd="0" destOrd="0" presId="urn:microsoft.com/office/officeart/2005/8/layout/hList2"/>
    <dgm:cxn modelId="{C3848583-23D2-4A58-8C5D-7B01C75E2431}" type="presParOf" srcId="{1E72FD5A-B5AD-4133-8E54-6FBC526B289B}" destId="{3CEF6128-1681-4ABF-9098-2A60F9D0BB99}" srcOrd="1" destOrd="0" presId="urn:microsoft.com/office/officeart/2005/8/layout/hList2"/>
    <dgm:cxn modelId="{FD9694F8-EB6E-410F-B38F-698898A5B488}" type="presParOf" srcId="{1E72FD5A-B5AD-4133-8E54-6FBC526B289B}" destId="{E319380D-45E3-4610-A82A-53E8879BE9E5}" srcOrd="2" destOrd="0" presId="urn:microsoft.com/office/officeart/2005/8/layout/hList2"/>
    <dgm:cxn modelId="{38083366-70A0-4F2B-A450-C9033286E8C6}" type="presParOf" srcId="{DD31F1CA-46B4-4F3B-8302-1965D79728A7}" destId="{61C42C14-1675-4CAD-9661-870FE951A0D3}" srcOrd="3" destOrd="0" presId="urn:microsoft.com/office/officeart/2005/8/layout/hList2"/>
    <dgm:cxn modelId="{E53343BC-6D0D-4FCD-A71B-A7D3B4EA5DC9}" type="presParOf" srcId="{DD31F1CA-46B4-4F3B-8302-1965D79728A7}" destId="{E0B8EDF8-21B3-4749-B3AC-4476EFF44B02}" srcOrd="4" destOrd="0" presId="urn:microsoft.com/office/officeart/2005/8/layout/hList2"/>
    <dgm:cxn modelId="{28862F66-6497-4A8B-99AF-2E3C488158DB}" type="presParOf" srcId="{E0B8EDF8-21B3-4749-B3AC-4476EFF44B02}" destId="{AEC2DA3E-2617-401F-9D55-8ACB56CE12D4}" srcOrd="0" destOrd="0" presId="urn:microsoft.com/office/officeart/2005/8/layout/hList2"/>
    <dgm:cxn modelId="{F417E7FC-27F8-405D-BF69-ECDBBC645A6B}" type="presParOf" srcId="{E0B8EDF8-21B3-4749-B3AC-4476EFF44B02}" destId="{CADBC5E1-AF9B-4811-B868-280C76808613}" srcOrd="1" destOrd="0" presId="urn:microsoft.com/office/officeart/2005/8/layout/hList2"/>
    <dgm:cxn modelId="{54B48C0A-10D4-4A66-97B8-645737700C3E}" type="presParOf" srcId="{E0B8EDF8-21B3-4749-B3AC-4476EFF44B02}" destId="{7CB14D30-6388-4C3D-BF7F-87D6A5B765CC}"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9B1EE-A3A3-460A-9590-C7F2B430887E}">
      <dsp:nvSpPr>
        <dsp:cNvPr id="0" name=""/>
        <dsp:cNvSpPr/>
      </dsp:nvSpPr>
      <dsp:spPr>
        <a:xfrm rot="16200000">
          <a:off x="-1049244"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Essential Controls</a:t>
          </a:r>
        </a:p>
      </dsp:txBody>
      <dsp:txXfrm>
        <a:off x="-1049244" y="1693194"/>
        <a:ext cx="2550795" cy="362936"/>
      </dsp:txXfrm>
    </dsp:sp>
    <dsp:sp modelId="{9FAEE61F-EB18-42C2-B8DA-FFBD21094B1D}">
      <dsp:nvSpPr>
        <dsp:cNvPr id="0" name=""/>
        <dsp:cNvSpPr/>
      </dsp:nvSpPr>
      <dsp:spPr>
        <a:xfrm>
          <a:off x="407621"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Symptom management</a:t>
          </a:r>
        </a:p>
        <a:p>
          <a:pPr marL="57150" lvl="1" indent="-57150" algn="l" defTabSz="311150">
            <a:lnSpc>
              <a:spcPct val="90000"/>
            </a:lnSpc>
            <a:spcBef>
              <a:spcPct val="0"/>
            </a:spcBef>
            <a:spcAft>
              <a:spcPct val="15000"/>
            </a:spcAft>
            <a:buChar char="••"/>
          </a:pPr>
          <a:r>
            <a:rPr lang="en-US" sz="700" kern="1200"/>
            <a:t>Temperature checks of staff</a:t>
          </a:r>
        </a:p>
        <a:p>
          <a:pPr marL="57150" lvl="1" indent="-57150" algn="l" defTabSz="311150">
            <a:lnSpc>
              <a:spcPct val="90000"/>
            </a:lnSpc>
            <a:spcBef>
              <a:spcPct val="0"/>
            </a:spcBef>
            <a:spcAft>
              <a:spcPct val="15000"/>
            </a:spcAft>
            <a:buChar char="••"/>
          </a:pPr>
          <a:r>
            <a:rPr lang="en-US" sz="700" kern="1200"/>
            <a:t>Actively promote twice weekly LFT </a:t>
          </a:r>
        </a:p>
        <a:p>
          <a:pPr marL="57150" lvl="1" indent="-57150" algn="l" defTabSz="311150">
            <a:lnSpc>
              <a:spcPct val="90000"/>
            </a:lnSpc>
            <a:spcBef>
              <a:spcPct val="0"/>
            </a:spcBef>
            <a:spcAft>
              <a:spcPct val="15000"/>
            </a:spcAft>
            <a:buChar char="••"/>
          </a:pPr>
          <a:r>
            <a:rPr lang="en-US" sz="700" kern="1200"/>
            <a:t>Good ventilation</a:t>
          </a:r>
        </a:p>
        <a:p>
          <a:pPr marL="57150" lvl="1" indent="-57150" algn="l" defTabSz="311150">
            <a:lnSpc>
              <a:spcPct val="90000"/>
            </a:lnSpc>
            <a:spcBef>
              <a:spcPct val="0"/>
            </a:spcBef>
            <a:spcAft>
              <a:spcPct val="15000"/>
            </a:spcAft>
            <a:buChar char="••"/>
          </a:pPr>
          <a:r>
            <a:rPr lang="en-US" sz="700" kern="1200"/>
            <a:t>Respiratory management</a:t>
          </a:r>
        </a:p>
        <a:p>
          <a:pPr marL="57150" lvl="1" indent="-57150" algn="l" defTabSz="311150">
            <a:lnSpc>
              <a:spcPct val="90000"/>
            </a:lnSpc>
            <a:spcBef>
              <a:spcPct val="0"/>
            </a:spcBef>
            <a:spcAft>
              <a:spcPct val="15000"/>
            </a:spcAft>
            <a:buChar char="••"/>
          </a:pPr>
          <a:r>
            <a:rPr lang="en-US" sz="700" kern="1200"/>
            <a:t>Hand hygiene </a:t>
          </a:r>
        </a:p>
        <a:p>
          <a:pPr marL="57150" lvl="1" indent="-57150" algn="l" defTabSz="311150">
            <a:lnSpc>
              <a:spcPct val="90000"/>
            </a:lnSpc>
            <a:spcBef>
              <a:spcPct val="0"/>
            </a:spcBef>
            <a:spcAft>
              <a:spcPct val="15000"/>
            </a:spcAft>
            <a:buChar char="••"/>
          </a:pPr>
          <a:r>
            <a:rPr lang="en-US" sz="700" kern="1200"/>
            <a:t>Enhanced cleaning</a:t>
          </a:r>
        </a:p>
        <a:p>
          <a:pPr marL="57150" lvl="1" indent="-57150" algn="l" defTabSz="311150">
            <a:lnSpc>
              <a:spcPct val="90000"/>
            </a:lnSpc>
            <a:spcBef>
              <a:spcPct val="0"/>
            </a:spcBef>
            <a:spcAft>
              <a:spcPct val="15000"/>
            </a:spcAft>
            <a:buChar char="••"/>
          </a:pPr>
          <a:r>
            <a:rPr lang="en-US" sz="700" kern="1200"/>
            <a:t>Social distancing awareness</a:t>
          </a:r>
        </a:p>
        <a:p>
          <a:pPr marL="57150" lvl="1" indent="-57150" algn="l" defTabSz="311150">
            <a:lnSpc>
              <a:spcPct val="90000"/>
            </a:lnSpc>
            <a:spcBef>
              <a:spcPct val="0"/>
            </a:spcBef>
            <a:spcAft>
              <a:spcPct val="15000"/>
            </a:spcAft>
            <a:buChar char="••"/>
          </a:pPr>
          <a:r>
            <a:rPr lang="en-US" sz="700" kern="1200"/>
            <a:t>One way systems  in corridors</a:t>
          </a:r>
        </a:p>
        <a:p>
          <a:pPr marL="57150" lvl="1" indent="-57150" algn="l" defTabSz="311150">
            <a:lnSpc>
              <a:spcPct val="90000"/>
            </a:lnSpc>
            <a:spcBef>
              <a:spcPct val="0"/>
            </a:spcBef>
            <a:spcAft>
              <a:spcPct val="15000"/>
            </a:spcAft>
            <a:buChar char="••"/>
          </a:pPr>
          <a:r>
            <a:rPr lang="en-US" sz="700" kern="1200"/>
            <a:t>Indivdual risk assessments where risk is high</a:t>
          </a:r>
        </a:p>
        <a:p>
          <a:pPr marL="57150" lvl="1" indent="-57150" algn="l" defTabSz="311150">
            <a:lnSpc>
              <a:spcPct val="90000"/>
            </a:lnSpc>
            <a:spcBef>
              <a:spcPct val="0"/>
            </a:spcBef>
            <a:spcAft>
              <a:spcPct val="15000"/>
            </a:spcAft>
            <a:buChar char="••"/>
          </a:pPr>
          <a:r>
            <a:rPr lang="en-US" sz="700" kern="1200"/>
            <a:t>Frequent cleaning of outdoor equipment</a:t>
          </a:r>
        </a:p>
        <a:p>
          <a:pPr marL="57150" lvl="1" indent="-57150" algn="l" defTabSz="311150">
            <a:lnSpc>
              <a:spcPct val="90000"/>
            </a:lnSpc>
            <a:spcBef>
              <a:spcPct val="0"/>
            </a:spcBef>
            <a:spcAft>
              <a:spcPct val="15000"/>
            </a:spcAft>
            <a:buChar char="••"/>
          </a:pPr>
          <a:r>
            <a:rPr lang="en-US" sz="700" kern="1200"/>
            <a:t> Adult face coverings encouraged at busy contact times</a:t>
          </a:r>
        </a:p>
      </dsp:txBody>
      <dsp:txXfrm>
        <a:off x="407621" y="599265"/>
        <a:ext cx="1807809" cy="2550795"/>
      </dsp:txXfrm>
    </dsp:sp>
    <dsp:sp modelId="{C8F658DA-DBA6-4121-A4F9-89221F396804}">
      <dsp:nvSpPr>
        <dsp:cNvPr id="0" name=""/>
        <dsp:cNvSpPr/>
      </dsp:nvSpPr>
      <dsp:spPr>
        <a:xfrm>
          <a:off x="44684" y="120189"/>
          <a:ext cx="725873" cy="725873"/>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19380D-45E3-4610-A82A-53E8879BE9E5}">
      <dsp:nvSpPr>
        <dsp:cNvPr id="0" name=""/>
        <dsp:cNvSpPr/>
      </dsp:nvSpPr>
      <dsp:spPr>
        <a:xfrm rot="16200000">
          <a:off x="1598947"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Effective Controls</a:t>
          </a:r>
        </a:p>
      </dsp:txBody>
      <dsp:txXfrm>
        <a:off x="1598947" y="1693194"/>
        <a:ext cx="2550795" cy="362936"/>
      </dsp:txXfrm>
    </dsp:sp>
    <dsp:sp modelId="{3CEF6128-1681-4ABF-9098-2A60F9D0BB99}">
      <dsp:nvSpPr>
        <dsp:cNvPr id="0" name=""/>
        <dsp:cNvSpPr/>
      </dsp:nvSpPr>
      <dsp:spPr>
        <a:xfrm>
          <a:off x="3055813"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Social distancing measures</a:t>
          </a:r>
        </a:p>
        <a:p>
          <a:pPr marL="57150" lvl="1" indent="-57150" algn="l" defTabSz="311150">
            <a:lnSpc>
              <a:spcPct val="90000"/>
            </a:lnSpc>
            <a:spcBef>
              <a:spcPct val="0"/>
            </a:spcBef>
            <a:spcAft>
              <a:spcPct val="15000"/>
            </a:spcAft>
            <a:buChar char="••"/>
          </a:pPr>
          <a:r>
            <a:rPr lang="en-US" sz="700" kern="1200"/>
            <a:t>Consistent grouping of pupils</a:t>
          </a:r>
        </a:p>
        <a:p>
          <a:pPr marL="57150" lvl="1" indent="-57150" algn="l" defTabSz="311150">
            <a:lnSpc>
              <a:spcPct val="90000"/>
            </a:lnSpc>
            <a:spcBef>
              <a:spcPct val="0"/>
            </a:spcBef>
            <a:spcAft>
              <a:spcPct val="15000"/>
            </a:spcAft>
            <a:buChar char="••"/>
          </a:pPr>
          <a:r>
            <a:rPr lang="en-US" sz="700" kern="1200"/>
            <a:t>Staggered start /finish times</a:t>
          </a:r>
        </a:p>
        <a:p>
          <a:pPr marL="57150" lvl="1" indent="-57150" algn="l" defTabSz="311150">
            <a:lnSpc>
              <a:spcPct val="90000"/>
            </a:lnSpc>
            <a:spcBef>
              <a:spcPct val="0"/>
            </a:spcBef>
            <a:spcAft>
              <a:spcPct val="15000"/>
            </a:spcAft>
            <a:buChar char="••"/>
          </a:pPr>
          <a:r>
            <a:rPr lang="en-US" sz="700" kern="1200"/>
            <a:t>Staggered lunchtimes and playtimes</a:t>
          </a:r>
        </a:p>
        <a:p>
          <a:pPr marL="57150" lvl="1" indent="-57150" algn="l" defTabSz="311150">
            <a:lnSpc>
              <a:spcPct val="90000"/>
            </a:lnSpc>
            <a:spcBef>
              <a:spcPct val="0"/>
            </a:spcBef>
            <a:spcAft>
              <a:spcPct val="15000"/>
            </a:spcAft>
            <a:buChar char="••"/>
          </a:pPr>
          <a:r>
            <a:rPr lang="en-US" sz="700" kern="1200"/>
            <a:t>Avoid interaction between different groups of staff</a:t>
          </a:r>
        </a:p>
        <a:p>
          <a:pPr marL="57150" lvl="1" indent="-57150" algn="l" defTabSz="311150">
            <a:lnSpc>
              <a:spcPct val="90000"/>
            </a:lnSpc>
            <a:spcBef>
              <a:spcPct val="0"/>
            </a:spcBef>
            <a:spcAft>
              <a:spcPct val="15000"/>
            </a:spcAft>
            <a:buChar char="••"/>
          </a:pPr>
          <a:r>
            <a:rPr lang="en-US" sz="700" kern="1200"/>
            <a:t>Reduce occupancy of shared staff spaces</a:t>
          </a:r>
        </a:p>
        <a:p>
          <a:pPr marL="57150" lvl="1" indent="-57150" algn="l" defTabSz="311150">
            <a:lnSpc>
              <a:spcPct val="90000"/>
            </a:lnSpc>
            <a:spcBef>
              <a:spcPct val="0"/>
            </a:spcBef>
            <a:spcAft>
              <a:spcPct val="15000"/>
            </a:spcAft>
            <a:buChar char="••"/>
          </a:pPr>
          <a:r>
            <a:rPr lang="en-US" sz="700" kern="1200"/>
            <a:t>Face coverings in corridors, staff areas and on transport </a:t>
          </a:r>
        </a:p>
        <a:p>
          <a:pPr marL="57150" lvl="1" indent="-57150" algn="l" defTabSz="311150">
            <a:lnSpc>
              <a:spcPct val="90000"/>
            </a:lnSpc>
            <a:spcBef>
              <a:spcPct val="0"/>
            </a:spcBef>
            <a:spcAft>
              <a:spcPct val="15000"/>
            </a:spcAft>
            <a:buChar char="••"/>
          </a:pPr>
          <a:r>
            <a:rPr lang="en-US" sz="700" kern="1200"/>
            <a:t>Extra curricular provision reduced where risk is highest</a:t>
          </a:r>
        </a:p>
        <a:p>
          <a:pPr marL="57150" lvl="1" indent="-57150" algn="l" defTabSz="311150">
            <a:lnSpc>
              <a:spcPct val="90000"/>
            </a:lnSpc>
            <a:spcBef>
              <a:spcPct val="0"/>
            </a:spcBef>
            <a:spcAft>
              <a:spcPct val="15000"/>
            </a:spcAft>
            <a:buChar char="••"/>
          </a:pPr>
          <a:r>
            <a:rPr lang="en-US" sz="700" kern="1200"/>
            <a:t>Car sharing discouraged</a:t>
          </a:r>
        </a:p>
        <a:p>
          <a:pPr marL="57150" lvl="1" indent="-57150" algn="l" defTabSz="311150">
            <a:lnSpc>
              <a:spcPct val="90000"/>
            </a:lnSpc>
            <a:spcBef>
              <a:spcPct val="0"/>
            </a:spcBef>
            <a:spcAft>
              <a:spcPct val="15000"/>
            </a:spcAft>
            <a:buChar char="••"/>
          </a:pPr>
          <a:r>
            <a:rPr lang="en-US" sz="700" kern="1200"/>
            <a:t>Reduce sharing of equipment</a:t>
          </a:r>
        </a:p>
        <a:p>
          <a:pPr marL="57150" lvl="1" indent="-57150" algn="l" defTabSz="311150">
            <a:lnSpc>
              <a:spcPct val="90000"/>
            </a:lnSpc>
            <a:spcBef>
              <a:spcPct val="0"/>
            </a:spcBef>
            <a:spcAft>
              <a:spcPct val="15000"/>
            </a:spcAft>
            <a:buChar char="••"/>
          </a:pPr>
          <a:r>
            <a:rPr lang="en-US" sz="700" kern="1200"/>
            <a:t>One way systems on yard at start/ finish times</a:t>
          </a:r>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dsp:txBody>
      <dsp:txXfrm>
        <a:off x="3055813" y="599265"/>
        <a:ext cx="1807809" cy="2550795"/>
      </dsp:txXfrm>
    </dsp:sp>
    <dsp:sp modelId="{8A8D12C9-6C17-4D75-9445-BCC59E5A4239}">
      <dsp:nvSpPr>
        <dsp:cNvPr id="0" name=""/>
        <dsp:cNvSpPr/>
      </dsp:nvSpPr>
      <dsp:spPr>
        <a:xfrm>
          <a:off x="2692877" y="120189"/>
          <a:ext cx="725873" cy="725873"/>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B14D30-6388-4C3D-BF7F-87D6A5B765CC}">
      <dsp:nvSpPr>
        <dsp:cNvPr id="0" name=""/>
        <dsp:cNvSpPr/>
      </dsp:nvSpPr>
      <dsp:spPr>
        <a:xfrm rot="16200000">
          <a:off x="4247140"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Supportive Controls</a:t>
          </a:r>
        </a:p>
      </dsp:txBody>
      <dsp:txXfrm>
        <a:off x="4247140" y="1693194"/>
        <a:ext cx="2550795" cy="362936"/>
      </dsp:txXfrm>
    </dsp:sp>
    <dsp:sp modelId="{CADBC5E1-AF9B-4811-B868-280C76808613}">
      <dsp:nvSpPr>
        <dsp:cNvPr id="0" name=""/>
        <dsp:cNvSpPr/>
      </dsp:nvSpPr>
      <dsp:spPr>
        <a:xfrm>
          <a:off x="5704006"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Minimise non essentials  vistors to school</a:t>
          </a:r>
        </a:p>
        <a:p>
          <a:pPr marL="57150" lvl="1" indent="-57150" algn="l" defTabSz="311150">
            <a:lnSpc>
              <a:spcPct val="90000"/>
            </a:lnSpc>
            <a:spcBef>
              <a:spcPct val="0"/>
            </a:spcBef>
            <a:spcAft>
              <a:spcPct val="15000"/>
            </a:spcAft>
            <a:buChar char="••"/>
          </a:pPr>
          <a:r>
            <a:rPr lang="en-US" sz="700" kern="1200"/>
            <a:t>Lettings to be cancelled</a:t>
          </a:r>
        </a:p>
        <a:p>
          <a:pPr marL="57150" lvl="1" indent="-57150" algn="l" defTabSz="311150">
            <a:lnSpc>
              <a:spcPct val="90000"/>
            </a:lnSpc>
            <a:spcBef>
              <a:spcPct val="0"/>
            </a:spcBef>
            <a:spcAft>
              <a:spcPct val="15000"/>
            </a:spcAft>
            <a:buChar char="••"/>
          </a:pPr>
          <a:r>
            <a:rPr lang="en-US" sz="700" kern="1200"/>
            <a:t>Re organise classrooms to promote forward facing side by side seating</a:t>
          </a:r>
        </a:p>
        <a:p>
          <a:pPr marL="57150" lvl="1" indent="-57150" algn="l" defTabSz="311150">
            <a:lnSpc>
              <a:spcPct val="90000"/>
            </a:lnSpc>
            <a:spcBef>
              <a:spcPct val="0"/>
            </a:spcBef>
            <a:spcAft>
              <a:spcPct val="15000"/>
            </a:spcAft>
            <a:buChar char="••"/>
          </a:pPr>
          <a:r>
            <a:rPr lang="en-US" sz="700" kern="1200"/>
            <a:t>Work from home where role allows</a:t>
          </a:r>
        </a:p>
        <a:p>
          <a:pPr marL="57150" lvl="1" indent="-57150" algn="l" defTabSz="311150">
            <a:lnSpc>
              <a:spcPct val="90000"/>
            </a:lnSpc>
            <a:spcBef>
              <a:spcPct val="0"/>
            </a:spcBef>
            <a:spcAft>
              <a:spcPct val="15000"/>
            </a:spcAft>
            <a:buChar char="••"/>
          </a:pPr>
          <a:r>
            <a:rPr lang="en-US" sz="700" kern="1200"/>
            <a:t>Swimming lessons to be cancelled</a:t>
          </a:r>
        </a:p>
      </dsp:txBody>
      <dsp:txXfrm>
        <a:off x="5704006" y="599265"/>
        <a:ext cx="1807809" cy="2550795"/>
      </dsp:txXfrm>
    </dsp:sp>
    <dsp:sp modelId="{AEC2DA3E-2617-401F-9D55-8ACB56CE12D4}">
      <dsp:nvSpPr>
        <dsp:cNvPr id="0" name=""/>
        <dsp:cNvSpPr/>
      </dsp:nvSpPr>
      <dsp:spPr>
        <a:xfrm>
          <a:off x="5341069" y="120189"/>
          <a:ext cx="725873" cy="725873"/>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3" ma:contentTypeDescription="Create a new document." ma:contentTypeScope="" ma:versionID="96e5e858be2f1cee1a05ece68664f6f6">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1495a4d9a5cdd371aa71e64c71ca6447"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48E70-5DB6-44D3-A3F8-6EB2A2E2C2F0}">
  <ds:schemaRefs>
    <ds:schemaRef ds:uri="http://schemas.microsoft.com/sharepoint/v3/contenttype/forms"/>
  </ds:schemaRefs>
</ds:datastoreItem>
</file>

<file path=customXml/itemProps2.xml><?xml version="1.0" encoding="utf-8"?>
<ds:datastoreItem xmlns:ds="http://schemas.openxmlformats.org/officeDocument/2006/customXml" ds:itemID="{9AFC114E-C368-41BB-BA82-EABA28A7F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7BBF51-37BE-402E-BABE-DE9CCB6D1600}">
  <ds:schemaRefs>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 ds:uri="dc5a2319-e1a9-4b94-beb5-1b0a75735b60"/>
    <ds:schemaRef ds:uri="http://www.w3.org/XML/1998/namespace"/>
    <ds:schemaRef ds:uri="bac18579-6953-4834-a73d-36d03df3e71b"/>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038A77B-E64A-42B4-BF4C-DABFCBA1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6992</Words>
  <Characters>39856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2022-01-02T18:00:00Z</dcterms:created>
  <dcterms:modified xsi:type="dcterms:W3CDTF">2022-01-02T18:39:00Z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